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1E17F0" w:rsidRDefault="003A655C" w:rsidP="003A655C">
      <w:pPr>
        <w:rPr>
          <w:rFonts w:cs="Arial"/>
        </w:rPr>
      </w:pPr>
      <w:r>
        <w:rPr>
          <w:rFonts w:cs="Arial"/>
        </w:rPr>
        <w:t>Številka: 430-</w:t>
      </w:r>
      <w:r w:rsidR="00D936AE">
        <w:rPr>
          <w:rFonts w:cs="Arial"/>
        </w:rPr>
        <w:t>48</w:t>
      </w:r>
      <w:r>
        <w:rPr>
          <w:rFonts w:cs="Arial"/>
        </w:rPr>
        <w:t>/202</w:t>
      </w:r>
      <w:r w:rsidR="00E309EA">
        <w:rPr>
          <w:rFonts w:cs="Arial"/>
        </w:rPr>
        <w:t>5</w:t>
      </w:r>
      <w:r w:rsidR="00C72D08">
        <w:rPr>
          <w:rFonts w:cs="Arial"/>
        </w:rPr>
        <w:t xml:space="preserve"> O614</w:t>
      </w:r>
    </w:p>
    <w:p w:rsidR="003A655C" w:rsidRPr="001E17F0" w:rsidRDefault="00CB4F24" w:rsidP="003A655C">
      <w:pPr>
        <w:rPr>
          <w:rFonts w:cs="Arial"/>
        </w:rPr>
      </w:pPr>
      <w:r>
        <w:rPr>
          <w:rFonts w:cs="Arial"/>
        </w:rPr>
        <w:t xml:space="preserve">Datum: </w:t>
      </w:r>
      <w:r w:rsidR="005A6B96">
        <w:rPr>
          <w:rFonts w:cs="Arial"/>
        </w:rPr>
        <w:t>18</w:t>
      </w:r>
      <w:r w:rsidR="00D936AE">
        <w:rPr>
          <w:rFonts w:cs="Arial"/>
        </w:rPr>
        <w:t>.</w:t>
      </w:r>
      <w:r w:rsidR="00C72D08" w:rsidRPr="00D121B6">
        <w:rPr>
          <w:rFonts w:cs="Arial"/>
        </w:rPr>
        <w:t xml:space="preserve"> </w:t>
      </w:r>
      <w:r w:rsidR="00D936AE">
        <w:rPr>
          <w:rFonts w:cs="Arial"/>
        </w:rPr>
        <w:t>6</w:t>
      </w:r>
      <w:r w:rsidR="003A655C" w:rsidRPr="00D121B6">
        <w:rPr>
          <w:rFonts w:cs="Arial"/>
        </w:rPr>
        <w:t>.</w:t>
      </w:r>
      <w:r w:rsidR="00C72D08" w:rsidRPr="00D121B6">
        <w:rPr>
          <w:rFonts w:cs="Arial"/>
        </w:rPr>
        <w:t xml:space="preserve"> </w:t>
      </w:r>
      <w:r w:rsidR="003A655C" w:rsidRPr="00D121B6">
        <w:rPr>
          <w:rFonts w:cs="Arial"/>
        </w:rPr>
        <w:t>202</w:t>
      </w:r>
      <w:r w:rsidR="00E309EA" w:rsidRPr="00D121B6">
        <w:rPr>
          <w:rFonts w:cs="Arial"/>
        </w:rPr>
        <w:t>5</w:t>
      </w: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572B09" w:rsidRPr="0060371D" w:rsidRDefault="00572B09"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C94F2B">
        <w:rPr>
          <w:rFonts w:cs="Arial"/>
          <w:lang w:eastAsia="sl-SI"/>
        </w:rPr>
        <w:t>BLAGA</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D936AE" w:rsidP="0062464F">
      <w:pPr>
        <w:jc w:val="center"/>
        <w:rPr>
          <w:rFonts w:cs="Arial"/>
          <w:sz w:val="32"/>
          <w:szCs w:val="32"/>
        </w:rPr>
      </w:pPr>
      <w:r>
        <w:rPr>
          <w:rFonts w:cs="Arial"/>
          <w:b/>
          <w:sz w:val="32"/>
          <w:szCs w:val="32"/>
        </w:rPr>
        <w:t>Postavitev sončne elektrarne na strehah javnih stavb</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bookmarkStart w:id="2" w:name="_GoBack"/>
      <w:bookmarkEnd w:id="2"/>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Default="0062464F" w:rsidP="0062464F">
      <w:pPr>
        <w:rPr>
          <w:rFonts w:cs="Arial"/>
        </w:rPr>
      </w:pPr>
    </w:p>
    <w:p w:rsidR="00690EFF" w:rsidRDefault="00690EFF" w:rsidP="0062464F">
      <w:pPr>
        <w:rPr>
          <w:rFonts w:cs="Arial"/>
        </w:rPr>
      </w:pPr>
    </w:p>
    <w:p w:rsidR="00690EFF" w:rsidRPr="0060371D" w:rsidRDefault="00690EFF" w:rsidP="0062464F">
      <w:pPr>
        <w:rPr>
          <w:rFonts w:cs="Arial"/>
        </w:rPr>
      </w:pPr>
    </w:p>
    <w:p w:rsidR="0062464F" w:rsidRPr="0060371D" w:rsidRDefault="0062464F" w:rsidP="0062464F">
      <w:pPr>
        <w:rPr>
          <w:rFonts w:cs="Arial"/>
        </w:rPr>
      </w:pPr>
    </w:p>
    <w:p w:rsidR="0062464F" w:rsidRDefault="00D936AE" w:rsidP="00572B09">
      <w:pPr>
        <w:jc w:val="center"/>
        <w:rPr>
          <w:rFonts w:cs="Arial"/>
          <w:color w:val="000000"/>
          <w:spacing w:val="2"/>
        </w:rPr>
      </w:pPr>
      <w:r>
        <w:rPr>
          <w:rFonts w:cs="Arial"/>
          <w:color w:val="000000"/>
          <w:spacing w:val="2"/>
        </w:rPr>
        <w:t>Junij</w:t>
      </w:r>
      <w:r w:rsidR="00C94F2B">
        <w:rPr>
          <w:rFonts w:cs="Arial"/>
          <w:color w:val="000000"/>
          <w:spacing w:val="2"/>
        </w:rPr>
        <w:t xml:space="preserve"> 2025</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C72D08" w:rsidRDefault="00C72D08" w:rsidP="0062464F">
      <w:pPr>
        <w:jc w:val="center"/>
        <w:rPr>
          <w:rFonts w:cs="Arial"/>
          <w:color w:val="000000"/>
          <w:spacing w:val="2"/>
        </w:rPr>
      </w:pPr>
    </w:p>
    <w:p w:rsidR="00C72D08" w:rsidRDefault="00C72D08" w:rsidP="0062464F">
      <w:pPr>
        <w:jc w:val="center"/>
        <w:rPr>
          <w:rFonts w:cs="Arial"/>
          <w:color w:val="000000"/>
          <w:spacing w:val="2"/>
        </w:rPr>
      </w:pPr>
    </w:p>
    <w:p w:rsidR="00572B09" w:rsidRDefault="00572B09" w:rsidP="0062464F">
      <w:pPr>
        <w:jc w:val="center"/>
        <w:rPr>
          <w:rFonts w:cs="Arial"/>
          <w:color w:val="000000"/>
          <w:spacing w:val="2"/>
        </w:rPr>
      </w:pPr>
    </w:p>
    <w:p w:rsidR="00D936AE" w:rsidRDefault="00D936AE" w:rsidP="0062464F">
      <w:pPr>
        <w:jc w:val="center"/>
        <w:rPr>
          <w:rFonts w:cs="Arial"/>
          <w:color w:val="000000"/>
          <w:spacing w:val="2"/>
        </w:rPr>
      </w:pPr>
    </w:p>
    <w:p w:rsidR="00C72D08" w:rsidRDefault="00C72D08" w:rsidP="0062464F">
      <w:pPr>
        <w:jc w:val="center"/>
        <w:rPr>
          <w:rFonts w:cs="Arial"/>
          <w:color w:val="000000"/>
          <w:spacing w:val="2"/>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787569"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00701858" w:history="1">
        <w:r w:rsidR="00787569" w:rsidRPr="003E7B60">
          <w:rPr>
            <w:rStyle w:val="Hiperpovezava"/>
            <w:noProof/>
          </w:rPr>
          <w:t>A.</w:t>
        </w:r>
        <w:r w:rsidR="00787569">
          <w:rPr>
            <w:rFonts w:asciiTheme="minorHAnsi" w:hAnsiTheme="minorHAnsi"/>
            <w:noProof/>
          </w:rPr>
          <w:tab/>
        </w:r>
        <w:r w:rsidR="00787569" w:rsidRPr="003E7B60">
          <w:rPr>
            <w:rStyle w:val="Hiperpovezava"/>
            <w:noProof/>
          </w:rPr>
          <w:t>POVABILO K ODDAJI PONUDBE</w:t>
        </w:r>
        <w:r w:rsidR="00787569">
          <w:rPr>
            <w:noProof/>
            <w:webHidden/>
          </w:rPr>
          <w:tab/>
        </w:r>
        <w:r w:rsidR="00787569">
          <w:rPr>
            <w:noProof/>
            <w:webHidden/>
          </w:rPr>
          <w:fldChar w:fldCharType="begin"/>
        </w:r>
        <w:r w:rsidR="00787569">
          <w:rPr>
            <w:noProof/>
            <w:webHidden/>
          </w:rPr>
          <w:instrText xml:space="preserve"> PAGEREF _Toc200701858 \h </w:instrText>
        </w:r>
        <w:r w:rsidR="00787569">
          <w:rPr>
            <w:noProof/>
            <w:webHidden/>
          </w:rPr>
        </w:r>
        <w:r w:rsidR="00787569">
          <w:rPr>
            <w:noProof/>
            <w:webHidden/>
          </w:rPr>
          <w:fldChar w:fldCharType="separate"/>
        </w:r>
        <w:r w:rsidR="001F0529">
          <w:rPr>
            <w:noProof/>
            <w:webHidden/>
          </w:rPr>
          <w:t>4</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59" w:history="1">
        <w:r w:rsidR="00787569" w:rsidRPr="003E7B60">
          <w:rPr>
            <w:rStyle w:val="Hiperpovezava"/>
            <w:rFonts w:cs="Arial"/>
            <w:noProof/>
          </w:rPr>
          <w:t>1.</w:t>
        </w:r>
        <w:r w:rsidR="00787569">
          <w:rPr>
            <w:rFonts w:asciiTheme="minorHAnsi" w:hAnsiTheme="minorHAnsi"/>
            <w:noProof/>
          </w:rPr>
          <w:tab/>
        </w:r>
        <w:r w:rsidR="00787569" w:rsidRPr="003E7B60">
          <w:rPr>
            <w:rStyle w:val="Hiperpovezava"/>
            <w:rFonts w:cs="Arial"/>
            <w:noProof/>
          </w:rPr>
          <w:t>POVABILO</w:t>
        </w:r>
        <w:r w:rsidR="00787569">
          <w:rPr>
            <w:noProof/>
            <w:webHidden/>
          </w:rPr>
          <w:tab/>
        </w:r>
        <w:r w:rsidR="00787569">
          <w:rPr>
            <w:noProof/>
            <w:webHidden/>
          </w:rPr>
          <w:fldChar w:fldCharType="begin"/>
        </w:r>
        <w:r w:rsidR="00787569">
          <w:rPr>
            <w:noProof/>
            <w:webHidden/>
          </w:rPr>
          <w:instrText xml:space="preserve"> PAGEREF _Toc200701859 \h </w:instrText>
        </w:r>
        <w:r w:rsidR="00787569">
          <w:rPr>
            <w:noProof/>
            <w:webHidden/>
          </w:rPr>
        </w:r>
        <w:r w:rsidR="00787569">
          <w:rPr>
            <w:noProof/>
            <w:webHidden/>
          </w:rPr>
          <w:fldChar w:fldCharType="separate"/>
        </w:r>
        <w:r w:rsidR="001F0529">
          <w:rPr>
            <w:noProof/>
            <w:webHidden/>
          </w:rPr>
          <w:t>4</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60" w:history="1">
        <w:r w:rsidR="00787569" w:rsidRPr="003E7B60">
          <w:rPr>
            <w:rStyle w:val="Hiperpovezava"/>
            <w:rFonts w:cs="Arial"/>
            <w:noProof/>
          </w:rPr>
          <w:t>2.</w:t>
        </w:r>
        <w:r w:rsidR="00787569">
          <w:rPr>
            <w:rFonts w:asciiTheme="minorHAnsi" w:hAnsiTheme="minorHAnsi"/>
            <w:noProof/>
          </w:rPr>
          <w:tab/>
        </w:r>
        <w:r w:rsidR="00787569" w:rsidRPr="003E7B60">
          <w:rPr>
            <w:rStyle w:val="Hiperpovezava"/>
            <w:rFonts w:cs="Arial"/>
            <w:noProof/>
          </w:rPr>
          <w:t>NAROČNIK</w:t>
        </w:r>
        <w:r w:rsidR="00787569">
          <w:rPr>
            <w:noProof/>
            <w:webHidden/>
          </w:rPr>
          <w:tab/>
        </w:r>
        <w:r w:rsidR="00787569">
          <w:rPr>
            <w:noProof/>
            <w:webHidden/>
          </w:rPr>
          <w:fldChar w:fldCharType="begin"/>
        </w:r>
        <w:r w:rsidR="00787569">
          <w:rPr>
            <w:noProof/>
            <w:webHidden/>
          </w:rPr>
          <w:instrText xml:space="preserve"> PAGEREF _Toc200701860 \h </w:instrText>
        </w:r>
        <w:r w:rsidR="00787569">
          <w:rPr>
            <w:noProof/>
            <w:webHidden/>
          </w:rPr>
        </w:r>
        <w:r w:rsidR="00787569">
          <w:rPr>
            <w:noProof/>
            <w:webHidden/>
          </w:rPr>
          <w:fldChar w:fldCharType="separate"/>
        </w:r>
        <w:r w:rsidR="001F0529">
          <w:rPr>
            <w:noProof/>
            <w:webHidden/>
          </w:rPr>
          <w:t>4</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61" w:history="1">
        <w:r w:rsidR="00787569" w:rsidRPr="003E7B60">
          <w:rPr>
            <w:rStyle w:val="Hiperpovezava"/>
            <w:rFonts w:cs="Arial"/>
            <w:noProof/>
          </w:rPr>
          <w:t>3.</w:t>
        </w:r>
        <w:r w:rsidR="00787569">
          <w:rPr>
            <w:rFonts w:asciiTheme="minorHAnsi" w:hAnsiTheme="minorHAnsi"/>
            <w:noProof/>
          </w:rPr>
          <w:tab/>
        </w:r>
        <w:r w:rsidR="00787569" w:rsidRPr="003E7B60">
          <w:rPr>
            <w:rStyle w:val="Hiperpovezava"/>
            <w:rFonts w:cs="Arial"/>
            <w:noProof/>
          </w:rPr>
          <w:t>PONUDNIK</w:t>
        </w:r>
        <w:r w:rsidR="00787569">
          <w:rPr>
            <w:noProof/>
            <w:webHidden/>
          </w:rPr>
          <w:tab/>
        </w:r>
        <w:r w:rsidR="00787569">
          <w:rPr>
            <w:noProof/>
            <w:webHidden/>
          </w:rPr>
          <w:fldChar w:fldCharType="begin"/>
        </w:r>
        <w:r w:rsidR="00787569">
          <w:rPr>
            <w:noProof/>
            <w:webHidden/>
          </w:rPr>
          <w:instrText xml:space="preserve"> PAGEREF _Toc200701861 \h </w:instrText>
        </w:r>
        <w:r w:rsidR="00787569">
          <w:rPr>
            <w:noProof/>
            <w:webHidden/>
          </w:rPr>
        </w:r>
        <w:r w:rsidR="00787569">
          <w:rPr>
            <w:noProof/>
            <w:webHidden/>
          </w:rPr>
          <w:fldChar w:fldCharType="separate"/>
        </w:r>
        <w:r w:rsidR="001F0529">
          <w:rPr>
            <w:noProof/>
            <w:webHidden/>
          </w:rPr>
          <w:t>4</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62" w:history="1">
        <w:r w:rsidR="00787569" w:rsidRPr="003E7B60">
          <w:rPr>
            <w:rStyle w:val="Hiperpovezava"/>
            <w:rFonts w:cs="Arial"/>
            <w:noProof/>
          </w:rPr>
          <w:t>4.</w:t>
        </w:r>
        <w:r w:rsidR="00787569">
          <w:rPr>
            <w:rFonts w:asciiTheme="minorHAnsi" w:hAnsiTheme="minorHAnsi"/>
            <w:noProof/>
          </w:rPr>
          <w:tab/>
        </w:r>
        <w:r w:rsidR="00787569" w:rsidRPr="003E7B60">
          <w:rPr>
            <w:rStyle w:val="Hiperpovezava"/>
            <w:rFonts w:cs="Arial"/>
            <w:noProof/>
          </w:rPr>
          <w:t>PREDMET JAVNEGA NAROČILA</w:t>
        </w:r>
        <w:r w:rsidR="00787569">
          <w:rPr>
            <w:noProof/>
            <w:webHidden/>
          </w:rPr>
          <w:tab/>
        </w:r>
        <w:r w:rsidR="00787569">
          <w:rPr>
            <w:noProof/>
            <w:webHidden/>
          </w:rPr>
          <w:fldChar w:fldCharType="begin"/>
        </w:r>
        <w:r w:rsidR="00787569">
          <w:rPr>
            <w:noProof/>
            <w:webHidden/>
          </w:rPr>
          <w:instrText xml:space="preserve"> PAGEREF _Toc200701862 \h </w:instrText>
        </w:r>
        <w:r w:rsidR="00787569">
          <w:rPr>
            <w:noProof/>
            <w:webHidden/>
          </w:rPr>
        </w:r>
        <w:r w:rsidR="00787569">
          <w:rPr>
            <w:noProof/>
            <w:webHidden/>
          </w:rPr>
          <w:fldChar w:fldCharType="separate"/>
        </w:r>
        <w:r w:rsidR="001F0529">
          <w:rPr>
            <w:noProof/>
            <w:webHidden/>
          </w:rPr>
          <w:t>6</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63" w:history="1">
        <w:r w:rsidR="00787569" w:rsidRPr="003E7B60">
          <w:rPr>
            <w:rStyle w:val="Hiperpovezava"/>
            <w:rFonts w:cs="Arial"/>
            <w:noProof/>
          </w:rPr>
          <w:t>5.</w:t>
        </w:r>
        <w:r w:rsidR="00787569">
          <w:rPr>
            <w:rFonts w:asciiTheme="minorHAnsi" w:hAnsiTheme="minorHAnsi"/>
            <w:noProof/>
          </w:rPr>
          <w:tab/>
        </w:r>
        <w:r w:rsidR="00787569" w:rsidRPr="003E7B60">
          <w:rPr>
            <w:rStyle w:val="Hiperpovezava"/>
            <w:rFonts w:cs="Arial"/>
            <w:noProof/>
          </w:rPr>
          <w:t>ROK IN NAČIN PREDLOŽITVE PONUDBE</w:t>
        </w:r>
        <w:r w:rsidR="00787569">
          <w:rPr>
            <w:noProof/>
            <w:webHidden/>
          </w:rPr>
          <w:tab/>
        </w:r>
        <w:r w:rsidR="00787569">
          <w:rPr>
            <w:noProof/>
            <w:webHidden/>
          </w:rPr>
          <w:fldChar w:fldCharType="begin"/>
        </w:r>
        <w:r w:rsidR="00787569">
          <w:rPr>
            <w:noProof/>
            <w:webHidden/>
          </w:rPr>
          <w:instrText xml:space="preserve"> PAGEREF _Toc200701863 \h </w:instrText>
        </w:r>
        <w:r w:rsidR="00787569">
          <w:rPr>
            <w:noProof/>
            <w:webHidden/>
          </w:rPr>
        </w:r>
        <w:r w:rsidR="00787569">
          <w:rPr>
            <w:noProof/>
            <w:webHidden/>
          </w:rPr>
          <w:fldChar w:fldCharType="separate"/>
        </w:r>
        <w:r w:rsidR="001F0529">
          <w:rPr>
            <w:noProof/>
            <w:webHidden/>
          </w:rPr>
          <w:t>7</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64" w:history="1">
        <w:r w:rsidR="00787569" w:rsidRPr="003E7B60">
          <w:rPr>
            <w:rStyle w:val="Hiperpovezava"/>
            <w:rFonts w:cs="Arial"/>
            <w:noProof/>
          </w:rPr>
          <w:t>6.</w:t>
        </w:r>
        <w:r w:rsidR="00787569">
          <w:rPr>
            <w:rFonts w:asciiTheme="minorHAnsi" w:hAnsiTheme="minorHAnsi"/>
            <w:noProof/>
          </w:rPr>
          <w:tab/>
        </w:r>
        <w:r w:rsidR="00787569" w:rsidRPr="003E7B60">
          <w:rPr>
            <w:rStyle w:val="Hiperpovezava"/>
            <w:rFonts w:cs="Arial"/>
            <w:noProof/>
          </w:rPr>
          <w:t>ČAS IN KRAJ ODPIRANJA PONUDB</w:t>
        </w:r>
        <w:r w:rsidR="00787569">
          <w:rPr>
            <w:noProof/>
            <w:webHidden/>
          </w:rPr>
          <w:tab/>
        </w:r>
        <w:r w:rsidR="00787569">
          <w:rPr>
            <w:noProof/>
            <w:webHidden/>
          </w:rPr>
          <w:fldChar w:fldCharType="begin"/>
        </w:r>
        <w:r w:rsidR="00787569">
          <w:rPr>
            <w:noProof/>
            <w:webHidden/>
          </w:rPr>
          <w:instrText xml:space="preserve"> PAGEREF _Toc200701864 \h </w:instrText>
        </w:r>
        <w:r w:rsidR="00787569">
          <w:rPr>
            <w:noProof/>
            <w:webHidden/>
          </w:rPr>
        </w:r>
        <w:r w:rsidR="00787569">
          <w:rPr>
            <w:noProof/>
            <w:webHidden/>
          </w:rPr>
          <w:fldChar w:fldCharType="separate"/>
        </w:r>
        <w:r w:rsidR="001F0529">
          <w:rPr>
            <w:noProof/>
            <w:webHidden/>
          </w:rPr>
          <w:t>8</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65" w:history="1">
        <w:r w:rsidR="00787569" w:rsidRPr="003E7B60">
          <w:rPr>
            <w:rStyle w:val="Hiperpovezava"/>
            <w:rFonts w:cs="Arial"/>
            <w:noProof/>
          </w:rPr>
          <w:t>7.</w:t>
        </w:r>
        <w:r w:rsidR="00787569">
          <w:rPr>
            <w:rFonts w:asciiTheme="minorHAnsi" w:hAnsiTheme="minorHAnsi"/>
            <w:noProof/>
          </w:rPr>
          <w:tab/>
        </w:r>
        <w:r w:rsidR="00787569" w:rsidRPr="003E7B60">
          <w:rPr>
            <w:rStyle w:val="Hiperpovezava"/>
            <w:rFonts w:cs="Arial"/>
            <w:noProof/>
          </w:rPr>
          <w:t>TEMELJNA PRAVILA ZA DOSTOP, OBVESTILA IN POJASNILA DOKUMENTACIJE V ZVEZI Z ODDAJO JAVNEGA NAROČILA</w:t>
        </w:r>
        <w:r w:rsidR="00787569">
          <w:rPr>
            <w:noProof/>
            <w:webHidden/>
          </w:rPr>
          <w:tab/>
        </w:r>
        <w:r w:rsidR="00787569">
          <w:rPr>
            <w:noProof/>
            <w:webHidden/>
          </w:rPr>
          <w:fldChar w:fldCharType="begin"/>
        </w:r>
        <w:r w:rsidR="00787569">
          <w:rPr>
            <w:noProof/>
            <w:webHidden/>
          </w:rPr>
          <w:instrText xml:space="preserve"> PAGEREF _Toc200701865 \h </w:instrText>
        </w:r>
        <w:r w:rsidR="00787569">
          <w:rPr>
            <w:noProof/>
            <w:webHidden/>
          </w:rPr>
        </w:r>
        <w:r w:rsidR="00787569">
          <w:rPr>
            <w:noProof/>
            <w:webHidden/>
          </w:rPr>
          <w:fldChar w:fldCharType="separate"/>
        </w:r>
        <w:r w:rsidR="001F0529">
          <w:rPr>
            <w:noProof/>
            <w:webHidden/>
          </w:rPr>
          <w:t>8</w:t>
        </w:r>
        <w:r w:rsidR="00787569">
          <w:rPr>
            <w:noProof/>
            <w:webHidden/>
          </w:rPr>
          <w:fldChar w:fldCharType="end"/>
        </w:r>
      </w:hyperlink>
    </w:p>
    <w:p w:rsidR="00787569" w:rsidRDefault="005A6B96">
      <w:pPr>
        <w:pStyle w:val="Kazalovsebine2"/>
        <w:tabs>
          <w:tab w:val="left" w:pos="880"/>
          <w:tab w:val="right" w:leader="dot" w:pos="9062"/>
        </w:tabs>
        <w:rPr>
          <w:rFonts w:asciiTheme="minorHAnsi" w:hAnsiTheme="minorHAnsi"/>
          <w:noProof/>
        </w:rPr>
      </w:pPr>
      <w:hyperlink w:anchor="_Toc200701866" w:history="1">
        <w:r w:rsidR="00787569" w:rsidRPr="003E7B60">
          <w:rPr>
            <w:rStyle w:val="Hiperpovezava"/>
            <w:rFonts w:cs="Arial"/>
            <w:noProof/>
          </w:rPr>
          <w:t>7.1</w:t>
        </w:r>
        <w:r w:rsidR="00787569">
          <w:rPr>
            <w:rFonts w:asciiTheme="minorHAnsi" w:hAnsiTheme="minorHAnsi"/>
            <w:noProof/>
          </w:rPr>
          <w:tab/>
        </w:r>
        <w:r w:rsidR="00787569" w:rsidRPr="003E7B60">
          <w:rPr>
            <w:rStyle w:val="Hiperpovezava"/>
            <w:rFonts w:cs="Arial"/>
            <w:noProof/>
          </w:rPr>
          <w:t>Dostop do dokumentacije v zvezi z oddajo javnega naročila</w:t>
        </w:r>
        <w:r w:rsidR="00787569">
          <w:rPr>
            <w:noProof/>
            <w:webHidden/>
          </w:rPr>
          <w:tab/>
        </w:r>
        <w:r w:rsidR="00787569">
          <w:rPr>
            <w:noProof/>
            <w:webHidden/>
          </w:rPr>
          <w:fldChar w:fldCharType="begin"/>
        </w:r>
        <w:r w:rsidR="00787569">
          <w:rPr>
            <w:noProof/>
            <w:webHidden/>
          </w:rPr>
          <w:instrText xml:space="preserve"> PAGEREF _Toc200701866 \h </w:instrText>
        </w:r>
        <w:r w:rsidR="00787569">
          <w:rPr>
            <w:noProof/>
            <w:webHidden/>
          </w:rPr>
        </w:r>
        <w:r w:rsidR="00787569">
          <w:rPr>
            <w:noProof/>
            <w:webHidden/>
          </w:rPr>
          <w:fldChar w:fldCharType="separate"/>
        </w:r>
        <w:r w:rsidR="001F0529">
          <w:rPr>
            <w:noProof/>
            <w:webHidden/>
          </w:rPr>
          <w:t>8</w:t>
        </w:r>
        <w:r w:rsidR="00787569">
          <w:rPr>
            <w:noProof/>
            <w:webHidden/>
          </w:rPr>
          <w:fldChar w:fldCharType="end"/>
        </w:r>
      </w:hyperlink>
    </w:p>
    <w:p w:rsidR="00787569" w:rsidRDefault="005A6B96">
      <w:pPr>
        <w:pStyle w:val="Kazalovsebine2"/>
        <w:tabs>
          <w:tab w:val="left" w:pos="880"/>
          <w:tab w:val="right" w:leader="dot" w:pos="9062"/>
        </w:tabs>
        <w:rPr>
          <w:rFonts w:asciiTheme="minorHAnsi" w:hAnsiTheme="minorHAnsi"/>
          <w:noProof/>
        </w:rPr>
      </w:pPr>
      <w:hyperlink w:anchor="_Toc200701867" w:history="1">
        <w:r w:rsidR="00787569" w:rsidRPr="003E7B60">
          <w:rPr>
            <w:rStyle w:val="Hiperpovezava"/>
            <w:rFonts w:cs="Arial"/>
            <w:noProof/>
          </w:rPr>
          <w:t>7.2</w:t>
        </w:r>
        <w:r w:rsidR="00787569">
          <w:rPr>
            <w:rFonts w:asciiTheme="minorHAnsi" w:hAnsiTheme="minorHAnsi"/>
            <w:noProof/>
          </w:rPr>
          <w:tab/>
        </w:r>
        <w:r w:rsidR="00787569" w:rsidRPr="003E7B60">
          <w:rPr>
            <w:rStyle w:val="Hiperpovezava"/>
            <w:rFonts w:cs="Arial"/>
            <w:noProof/>
          </w:rPr>
          <w:t>Obvestila in pojasnila dokumentacije v zvezi z oddajo javnega naročila</w:t>
        </w:r>
        <w:r w:rsidR="00787569">
          <w:rPr>
            <w:noProof/>
            <w:webHidden/>
          </w:rPr>
          <w:tab/>
        </w:r>
        <w:r w:rsidR="00787569">
          <w:rPr>
            <w:noProof/>
            <w:webHidden/>
          </w:rPr>
          <w:fldChar w:fldCharType="begin"/>
        </w:r>
        <w:r w:rsidR="00787569">
          <w:rPr>
            <w:noProof/>
            <w:webHidden/>
          </w:rPr>
          <w:instrText xml:space="preserve"> PAGEREF _Toc200701867 \h </w:instrText>
        </w:r>
        <w:r w:rsidR="00787569">
          <w:rPr>
            <w:noProof/>
            <w:webHidden/>
          </w:rPr>
        </w:r>
        <w:r w:rsidR="00787569">
          <w:rPr>
            <w:noProof/>
            <w:webHidden/>
          </w:rPr>
          <w:fldChar w:fldCharType="separate"/>
        </w:r>
        <w:r w:rsidR="001F0529">
          <w:rPr>
            <w:noProof/>
            <w:webHidden/>
          </w:rPr>
          <w:t>8</w:t>
        </w:r>
        <w:r w:rsidR="00787569">
          <w:rPr>
            <w:noProof/>
            <w:webHidden/>
          </w:rPr>
          <w:fldChar w:fldCharType="end"/>
        </w:r>
      </w:hyperlink>
    </w:p>
    <w:p w:rsidR="00787569" w:rsidRDefault="005A6B96">
      <w:pPr>
        <w:pStyle w:val="Kazalovsebine2"/>
        <w:tabs>
          <w:tab w:val="left" w:pos="880"/>
          <w:tab w:val="right" w:leader="dot" w:pos="9062"/>
        </w:tabs>
        <w:rPr>
          <w:rFonts w:asciiTheme="minorHAnsi" w:hAnsiTheme="minorHAnsi"/>
          <w:noProof/>
        </w:rPr>
      </w:pPr>
      <w:hyperlink w:anchor="_Toc200701868" w:history="1">
        <w:r w:rsidR="00787569" w:rsidRPr="003E7B60">
          <w:rPr>
            <w:rStyle w:val="Hiperpovezava"/>
            <w:rFonts w:cs="Arial"/>
            <w:noProof/>
          </w:rPr>
          <w:t>7.3</w:t>
        </w:r>
        <w:r w:rsidR="00787569">
          <w:rPr>
            <w:rFonts w:asciiTheme="minorHAnsi" w:hAnsiTheme="minorHAnsi"/>
            <w:noProof/>
          </w:rPr>
          <w:tab/>
        </w:r>
        <w:r w:rsidR="00787569" w:rsidRPr="003E7B60">
          <w:rPr>
            <w:rStyle w:val="Hiperpovezava"/>
            <w:rFonts w:cs="Arial"/>
            <w:noProof/>
          </w:rPr>
          <w:t>Stroški ponudbe</w:t>
        </w:r>
        <w:r w:rsidR="00787569">
          <w:rPr>
            <w:noProof/>
            <w:webHidden/>
          </w:rPr>
          <w:tab/>
        </w:r>
        <w:r w:rsidR="00787569">
          <w:rPr>
            <w:noProof/>
            <w:webHidden/>
          </w:rPr>
          <w:fldChar w:fldCharType="begin"/>
        </w:r>
        <w:r w:rsidR="00787569">
          <w:rPr>
            <w:noProof/>
            <w:webHidden/>
          </w:rPr>
          <w:instrText xml:space="preserve"> PAGEREF _Toc200701868 \h </w:instrText>
        </w:r>
        <w:r w:rsidR="00787569">
          <w:rPr>
            <w:noProof/>
            <w:webHidden/>
          </w:rPr>
        </w:r>
        <w:r w:rsidR="00787569">
          <w:rPr>
            <w:noProof/>
            <w:webHidden/>
          </w:rPr>
          <w:fldChar w:fldCharType="separate"/>
        </w:r>
        <w:r w:rsidR="001F0529">
          <w:rPr>
            <w:noProof/>
            <w:webHidden/>
          </w:rPr>
          <w:t>9</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69" w:history="1">
        <w:r w:rsidR="00787569" w:rsidRPr="003E7B60">
          <w:rPr>
            <w:rStyle w:val="Hiperpovezava"/>
            <w:noProof/>
          </w:rPr>
          <w:t>B.</w:t>
        </w:r>
        <w:r w:rsidR="00787569">
          <w:rPr>
            <w:rFonts w:asciiTheme="minorHAnsi" w:hAnsiTheme="minorHAnsi"/>
            <w:noProof/>
          </w:rPr>
          <w:tab/>
        </w:r>
        <w:r w:rsidR="00787569" w:rsidRPr="003E7B60">
          <w:rPr>
            <w:rStyle w:val="Hiperpovezava"/>
            <w:noProof/>
          </w:rPr>
          <w:t>NAVODILA PONUDNIKOM ZA IZDELAVO PONUDBE</w:t>
        </w:r>
        <w:r w:rsidR="00787569">
          <w:rPr>
            <w:noProof/>
            <w:webHidden/>
          </w:rPr>
          <w:tab/>
        </w:r>
        <w:r w:rsidR="00787569">
          <w:rPr>
            <w:noProof/>
            <w:webHidden/>
          </w:rPr>
          <w:fldChar w:fldCharType="begin"/>
        </w:r>
        <w:r w:rsidR="00787569">
          <w:rPr>
            <w:noProof/>
            <w:webHidden/>
          </w:rPr>
          <w:instrText xml:space="preserve"> PAGEREF _Toc200701869 \h </w:instrText>
        </w:r>
        <w:r w:rsidR="00787569">
          <w:rPr>
            <w:noProof/>
            <w:webHidden/>
          </w:rPr>
        </w:r>
        <w:r w:rsidR="00787569">
          <w:rPr>
            <w:noProof/>
            <w:webHidden/>
          </w:rPr>
          <w:fldChar w:fldCharType="separate"/>
        </w:r>
        <w:r w:rsidR="001F0529">
          <w:rPr>
            <w:noProof/>
            <w:webHidden/>
          </w:rPr>
          <w:t>10</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70" w:history="1">
        <w:r w:rsidR="00787569" w:rsidRPr="003E7B60">
          <w:rPr>
            <w:rStyle w:val="Hiperpovezava"/>
            <w:rFonts w:cs="Arial"/>
            <w:noProof/>
          </w:rPr>
          <w:t>1.</w:t>
        </w:r>
        <w:r w:rsidR="00787569">
          <w:rPr>
            <w:rFonts w:asciiTheme="minorHAnsi" w:hAnsiTheme="minorHAnsi"/>
            <w:noProof/>
          </w:rPr>
          <w:tab/>
        </w:r>
        <w:r w:rsidR="00787569" w:rsidRPr="003E7B60">
          <w:rPr>
            <w:rStyle w:val="Hiperpovezava"/>
            <w:rFonts w:cs="Arial"/>
            <w:noProof/>
          </w:rPr>
          <w:t>PRAVNA PODLAGA</w:t>
        </w:r>
        <w:r w:rsidR="00787569">
          <w:rPr>
            <w:noProof/>
            <w:webHidden/>
          </w:rPr>
          <w:tab/>
        </w:r>
        <w:r w:rsidR="00787569">
          <w:rPr>
            <w:noProof/>
            <w:webHidden/>
          </w:rPr>
          <w:fldChar w:fldCharType="begin"/>
        </w:r>
        <w:r w:rsidR="00787569">
          <w:rPr>
            <w:noProof/>
            <w:webHidden/>
          </w:rPr>
          <w:instrText xml:space="preserve"> PAGEREF _Toc200701870 \h </w:instrText>
        </w:r>
        <w:r w:rsidR="00787569">
          <w:rPr>
            <w:noProof/>
            <w:webHidden/>
          </w:rPr>
        </w:r>
        <w:r w:rsidR="00787569">
          <w:rPr>
            <w:noProof/>
            <w:webHidden/>
          </w:rPr>
          <w:fldChar w:fldCharType="separate"/>
        </w:r>
        <w:r w:rsidR="001F0529">
          <w:rPr>
            <w:noProof/>
            <w:webHidden/>
          </w:rPr>
          <w:t>10</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71" w:history="1">
        <w:r w:rsidR="00787569" w:rsidRPr="003E7B60">
          <w:rPr>
            <w:rStyle w:val="Hiperpovezava"/>
            <w:rFonts w:cs="Arial"/>
            <w:noProof/>
          </w:rPr>
          <w:t>2.</w:t>
        </w:r>
        <w:r w:rsidR="00787569">
          <w:rPr>
            <w:rFonts w:asciiTheme="minorHAnsi" w:hAnsiTheme="minorHAnsi"/>
            <w:noProof/>
          </w:rPr>
          <w:tab/>
        </w:r>
        <w:r w:rsidR="00787569" w:rsidRPr="003E7B60">
          <w:rPr>
            <w:rStyle w:val="Hiperpovezava"/>
            <w:rFonts w:cs="Arial"/>
            <w:noProof/>
          </w:rPr>
          <w:t>ZAHTEVE   NAROČNIKA,   KI  JIH   MORA   PONUDNIK  UPOŠTEVATI  PRI IZDELAVI PONUDBE</w:t>
        </w:r>
        <w:r w:rsidR="00787569">
          <w:rPr>
            <w:noProof/>
            <w:webHidden/>
          </w:rPr>
          <w:tab/>
        </w:r>
        <w:r w:rsidR="00787569">
          <w:rPr>
            <w:noProof/>
            <w:webHidden/>
          </w:rPr>
          <w:fldChar w:fldCharType="begin"/>
        </w:r>
        <w:r w:rsidR="00787569">
          <w:rPr>
            <w:noProof/>
            <w:webHidden/>
          </w:rPr>
          <w:instrText xml:space="preserve"> PAGEREF _Toc200701871 \h </w:instrText>
        </w:r>
        <w:r w:rsidR="00787569">
          <w:rPr>
            <w:noProof/>
            <w:webHidden/>
          </w:rPr>
        </w:r>
        <w:r w:rsidR="00787569">
          <w:rPr>
            <w:noProof/>
            <w:webHidden/>
          </w:rPr>
          <w:fldChar w:fldCharType="separate"/>
        </w:r>
        <w:r w:rsidR="001F0529">
          <w:rPr>
            <w:noProof/>
            <w:webHidden/>
          </w:rPr>
          <w:t>10</w:t>
        </w:r>
        <w:r w:rsidR="00787569">
          <w:rPr>
            <w:noProof/>
            <w:webHidden/>
          </w:rPr>
          <w:fldChar w:fldCharType="end"/>
        </w:r>
      </w:hyperlink>
    </w:p>
    <w:p w:rsidR="00787569" w:rsidRDefault="005A6B96">
      <w:pPr>
        <w:pStyle w:val="Kazalovsebine1"/>
        <w:tabs>
          <w:tab w:val="left" w:pos="660"/>
          <w:tab w:val="right" w:leader="dot" w:pos="9062"/>
        </w:tabs>
        <w:rPr>
          <w:rFonts w:asciiTheme="minorHAnsi" w:hAnsiTheme="minorHAnsi"/>
          <w:noProof/>
        </w:rPr>
      </w:pPr>
      <w:hyperlink w:anchor="_Toc200701872" w:history="1">
        <w:r w:rsidR="00787569" w:rsidRPr="003E7B60">
          <w:rPr>
            <w:rStyle w:val="Hiperpovezava"/>
            <w:rFonts w:cs="Arial"/>
            <w:noProof/>
          </w:rPr>
          <w:t>2.1</w:t>
        </w:r>
        <w:r w:rsidR="00787569">
          <w:rPr>
            <w:rFonts w:asciiTheme="minorHAnsi" w:hAnsiTheme="minorHAnsi"/>
            <w:noProof/>
          </w:rPr>
          <w:tab/>
        </w:r>
        <w:r w:rsidR="00787569" w:rsidRPr="003E7B60">
          <w:rPr>
            <w:rStyle w:val="Hiperpovezava"/>
            <w:rFonts w:cs="Arial"/>
            <w:noProof/>
          </w:rPr>
          <w:t>DOPUSTNOST, PRESOJA PONUDBE</w:t>
        </w:r>
        <w:r w:rsidR="00787569">
          <w:rPr>
            <w:noProof/>
            <w:webHidden/>
          </w:rPr>
          <w:tab/>
        </w:r>
        <w:r w:rsidR="00787569">
          <w:rPr>
            <w:noProof/>
            <w:webHidden/>
          </w:rPr>
          <w:fldChar w:fldCharType="begin"/>
        </w:r>
        <w:r w:rsidR="00787569">
          <w:rPr>
            <w:noProof/>
            <w:webHidden/>
          </w:rPr>
          <w:instrText xml:space="preserve"> PAGEREF _Toc200701872 \h </w:instrText>
        </w:r>
        <w:r w:rsidR="00787569">
          <w:rPr>
            <w:noProof/>
            <w:webHidden/>
          </w:rPr>
        </w:r>
        <w:r w:rsidR="00787569">
          <w:rPr>
            <w:noProof/>
            <w:webHidden/>
          </w:rPr>
          <w:fldChar w:fldCharType="separate"/>
        </w:r>
        <w:r w:rsidR="001F0529">
          <w:rPr>
            <w:noProof/>
            <w:webHidden/>
          </w:rPr>
          <w:t>11</w:t>
        </w:r>
        <w:r w:rsidR="00787569">
          <w:rPr>
            <w:noProof/>
            <w:webHidden/>
          </w:rPr>
          <w:fldChar w:fldCharType="end"/>
        </w:r>
      </w:hyperlink>
    </w:p>
    <w:p w:rsidR="00787569" w:rsidRDefault="005A6B96">
      <w:pPr>
        <w:pStyle w:val="Kazalovsebine1"/>
        <w:tabs>
          <w:tab w:val="left" w:pos="880"/>
          <w:tab w:val="right" w:leader="dot" w:pos="9062"/>
        </w:tabs>
        <w:rPr>
          <w:rFonts w:asciiTheme="minorHAnsi" w:hAnsiTheme="minorHAnsi"/>
          <w:noProof/>
        </w:rPr>
      </w:pPr>
      <w:hyperlink w:anchor="_Toc200701873" w:history="1">
        <w:r w:rsidR="00787569" w:rsidRPr="003E7B60">
          <w:rPr>
            <w:rStyle w:val="Hiperpovezava"/>
            <w:rFonts w:cs="Arial"/>
            <w:noProof/>
          </w:rPr>
          <w:t>2.1.1</w:t>
        </w:r>
        <w:r w:rsidR="00787569">
          <w:rPr>
            <w:rFonts w:asciiTheme="minorHAnsi" w:hAnsiTheme="minorHAnsi"/>
            <w:noProof/>
          </w:rPr>
          <w:tab/>
        </w:r>
        <w:r w:rsidR="00787569" w:rsidRPr="003E7B60">
          <w:rPr>
            <w:rStyle w:val="Hiperpovezava"/>
            <w:rFonts w:cs="Arial"/>
            <w:noProof/>
          </w:rPr>
          <w:t>POGOJI ZA PRIZNANJE SPOSOBNOSTI IN RAZLOG ZA IZKLJUČITEV</w:t>
        </w:r>
        <w:r w:rsidR="00787569">
          <w:rPr>
            <w:noProof/>
            <w:webHidden/>
          </w:rPr>
          <w:tab/>
        </w:r>
        <w:r w:rsidR="00787569">
          <w:rPr>
            <w:noProof/>
            <w:webHidden/>
          </w:rPr>
          <w:fldChar w:fldCharType="begin"/>
        </w:r>
        <w:r w:rsidR="00787569">
          <w:rPr>
            <w:noProof/>
            <w:webHidden/>
          </w:rPr>
          <w:instrText xml:space="preserve"> PAGEREF _Toc200701873 \h </w:instrText>
        </w:r>
        <w:r w:rsidR="00787569">
          <w:rPr>
            <w:noProof/>
            <w:webHidden/>
          </w:rPr>
        </w:r>
        <w:r w:rsidR="00787569">
          <w:rPr>
            <w:noProof/>
            <w:webHidden/>
          </w:rPr>
          <w:fldChar w:fldCharType="separate"/>
        </w:r>
        <w:r w:rsidR="001F0529">
          <w:rPr>
            <w:noProof/>
            <w:webHidden/>
          </w:rPr>
          <w:t>12</w:t>
        </w:r>
        <w:r w:rsidR="00787569">
          <w:rPr>
            <w:noProof/>
            <w:webHidden/>
          </w:rPr>
          <w:fldChar w:fldCharType="end"/>
        </w:r>
      </w:hyperlink>
    </w:p>
    <w:p w:rsidR="00787569" w:rsidRDefault="005A6B96">
      <w:pPr>
        <w:pStyle w:val="Kazalovsebine1"/>
        <w:tabs>
          <w:tab w:val="left" w:pos="880"/>
          <w:tab w:val="right" w:leader="dot" w:pos="9062"/>
        </w:tabs>
        <w:rPr>
          <w:rFonts w:asciiTheme="minorHAnsi" w:hAnsiTheme="minorHAnsi"/>
          <w:noProof/>
        </w:rPr>
      </w:pPr>
      <w:hyperlink w:anchor="_Toc200701874" w:history="1">
        <w:r w:rsidR="00787569" w:rsidRPr="003E7B60">
          <w:rPr>
            <w:rStyle w:val="Hiperpovezava"/>
            <w:rFonts w:cs="Arial"/>
            <w:noProof/>
          </w:rPr>
          <w:t>2.1.2</w:t>
        </w:r>
        <w:r w:rsidR="00787569">
          <w:rPr>
            <w:rFonts w:asciiTheme="minorHAnsi" w:hAnsiTheme="minorHAnsi"/>
            <w:noProof/>
          </w:rPr>
          <w:tab/>
        </w:r>
        <w:r w:rsidR="00787569" w:rsidRPr="003E7B60">
          <w:rPr>
            <w:rStyle w:val="Hiperpovezava"/>
            <w:rFonts w:cs="Arial"/>
            <w:noProof/>
          </w:rPr>
          <w:t>Razlog za izključitev</w:t>
        </w:r>
        <w:r w:rsidR="00787569">
          <w:rPr>
            <w:noProof/>
            <w:webHidden/>
          </w:rPr>
          <w:tab/>
        </w:r>
        <w:r w:rsidR="00787569">
          <w:rPr>
            <w:noProof/>
            <w:webHidden/>
          </w:rPr>
          <w:fldChar w:fldCharType="begin"/>
        </w:r>
        <w:r w:rsidR="00787569">
          <w:rPr>
            <w:noProof/>
            <w:webHidden/>
          </w:rPr>
          <w:instrText xml:space="preserve"> PAGEREF _Toc200701874 \h </w:instrText>
        </w:r>
        <w:r w:rsidR="00787569">
          <w:rPr>
            <w:noProof/>
            <w:webHidden/>
          </w:rPr>
        </w:r>
        <w:r w:rsidR="00787569">
          <w:rPr>
            <w:noProof/>
            <w:webHidden/>
          </w:rPr>
          <w:fldChar w:fldCharType="separate"/>
        </w:r>
        <w:r w:rsidR="001F0529">
          <w:rPr>
            <w:noProof/>
            <w:webHidden/>
          </w:rPr>
          <w:t>12</w:t>
        </w:r>
        <w:r w:rsidR="00787569">
          <w:rPr>
            <w:noProof/>
            <w:webHidden/>
          </w:rPr>
          <w:fldChar w:fldCharType="end"/>
        </w:r>
      </w:hyperlink>
    </w:p>
    <w:p w:rsidR="00787569" w:rsidRDefault="005A6B96">
      <w:pPr>
        <w:pStyle w:val="Kazalovsebine1"/>
        <w:tabs>
          <w:tab w:val="left" w:pos="1100"/>
          <w:tab w:val="right" w:leader="dot" w:pos="9062"/>
        </w:tabs>
        <w:rPr>
          <w:rFonts w:asciiTheme="minorHAnsi" w:hAnsiTheme="minorHAnsi"/>
          <w:noProof/>
        </w:rPr>
      </w:pPr>
      <w:hyperlink w:anchor="_Toc200701875" w:history="1">
        <w:r w:rsidR="00787569" w:rsidRPr="003E7B60">
          <w:rPr>
            <w:rStyle w:val="Hiperpovezava"/>
            <w:rFonts w:cs="Arial"/>
            <w:noProof/>
          </w:rPr>
          <w:t>2.1.2.1</w:t>
        </w:r>
        <w:r w:rsidR="00787569">
          <w:rPr>
            <w:rFonts w:asciiTheme="minorHAnsi" w:hAnsiTheme="minorHAnsi"/>
            <w:noProof/>
          </w:rPr>
          <w:tab/>
        </w:r>
        <w:r w:rsidR="00787569" w:rsidRPr="003E7B60">
          <w:rPr>
            <w:rStyle w:val="Hiperpovezava"/>
            <w:rFonts w:cs="Arial"/>
            <w:noProof/>
          </w:rPr>
          <w:t>Popravni mehanizem</w:t>
        </w:r>
        <w:r w:rsidR="00787569">
          <w:rPr>
            <w:noProof/>
            <w:webHidden/>
          </w:rPr>
          <w:tab/>
        </w:r>
        <w:r w:rsidR="00787569">
          <w:rPr>
            <w:noProof/>
            <w:webHidden/>
          </w:rPr>
          <w:fldChar w:fldCharType="begin"/>
        </w:r>
        <w:r w:rsidR="00787569">
          <w:rPr>
            <w:noProof/>
            <w:webHidden/>
          </w:rPr>
          <w:instrText xml:space="preserve"> PAGEREF _Toc200701875 \h </w:instrText>
        </w:r>
        <w:r w:rsidR="00787569">
          <w:rPr>
            <w:noProof/>
            <w:webHidden/>
          </w:rPr>
        </w:r>
        <w:r w:rsidR="00787569">
          <w:rPr>
            <w:noProof/>
            <w:webHidden/>
          </w:rPr>
          <w:fldChar w:fldCharType="separate"/>
        </w:r>
        <w:r w:rsidR="001F0529">
          <w:rPr>
            <w:noProof/>
            <w:webHidden/>
          </w:rPr>
          <w:t>15</w:t>
        </w:r>
        <w:r w:rsidR="00787569">
          <w:rPr>
            <w:noProof/>
            <w:webHidden/>
          </w:rPr>
          <w:fldChar w:fldCharType="end"/>
        </w:r>
      </w:hyperlink>
    </w:p>
    <w:p w:rsidR="00787569" w:rsidRDefault="005A6B96">
      <w:pPr>
        <w:pStyle w:val="Kazalovsebine1"/>
        <w:tabs>
          <w:tab w:val="left" w:pos="1100"/>
          <w:tab w:val="right" w:leader="dot" w:pos="9062"/>
        </w:tabs>
        <w:rPr>
          <w:rFonts w:asciiTheme="minorHAnsi" w:hAnsiTheme="minorHAnsi"/>
          <w:noProof/>
        </w:rPr>
      </w:pPr>
      <w:hyperlink w:anchor="_Toc200701876" w:history="1">
        <w:r w:rsidR="00787569" w:rsidRPr="003E7B60">
          <w:rPr>
            <w:rStyle w:val="Hiperpovezava"/>
            <w:rFonts w:cs="Arial"/>
            <w:noProof/>
          </w:rPr>
          <w:t>2.1.2.2</w:t>
        </w:r>
        <w:r w:rsidR="00787569">
          <w:rPr>
            <w:rFonts w:asciiTheme="minorHAnsi" w:hAnsiTheme="minorHAnsi"/>
            <w:noProof/>
          </w:rPr>
          <w:tab/>
        </w:r>
        <w:r w:rsidR="00787569" w:rsidRPr="003E7B60">
          <w:rPr>
            <w:rStyle w:val="Hiperpovezava"/>
            <w:rFonts w:cs="Arial"/>
            <w:noProof/>
          </w:rPr>
          <w:t>Strokovni dialog</w:t>
        </w:r>
        <w:r w:rsidR="00787569">
          <w:rPr>
            <w:noProof/>
            <w:webHidden/>
          </w:rPr>
          <w:tab/>
        </w:r>
        <w:r w:rsidR="00787569">
          <w:rPr>
            <w:noProof/>
            <w:webHidden/>
          </w:rPr>
          <w:fldChar w:fldCharType="begin"/>
        </w:r>
        <w:r w:rsidR="00787569">
          <w:rPr>
            <w:noProof/>
            <w:webHidden/>
          </w:rPr>
          <w:instrText xml:space="preserve"> PAGEREF _Toc200701876 \h </w:instrText>
        </w:r>
        <w:r w:rsidR="00787569">
          <w:rPr>
            <w:noProof/>
            <w:webHidden/>
          </w:rPr>
        </w:r>
        <w:r w:rsidR="00787569">
          <w:rPr>
            <w:noProof/>
            <w:webHidden/>
          </w:rPr>
          <w:fldChar w:fldCharType="separate"/>
        </w:r>
        <w:r w:rsidR="001F0529">
          <w:rPr>
            <w:noProof/>
            <w:webHidden/>
          </w:rPr>
          <w:t>16</w:t>
        </w:r>
        <w:r w:rsidR="00787569">
          <w:rPr>
            <w:noProof/>
            <w:webHidden/>
          </w:rPr>
          <w:fldChar w:fldCharType="end"/>
        </w:r>
      </w:hyperlink>
    </w:p>
    <w:p w:rsidR="00787569" w:rsidRDefault="005A6B96">
      <w:pPr>
        <w:pStyle w:val="Kazalovsebine1"/>
        <w:tabs>
          <w:tab w:val="left" w:pos="880"/>
          <w:tab w:val="right" w:leader="dot" w:pos="9062"/>
        </w:tabs>
        <w:rPr>
          <w:rFonts w:asciiTheme="minorHAnsi" w:hAnsiTheme="minorHAnsi"/>
          <w:noProof/>
        </w:rPr>
      </w:pPr>
      <w:hyperlink w:anchor="_Toc200701877" w:history="1">
        <w:r w:rsidR="00787569" w:rsidRPr="003E7B60">
          <w:rPr>
            <w:rStyle w:val="Hiperpovezava"/>
            <w:rFonts w:cs="Arial"/>
            <w:noProof/>
          </w:rPr>
          <w:t>2.1.3</w:t>
        </w:r>
        <w:r w:rsidR="00787569">
          <w:rPr>
            <w:rFonts w:asciiTheme="minorHAnsi" w:hAnsiTheme="minorHAnsi"/>
            <w:noProof/>
          </w:rPr>
          <w:tab/>
        </w:r>
        <w:r w:rsidR="00787569" w:rsidRPr="003E7B60">
          <w:rPr>
            <w:rStyle w:val="Hiperpovezava"/>
            <w:rFonts w:cs="Arial"/>
            <w:noProof/>
          </w:rPr>
          <w:t>Pogoji za sodelovanje</w:t>
        </w:r>
        <w:r w:rsidR="00787569">
          <w:rPr>
            <w:noProof/>
            <w:webHidden/>
          </w:rPr>
          <w:tab/>
        </w:r>
        <w:r w:rsidR="00787569">
          <w:rPr>
            <w:noProof/>
            <w:webHidden/>
          </w:rPr>
          <w:fldChar w:fldCharType="begin"/>
        </w:r>
        <w:r w:rsidR="00787569">
          <w:rPr>
            <w:noProof/>
            <w:webHidden/>
          </w:rPr>
          <w:instrText xml:space="preserve"> PAGEREF _Toc200701877 \h </w:instrText>
        </w:r>
        <w:r w:rsidR="00787569">
          <w:rPr>
            <w:noProof/>
            <w:webHidden/>
          </w:rPr>
        </w:r>
        <w:r w:rsidR="00787569">
          <w:rPr>
            <w:noProof/>
            <w:webHidden/>
          </w:rPr>
          <w:fldChar w:fldCharType="separate"/>
        </w:r>
        <w:r w:rsidR="001F0529">
          <w:rPr>
            <w:noProof/>
            <w:webHidden/>
          </w:rPr>
          <w:t>16</w:t>
        </w:r>
        <w:r w:rsidR="00787569">
          <w:rPr>
            <w:noProof/>
            <w:webHidden/>
          </w:rPr>
          <w:fldChar w:fldCharType="end"/>
        </w:r>
      </w:hyperlink>
    </w:p>
    <w:p w:rsidR="00787569" w:rsidRDefault="005A6B96">
      <w:pPr>
        <w:pStyle w:val="Kazalovsebine1"/>
        <w:tabs>
          <w:tab w:val="left" w:pos="1100"/>
          <w:tab w:val="right" w:leader="dot" w:pos="9062"/>
        </w:tabs>
        <w:rPr>
          <w:rFonts w:asciiTheme="minorHAnsi" w:hAnsiTheme="minorHAnsi"/>
          <w:noProof/>
        </w:rPr>
      </w:pPr>
      <w:hyperlink w:anchor="_Toc200701878" w:history="1">
        <w:r w:rsidR="00787569" w:rsidRPr="003E7B60">
          <w:rPr>
            <w:rStyle w:val="Hiperpovezava"/>
            <w:rFonts w:cs="Arial"/>
            <w:noProof/>
          </w:rPr>
          <w:t>2.1.3.1</w:t>
        </w:r>
        <w:r w:rsidR="00787569">
          <w:rPr>
            <w:rFonts w:asciiTheme="minorHAnsi" w:hAnsiTheme="minorHAnsi"/>
            <w:noProof/>
          </w:rPr>
          <w:tab/>
        </w:r>
        <w:r w:rsidR="00787569" w:rsidRPr="003E7B60">
          <w:rPr>
            <w:rStyle w:val="Hiperpovezava"/>
            <w:rFonts w:cs="Arial"/>
            <w:noProof/>
          </w:rPr>
          <w:t>Ustreznost za opravljanje poklicne dejavnosti</w:t>
        </w:r>
        <w:r w:rsidR="00787569">
          <w:rPr>
            <w:noProof/>
            <w:webHidden/>
          </w:rPr>
          <w:tab/>
        </w:r>
        <w:r w:rsidR="00787569">
          <w:rPr>
            <w:noProof/>
            <w:webHidden/>
          </w:rPr>
          <w:fldChar w:fldCharType="begin"/>
        </w:r>
        <w:r w:rsidR="00787569">
          <w:rPr>
            <w:noProof/>
            <w:webHidden/>
          </w:rPr>
          <w:instrText xml:space="preserve"> PAGEREF _Toc200701878 \h </w:instrText>
        </w:r>
        <w:r w:rsidR="00787569">
          <w:rPr>
            <w:noProof/>
            <w:webHidden/>
          </w:rPr>
        </w:r>
        <w:r w:rsidR="00787569">
          <w:rPr>
            <w:noProof/>
            <w:webHidden/>
          </w:rPr>
          <w:fldChar w:fldCharType="separate"/>
        </w:r>
        <w:r w:rsidR="001F0529">
          <w:rPr>
            <w:noProof/>
            <w:webHidden/>
          </w:rPr>
          <w:t>16</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79" w:history="1">
        <w:r w:rsidR="00787569" w:rsidRPr="003E7B60">
          <w:rPr>
            <w:rStyle w:val="Hiperpovezava"/>
            <w:rFonts w:cs="Arial"/>
            <w:b/>
            <w:noProof/>
          </w:rPr>
          <w:t>1.</w:t>
        </w:r>
        <w:r w:rsidR="00787569">
          <w:rPr>
            <w:rFonts w:asciiTheme="minorHAnsi" w:hAnsiTheme="minorHAnsi"/>
            <w:noProof/>
          </w:rPr>
          <w:tab/>
        </w:r>
        <w:r w:rsidR="00787569" w:rsidRPr="003E7B60">
          <w:rPr>
            <w:rStyle w:val="Hiperpovezava"/>
            <w:rFonts w:cs="Arial"/>
            <w:b/>
            <w:noProof/>
          </w:rPr>
          <w:t>Pogoj</w:t>
        </w:r>
        <w:r w:rsidR="00787569">
          <w:rPr>
            <w:noProof/>
            <w:webHidden/>
          </w:rPr>
          <w:tab/>
        </w:r>
        <w:r w:rsidR="00787569">
          <w:rPr>
            <w:noProof/>
            <w:webHidden/>
          </w:rPr>
          <w:fldChar w:fldCharType="begin"/>
        </w:r>
        <w:r w:rsidR="00787569">
          <w:rPr>
            <w:noProof/>
            <w:webHidden/>
          </w:rPr>
          <w:instrText xml:space="preserve"> PAGEREF _Toc200701879 \h </w:instrText>
        </w:r>
        <w:r w:rsidR="00787569">
          <w:rPr>
            <w:noProof/>
            <w:webHidden/>
          </w:rPr>
        </w:r>
        <w:r w:rsidR="00787569">
          <w:rPr>
            <w:noProof/>
            <w:webHidden/>
          </w:rPr>
          <w:fldChar w:fldCharType="separate"/>
        </w:r>
        <w:r w:rsidR="001F0529">
          <w:rPr>
            <w:noProof/>
            <w:webHidden/>
          </w:rPr>
          <w:t>16</w:t>
        </w:r>
        <w:r w:rsidR="00787569">
          <w:rPr>
            <w:noProof/>
            <w:webHidden/>
          </w:rPr>
          <w:fldChar w:fldCharType="end"/>
        </w:r>
      </w:hyperlink>
    </w:p>
    <w:p w:rsidR="00787569" w:rsidRDefault="005A6B96">
      <w:pPr>
        <w:pStyle w:val="Kazalovsebine1"/>
        <w:tabs>
          <w:tab w:val="left" w:pos="1100"/>
          <w:tab w:val="right" w:leader="dot" w:pos="9062"/>
        </w:tabs>
        <w:rPr>
          <w:rFonts w:asciiTheme="minorHAnsi" w:hAnsiTheme="minorHAnsi"/>
          <w:noProof/>
        </w:rPr>
      </w:pPr>
      <w:hyperlink w:anchor="_Toc200701880" w:history="1">
        <w:r w:rsidR="00787569" w:rsidRPr="003E7B60">
          <w:rPr>
            <w:rStyle w:val="Hiperpovezava"/>
            <w:rFonts w:cs="Arial"/>
            <w:noProof/>
          </w:rPr>
          <w:t>2.1.3.2</w:t>
        </w:r>
        <w:r w:rsidR="00787569">
          <w:rPr>
            <w:rFonts w:asciiTheme="minorHAnsi" w:hAnsiTheme="minorHAnsi"/>
            <w:noProof/>
          </w:rPr>
          <w:tab/>
        </w:r>
        <w:r w:rsidR="00787569" w:rsidRPr="003E7B60">
          <w:rPr>
            <w:rStyle w:val="Hiperpovezava"/>
            <w:rFonts w:cs="Arial"/>
            <w:noProof/>
          </w:rPr>
          <w:t>Ekonomski in finančni položaj</w:t>
        </w:r>
        <w:r w:rsidR="00787569">
          <w:rPr>
            <w:noProof/>
            <w:webHidden/>
          </w:rPr>
          <w:tab/>
        </w:r>
        <w:r w:rsidR="00787569">
          <w:rPr>
            <w:noProof/>
            <w:webHidden/>
          </w:rPr>
          <w:fldChar w:fldCharType="begin"/>
        </w:r>
        <w:r w:rsidR="00787569">
          <w:rPr>
            <w:noProof/>
            <w:webHidden/>
          </w:rPr>
          <w:instrText xml:space="preserve"> PAGEREF _Toc200701880 \h </w:instrText>
        </w:r>
        <w:r w:rsidR="00787569">
          <w:rPr>
            <w:noProof/>
            <w:webHidden/>
          </w:rPr>
        </w:r>
        <w:r w:rsidR="00787569">
          <w:rPr>
            <w:noProof/>
            <w:webHidden/>
          </w:rPr>
          <w:fldChar w:fldCharType="separate"/>
        </w:r>
        <w:r w:rsidR="001F0529">
          <w:rPr>
            <w:noProof/>
            <w:webHidden/>
          </w:rPr>
          <w:t>17</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81" w:history="1">
        <w:r w:rsidR="00787569" w:rsidRPr="003E7B60">
          <w:rPr>
            <w:rStyle w:val="Hiperpovezava"/>
            <w:rFonts w:cs="Arial"/>
            <w:b/>
            <w:noProof/>
          </w:rPr>
          <w:t>1.</w:t>
        </w:r>
        <w:r w:rsidR="00787569">
          <w:rPr>
            <w:rFonts w:asciiTheme="minorHAnsi" w:hAnsiTheme="minorHAnsi"/>
            <w:noProof/>
          </w:rPr>
          <w:tab/>
        </w:r>
        <w:r w:rsidR="00787569" w:rsidRPr="003E7B60">
          <w:rPr>
            <w:rStyle w:val="Hiperpovezava"/>
            <w:rFonts w:cs="Arial"/>
            <w:b/>
            <w:noProof/>
          </w:rPr>
          <w:t>Pogoj</w:t>
        </w:r>
        <w:r w:rsidR="00787569">
          <w:rPr>
            <w:noProof/>
            <w:webHidden/>
          </w:rPr>
          <w:tab/>
        </w:r>
        <w:r w:rsidR="00787569">
          <w:rPr>
            <w:noProof/>
            <w:webHidden/>
          </w:rPr>
          <w:fldChar w:fldCharType="begin"/>
        </w:r>
        <w:r w:rsidR="00787569">
          <w:rPr>
            <w:noProof/>
            <w:webHidden/>
          </w:rPr>
          <w:instrText xml:space="preserve"> PAGEREF _Toc200701881 \h </w:instrText>
        </w:r>
        <w:r w:rsidR="00787569">
          <w:rPr>
            <w:noProof/>
            <w:webHidden/>
          </w:rPr>
        </w:r>
        <w:r w:rsidR="00787569">
          <w:rPr>
            <w:noProof/>
            <w:webHidden/>
          </w:rPr>
          <w:fldChar w:fldCharType="separate"/>
        </w:r>
        <w:r w:rsidR="001F0529">
          <w:rPr>
            <w:noProof/>
            <w:webHidden/>
          </w:rPr>
          <w:t>17</w:t>
        </w:r>
        <w:r w:rsidR="00787569">
          <w:rPr>
            <w:noProof/>
            <w:webHidden/>
          </w:rPr>
          <w:fldChar w:fldCharType="end"/>
        </w:r>
      </w:hyperlink>
    </w:p>
    <w:p w:rsidR="00787569" w:rsidRDefault="005A6B96">
      <w:pPr>
        <w:pStyle w:val="Kazalovsebine1"/>
        <w:tabs>
          <w:tab w:val="left" w:pos="1100"/>
          <w:tab w:val="right" w:leader="dot" w:pos="9062"/>
        </w:tabs>
        <w:rPr>
          <w:rFonts w:asciiTheme="minorHAnsi" w:hAnsiTheme="minorHAnsi"/>
          <w:noProof/>
        </w:rPr>
      </w:pPr>
      <w:hyperlink w:anchor="_Toc200701882" w:history="1">
        <w:r w:rsidR="00787569" w:rsidRPr="003E7B60">
          <w:rPr>
            <w:rStyle w:val="Hiperpovezava"/>
            <w:rFonts w:cs="Arial"/>
            <w:noProof/>
          </w:rPr>
          <w:t>2.1.3.3</w:t>
        </w:r>
        <w:r w:rsidR="00787569">
          <w:rPr>
            <w:rFonts w:asciiTheme="minorHAnsi" w:hAnsiTheme="minorHAnsi"/>
            <w:noProof/>
          </w:rPr>
          <w:tab/>
        </w:r>
        <w:r w:rsidR="00787569" w:rsidRPr="003E7B60">
          <w:rPr>
            <w:rStyle w:val="Hiperpovezava"/>
            <w:rFonts w:cs="Arial"/>
            <w:noProof/>
          </w:rPr>
          <w:t>Tehnična in strokovna sposobnost</w:t>
        </w:r>
        <w:r w:rsidR="00787569">
          <w:rPr>
            <w:noProof/>
            <w:webHidden/>
          </w:rPr>
          <w:tab/>
        </w:r>
        <w:r w:rsidR="00787569">
          <w:rPr>
            <w:noProof/>
            <w:webHidden/>
          </w:rPr>
          <w:fldChar w:fldCharType="begin"/>
        </w:r>
        <w:r w:rsidR="00787569">
          <w:rPr>
            <w:noProof/>
            <w:webHidden/>
          </w:rPr>
          <w:instrText xml:space="preserve"> PAGEREF _Toc200701882 \h </w:instrText>
        </w:r>
        <w:r w:rsidR="00787569">
          <w:rPr>
            <w:noProof/>
            <w:webHidden/>
          </w:rPr>
        </w:r>
        <w:r w:rsidR="00787569">
          <w:rPr>
            <w:noProof/>
            <w:webHidden/>
          </w:rPr>
          <w:fldChar w:fldCharType="separate"/>
        </w:r>
        <w:r w:rsidR="001F0529">
          <w:rPr>
            <w:noProof/>
            <w:webHidden/>
          </w:rPr>
          <w:t>17</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83" w:history="1">
        <w:r w:rsidR="00787569" w:rsidRPr="003E7B60">
          <w:rPr>
            <w:rStyle w:val="Hiperpovezava"/>
            <w:rFonts w:eastAsia="Calibri" w:cs="Arial"/>
            <w:b/>
            <w:noProof/>
            <w:lang w:eastAsia="zh-CN"/>
          </w:rPr>
          <w:t>1.</w:t>
        </w:r>
        <w:r w:rsidR="00787569">
          <w:rPr>
            <w:rFonts w:asciiTheme="minorHAnsi" w:hAnsiTheme="minorHAnsi"/>
            <w:noProof/>
          </w:rPr>
          <w:tab/>
        </w:r>
        <w:r w:rsidR="00787569" w:rsidRPr="003E7B60">
          <w:rPr>
            <w:rStyle w:val="Hiperpovezava"/>
            <w:rFonts w:eastAsia="Calibri" w:cs="Arial"/>
            <w:b/>
            <w:noProof/>
            <w:lang w:eastAsia="zh-CN"/>
          </w:rPr>
          <w:t>Pogoj</w:t>
        </w:r>
        <w:r w:rsidR="00787569">
          <w:rPr>
            <w:noProof/>
            <w:webHidden/>
          </w:rPr>
          <w:tab/>
        </w:r>
        <w:r w:rsidR="00787569">
          <w:rPr>
            <w:noProof/>
            <w:webHidden/>
          </w:rPr>
          <w:fldChar w:fldCharType="begin"/>
        </w:r>
        <w:r w:rsidR="00787569">
          <w:rPr>
            <w:noProof/>
            <w:webHidden/>
          </w:rPr>
          <w:instrText xml:space="preserve"> PAGEREF _Toc200701883 \h </w:instrText>
        </w:r>
        <w:r w:rsidR="00787569">
          <w:rPr>
            <w:noProof/>
            <w:webHidden/>
          </w:rPr>
        </w:r>
        <w:r w:rsidR="00787569">
          <w:rPr>
            <w:noProof/>
            <w:webHidden/>
          </w:rPr>
          <w:fldChar w:fldCharType="separate"/>
        </w:r>
        <w:r w:rsidR="001F0529">
          <w:rPr>
            <w:noProof/>
            <w:webHidden/>
          </w:rPr>
          <w:t>17</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84" w:history="1">
        <w:r w:rsidR="00787569" w:rsidRPr="003E7B60">
          <w:rPr>
            <w:rStyle w:val="Hiperpovezava"/>
            <w:rFonts w:cs="Arial"/>
            <w:noProof/>
            <w:lang w:eastAsia="zh-CN"/>
          </w:rPr>
          <w:t>3.</w:t>
        </w:r>
        <w:r w:rsidR="00787569">
          <w:rPr>
            <w:rFonts w:asciiTheme="minorHAnsi" w:hAnsiTheme="minorHAnsi"/>
            <w:noProof/>
          </w:rPr>
          <w:tab/>
        </w:r>
        <w:r w:rsidR="00787569" w:rsidRPr="003E7B60">
          <w:rPr>
            <w:rStyle w:val="Hiperpovezava"/>
            <w:rFonts w:cs="Arial"/>
            <w:noProof/>
            <w:lang w:eastAsia="zh-CN"/>
          </w:rPr>
          <w:t>PREDLOŽITEV ESPD OBRAZCA</w:t>
        </w:r>
        <w:r w:rsidR="00787569">
          <w:rPr>
            <w:noProof/>
            <w:webHidden/>
          </w:rPr>
          <w:tab/>
        </w:r>
        <w:r w:rsidR="00787569">
          <w:rPr>
            <w:noProof/>
            <w:webHidden/>
          </w:rPr>
          <w:fldChar w:fldCharType="begin"/>
        </w:r>
        <w:r w:rsidR="00787569">
          <w:rPr>
            <w:noProof/>
            <w:webHidden/>
          </w:rPr>
          <w:instrText xml:space="preserve"> PAGEREF _Toc200701884 \h </w:instrText>
        </w:r>
        <w:r w:rsidR="00787569">
          <w:rPr>
            <w:noProof/>
            <w:webHidden/>
          </w:rPr>
        </w:r>
        <w:r w:rsidR="00787569">
          <w:rPr>
            <w:noProof/>
            <w:webHidden/>
          </w:rPr>
          <w:fldChar w:fldCharType="separate"/>
        </w:r>
        <w:r w:rsidR="001F0529">
          <w:rPr>
            <w:noProof/>
            <w:webHidden/>
          </w:rPr>
          <w:t>18</w:t>
        </w:r>
        <w:r w:rsidR="00787569">
          <w:rPr>
            <w:noProof/>
            <w:webHidden/>
          </w:rPr>
          <w:fldChar w:fldCharType="end"/>
        </w:r>
      </w:hyperlink>
    </w:p>
    <w:p w:rsidR="00787569" w:rsidRDefault="005A6B96">
      <w:pPr>
        <w:pStyle w:val="Kazalovsebine3"/>
        <w:tabs>
          <w:tab w:val="right" w:leader="dot" w:pos="9062"/>
        </w:tabs>
        <w:rPr>
          <w:rFonts w:asciiTheme="minorHAnsi" w:hAnsiTheme="minorHAnsi"/>
          <w:noProof/>
        </w:rPr>
      </w:pPr>
      <w:hyperlink w:anchor="_Toc200701885" w:history="1">
        <w:r w:rsidR="00787569" w:rsidRPr="003E7B60">
          <w:rPr>
            <w:rStyle w:val="Hiperpovezava"/>
            <w:noProof/>
          </w:rPr>
          <w:t>Preverjanje uradno dostopnih podatkov</w:t>
        </w:r>
        <w:r w:rsidR="00787569">
          <w:rPr>
            <w:noProof/>
            <w:webHidden/>
          </w:rPr>
          <w:tab/>
        </w:r>
        <w:r w:rsidR="00787569">
          <w:rPr>
            <w:noProof/>
            <w:webHidden/>
          </w:rPr>
          <w:fldChar w:fldCharType="begin"/>
        </w:r>
        <w:r w:rsidR="00787569">
          <w:rPr>
            <w:noProof/>
            <w:webHidden/>
          </w:rPr>
          <w:instrText xml:space="preserve"> PAGEREF _Toc200701885 \h </w:instrText>
        </w:r>
        <w:r w:rsidR="00787569">
          <w:rPr>
            <w:noProof/>
            <w:webHidden/>
          </w:rPr>
        </w:r>
        <w:r w:rsidR="00787569">
          <w:rPr>
            <w:noProof/>
            <w:webHidden/>
          </w:rPr>
          <w:fldChar w:fldCharType="separate"/>
        </w:r>
        <w:r w:rsidR="001F0529">
          <w:rPr>
            <w:noProof/>
            <w:webHidden/>
          </w:rPr>
          <w:t>19</w:t>
        </w:r>
        <w:r w:rsidR="00787569">
          <w:rPr>
            <w:noProof/>
            <w:webHidden/>
          </w:rPr>
          <w:fldChar w:fldCharType="end"/>
        </w:r>
      </w:hyperlink>
    </w:p>
    <w:p w:rsidR="00787569" w:rsidRDefault="005A6B96">
      <w:pPr>
        <w:pStyle w:val="Kazalovsebine3"/>
        <w:tabs>
          <w:tab w:val="right" w:leader="dot" w:pos="9062"/>
        </w:tabs>
        <w:rPr>
          <w:rFonts w:asciiTheme="minorHAnsi" w:hAnsiTheme="minorHAnsi"/>
          <w:noProof/>
        </w:rPr>
      </w:pPr>
      <w:hyperlink w:anchor="_Toc200701886" w:history="1">
        <w:r w:rsidR="00787569" w:rsidRPr="003E7B60">
          <w:rPr>
            <w:rStyle w:val="Hiperpovezava"/>
            <w:noProof/>
          </w:rPr>
          <w:t>Preverjanje podatkov, ki niso uradno dostopni</w:t>
        </w:r>
        <w:r w:rsidR="00787569">
          <w:rPr>
            <w:noProof/>
            <w:webHidden/>
          </w:rPr>
          <w:tab/>
        </w:r>
        <w:r w:rsidR="00787569">
          <w:rPr>
            <w:noProof/>
            <w:webHidden/>
          </w:rPr>
          <w:fldChar w:fldCharType="begin"/>
        </w:r>
        <w:r w:rsidR="00787569">
          <w:rPr>
            <w:noProof/>
            <w:webHidden/>
          </w:rPr>
          <w:instrText xml:space="preserve"> PAGEREF _Toc200701886 \h </w:instrText>
        </w:r>
        <w:r w:rsidR="00787569">
          <w:rPr>
            <w:noProof/>
            <w:webHidden/>
          </w:rPr>
        </w:r>
        <w:r w:rsidR="00787569">
          <w:rPr>
            <w:noProof/>
            <w:webHidden/>
          </w:rPr>
          <w:fldChar w:fldCharType="separate"/>
        </w:r>
        <w:r w:rsidR="001F0529">
          <w:rPr>
            <w:noProof/>
            <w:webHidden/>
          </w:rPr>
          <w:t>19</w:t>
        </w:r>
        <w:r w:rsidR="00787569">
          <w:rPr>
            <w:noProof/>
            <w:webHidden/>
          </w:rPr>
          <w:fldChar w:fldCharType="end"/>
        </w:r>
      </w:hyperlink>
    </w:p>
    <w:p w:rsidR="00787569" w:rsidRDefault="005A6B96">
      <w:pPr>
        <w:pStyle w:val="Kazalovsebine3"/>
        <w:tabs>
          <w:tab w:val="right" w:leader="dot" w:pos="9062"/>
        </w:tabs>
        <w:rPr>
          <w:rFonts w:asciiTheme="minorHAnsi" w:hAnsiTheme="minorHAnsi"/>
          <w:noProof/>
        </w:rPr>
      </w:pPr>
      <w:hyperlink w:anchor="_Toc200701887" w:history="1">
        <w:r w:rsidR="00787569" w:rsidRPr="003E7B60">
          <w:rPr>
            <w:rStyle w:val="Hiperpovezava"/>
            <w:noProof/>
          </w:rPr>
          <w:t>Pridobivanje podatkov na druge načine</w:t>
        </w:r>
        <w:r w:rsidR="00787569">
          <w:rPr>
            <w:noProof/>
            <w:webHidden/>
          </w:rPr>
          <w:tab/>
        </w:r>
        <w:r w:rsidR="00787569">
          <w:rPr>
            <w:noProof/>
            <w:webHidden/>
          </w:rPr>
          <w:fldChar w:fldCharType="begin"/>
        </w:r>
        <w:r w:rsidR="00787569">
          <w:rPr>
            <w:noProof/>
            <w:webHidden/>
          </w:rPr>
          <w:instrText xml:space="preserve"> PAGEREF _Toc200701887 \h </w:instrText>
        </w:r>
        <w:r w:rsidR="00787569">
          <w:rPr>
            <w:noProof/>
            <w:webHidden/>
          </w:rPr>
        </w:r>
        <w:r w:rsidR="00787569">
          <w:rPr>
            <w:noProof/>
            <w:webHidden/>
          </w:rPr>
          <w:fldChar w:fldCharType="separate"/>
        </w:r>
        <w:r w:rsidR="001F0529">
          <w:rPr>
            <w:noProof/>
            <w:webHidden/>
          </w:rPr>
          <w:t>20</w:t>
        </w:r>
        <w:r w:rsidR="00787569">
          <w:rPr>
            <w:noProof/>
            <w:webHidden/>
          </w:rPr>
          <w:fldChar w:fldCharType="end"/>
        </w:r>
      </w:hyperlink>
    </w:p>
    <w:p w:rsidR="00787569" w:rsidRDefault="005A6B96">
      <w:pPr>
        <w:pStyle w:val="Kazalovsebine1"/>
        <w:tabs>
          <w:tab w:val="left" w:pos="660"/>
          <w:tab w:val="right" w:leader="dot" w:pos="9062"/>
        </w:tabs>
        <w:rPr>
          <w:rFonts w:asciiTheme="minorHAnsi" w:hAnsiTheme="minorHAnsi"/>
          <w:noProof/>
        </w:rPr>
      </w:pPr>
      <w:hyperlink w:anchor="_Toc200701888" w:history="1">
        <w:r w:rsidR="00787569" w:rsidRPr="003E7B60">
          <w:rPr>
            <w:rStyle w:val="Hiperpovezava"/>
            <w:rFonts w:cs="Arial"/>
            <w:noProof/>
            <w:lang w:eastAsia="zh-CN"/>
          </w:rPr>
          <w:t>3.1</w:t>
        </w:r>
        <w:r w:rsidR="00787569">
          <w:rPr>
            <w:rFonts w:asciiTheme="minorHAnsi" w:hAnsiTheme="minorHAnsi"/>
            <w:noProof/>
          </w:rPr>
          <w:tab/>
        </w:r>
        <w:r w:rsidR="00787569" w:rsidRPr="003E7B60">
          <w:rPr>
            <w:rStyle w:val="Hiperpovezava"/>
            <w:rFonts w:cs="Arial"/>
            <w:noProof/>
            <w:lang w:eastAsia="zh-CN"/>
          </w:rPr>
          <w:t>PREDLOŽITEV ESPD OBRAZCA IN PONUDBE PONUDNIKOV S SEDEŽEM IZVEN REPUBLIKE SLOVENIJE</w:t>
        </w:r>
        <w:r w:rsidR="00787569">
          <w:rPr>
            <w:noProof/>
            <w:webHidden/>
          </w:rPr>
          <w:tab/>
        </w:r>
        <w:r w:rsidR="00787569">
          <w:rPr>
            <w:noProof/>
            <w:webHidden/>
          </w:rPr>
          <w:fldChar w:fldCharType="begin"/>
        </w:r>
        <w:r w:rsidR="00787569">
          <w:rPr>
            <w:noProof/>
            <w:webHidden/>
          </w:rPr>
          <w:instrText xml:space="preserve"> PAGEREF _Toc200701888 \h </w:instrText>
        </w:r>
        <w:r w:rsidR="00787569">
          <w:rPr>
            <w:noProof/>
            <w:webHidden/>
          </w:rPr>
        </w:r>
        <w:r w:rsidR="00787569">
          <w:rPr>
            <w:noProof/>
            <w:webHidden/>
          </w:rPr>
          <w:fldChar w:fldCharType="separate"/>
        </w:r>
        <w:r w:rsidR="001F0529">
          <w:rPr>
            <w:noProof/>
            <w:webHidden/>
          </w:rPr>
          <w:t>20</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89" w:history="1">
        <w:r w:rsidR="00787569" w:rsidRPr="003E7B60">
          <w:rPr>
            <w:rStyle w:val="Hiperpovezava"/>
            <w:rFonts w:cs="Arial"/>
            <w:noProof/>
            <w:lang w:eastAsia="zh-CN"/>
          </w:rPr>
          <w:t>4.</w:t>
        </w:r>
        <w:r w:rsidR="00787569">
          <w:rPr>
            <w:rFonts w:asciiTheme="minorHAnsi" w:hAnsiTheme="minorHAnsi"/>
            <w:noProof/>
          </w:rPr>
          <w:tab/>
        </w:r>
        <w:r w:rsidR="00787569" w:rsidRPr="003E7B60">
          <w:rPr>
            <w:rStyle w:val="Hiperpovezava"/>
            <w:rFonts w:cs="Arial"/>
            <w:noProof/>
            <w:lang w:eastAsia="zh-CN"/>
          </w:rPr>
          <w:t>DOPOLNJEVANJE IN SPREMINJANJE PONUDB</w:t>
        </w:r>
        <w:r w:rsidR="00787569">
          <w:rPr>
            <w:noProof/>
            <w:webHidden/>
          </w:rPr>
          <w:tab/>
        </w:r>
        <w:r w:rsidR="00787569">
          <w:rPr>
            <w:noProof/>
            <w:webHidden/>
          </w:rPr>
          <w:fldChar w:fldCharType="begin"/>
        </w:r>
        <w:r w:rsidR="00787569">
          <w:rPr>
            <w:noProof/>
            <w:webHidden/>
          </w:rPr>
          <w:instrText xml:space="preserve"> PAGEREF _Toc200701889 \h </w:instrText>
        </w:r>
        <w:r w:rsidR="00787569">
          <w:rPr>
            <w:noProof/>
            <w:webHidden/>
          </w:rPr>
        </w:r>
        <w:r w:rsidR="00787569">
          <w:rPr>
            <w:noProof/>
            <w:webHidden/>
          </w:rPr>
          <w:fldChar w:fldCharType="separate"/>
        </w:r>
        <w:r w:rsidR="001F0529">
          <w:rPr>
            <w:noProof/>
            <w:webHidden/>
          </w:rPr>
          <w:t>20</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90" w:history="1">
        <w:r w:rsidR="00787569" w:rsidRPr="003E7B60">
          <w:rPr>
            <w:rStyle w:val="Hiperpovezava"/>
            <w:rFonts w:cs="Arial"/>
            <w:noProof/>
            <w:lang w:eastAsia="zh-CN"/>
          </w:rPr>
          <w:t>5.</w:t>
        </w:r>
        <w:r w:rsidR="00787569">
          <w:rPr>
            <w:rFonts w:asciiTheme="minorHAnsi" w:hAnsiTheme="minorHAnsi"/>
            <w:noProof/>
          </w:rPr>
          <w:tab/>
        </w:r>
        <w:r w:rsidR="00787569" w:rsidRPr="003E7B60">
          <w:rPr>
            <w:rStyle w:val="Hiperpovezava"/>
            <w:rFonts w:cs="Arial"/>
            <w:noProof/>
            <w:lang w:eastAsia="zh-CN"/>
          </w:rPr>
          <w:t>FINANČNA ZAVAROVANJA</w:t>
        </w:r>
        <w:r w:rsidR="00787569">
          <w:rPr>
            <w:noProof/>
            <w:webHidden/>
          </w:rPr>
          <w:tab/>
        </w:r>
        <w:r w:rsidR="00787569">
          <w:rPr>
            <w:noProof/>
            <w:webHidden/>
          </w:rPr>
          <w:fldChar w:fldCharType="begin"/>
        </w:r>
        <w:r w:rsidR="00787569">
          <w:rPr>
            <w:noProof/>
            <w:webHidden/>
          </w:rPr>
          <w:instrText xml:space="preserve"> PAGEREF _Toc200701890 \h </w:instrText>
        </w:r>
        <w:r w:rsidR="00787569">
          <w:rPr>
            <w:noProof/>
            <w:webHidden/>
          </w:rPr>
        </w:r>
        <w:r w:rsidR="00787569">
          <w:rPr>
            <w:noProof/>
            <w:webHidden/>
          </w:rPr>
          <w:fldChar w:fldCharType="separate"/>
        </w:r>
        <w:r w:rsidR="001F0529">
          <w:rPr>
            <w:noProof/>
            <w:webHidden/>
          </w:rPr>
          <w:t>21</w:t>
        </w:r>
        <w:r w:rsidR="00787569">
          <w:rPr>
            <w:noProof/>
            <w:webHidden/>
          </w:rPr>
          <w:fldChar w:fldCharType="end"/>
        </w:r>
      </w:hyperlink>
    </w:p>
    <w:p w:rsidR="00787569" w:rsidRDefault="005A6B96">
      <w:pPr>
        <w:pStyle w:val="Kazalovsebine2"/>
        <w:tabs>
          <w:tab w:val="left" w:pos="660"/>
          <w:tab w:val="right" w:leader="dot" w:pos="9062"/>
        </w:tabs>
        <w:rPr>
          <w:rFonts w:asciiTheme="minorHAnsi" w:hAnsiTheme="minorHAnsi"/>
          <w:noProof/>
        </w:rPr>
      </w:pPr>
      <w:hyperlink w:anchor="_Toc200701891" w:history="1">
        <w:r w:rsidR="00787569" w:rsidRPr="003E7B60">
          <w:rPr>
            <w:rStyle w:val="Hiperpovezava"/>
            <w:rFonts w:cs="Arial"/>
            <w:noProof/>
          </w:rPr>
          <w:t>c)</w:t>
        </w:r>
        <w:r w:rsidR="00787569">
          <w:rPr>
            <w:rFonts w:asciiTheme="minorHAnsi" w:hAnsiTheme="minorHAnsi"/>
            <w:noProof/>
          </w:rPr>
          <w:tab/>
        </w:r>
        <w:r w:rsidR="00787569" w:rsidRPr="003E7B60">
          <w:rPr>
            <w:rStyle w:val="Hiperpovezava"/>
            <w:rFonts w:cs="Arial"/>
            <w:noProof/>
          </w:rPr>
          <w:t>Finančno zavarovanje za odpravo napak v garancijskem roku</w:t>
        </w:r>
        <w:r w:rsidR="00787569">
          <w:rPr>
            <w:noProof/>
            <w:webHidden/>
          </w:rPr>
          <w:tab/>
        </w:r>
        <w:r w:rsidR="00787569">
          <w:rPr>
            <w:noProof/>
            <w:webHidden/>
          </w:rPr>
          <w:fldChar w:fldCharType="begin"/>
        </w:r>
        <w:r w:rsidR="00787569">
          <w:rPr>
            <w:noProof/>
            <w:webHidden/>
          </w:rPr>
          <w:instrText xml:space="preserve"> PAGEREF _Toc200701891 \h </w:instrText>
        </w:r>
        <w:r w:rsidR="00787569">
          <w:rPr>
            <w:noProof/>
            <w:webHidden/>
          </w:rPr>
        </w:r>
        <w:r w:rsidR="00787569">
          <w:rPr>
            <w:noProof/>
            <w:webHidden/>
          </w:rPr>
          <w:fldChar w:fldCharType="separate"/>
        </w:r>
        <w:r w:rsidR="001F0529">
          <w:rPr>
            <w:noProof/>
            <w:webHidden/>
          </w:rPr>
          <w:t>23</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92" w:history="1">
        <w:r w:rsidR="00787569" w:rsidRPr="003E7B60">
          <w:rPr>
            <w:rStyle w:val="Hiperpovezava"/>
            <w:rFonts w:cs="Arial"/>
            <w:noProof/>
            <w:lang w:eastAsia="zh-CN"/>
          </w:rPr>
          <w:t>6.</w:t>
        </w:r>
        <w:r w:rsidR="00787569">
          <w:rPr>
            <w:rFonts w:asciiTheme="minorHAnsi" w:hAnsiTheme="minorHAnsi"/>
            <w:noProof/>
          </w:rPr>
          <w:tab/>
        </w:r>
        <w:r w:rsidR="00787569" w:rsidRPr="003E7B60">
          <w:rPr>
            <w:rStyle w:val="Hiperpovezava"/>
            <w:rFonts w:cs="Arial"/>
            <w:noProof/>
            <w:lang w:eastAsia="zh-CN"/>
          </w:rPr>
          <w:t>JAMSTVO ZA NAPAKE</w:t>
        </w:r>
        <w:r w:rsidR="00787569">
          <w:rPr>
            <w:noProof/>
            <w:webHidden/>
          </w:rPr>
          <w:tab/>
        </w:r>
        <w:r w:rsidR="00787569">
          <w:rPr>
            <w:noProof/>
            <w:webHidden/>
          </w:rPr>
          <w:fldChar w:fldCharType="begin"/>
        </w:r>
        <w:r w:rsidR="00787569">
          <w:rPr>
            <w:noProof/>
            <w:webHidden/>
          </w:rPr>
          <w:instrText xml:space="preserve"> PAGEREF _Toc200701892 \h </w:instrText>
        </w:r>
        <w:r w:rsidR="00787569">
          <w:rPr>
            <w:noProof/>
            <w:webHidden/>
          </w:rPr>
        </w:r>
        <w:r w:rsidR="00787569">
          <w:rPr>
            <w:noProof/>
            <w:webHidden/>
          </w:rPr>
          <w:fldChar w:fldCharType="separate"/>
        </w:r>
        <w:r w:rsidR="001F0529">
          <w:rPr>
            <w:noProof/>
            <w:webHidden/>
          </w:rPr>
          <w:t>23</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93" w:history="1">
        <w:r w:rsidR="00787569" w:rsidRPr="003E7B60">
          <w:rPr>
            <w:rStyle w:val="Hiperpovezava"/>
            <w:rFonts w:cs="Arial"/>
            <w:noProof/>
            <w:lang w:eastAsia="zh-CN"/>
          </w:rPr>
          <w:t>7.</w:t>
        </w:r>
        <w:r w:rsidR="00787569">
          <w:rPr>
            <w:rFonts w:asciiTheme="minorHAnsi" w:hAnsiTheme="minorHAnsi"/>
            <w:noProof/>
          </w:rPr>
          <w:tab/>
        </w:r>
        <w:r w:rsidR="00787569" w:rsidRPr="003E7B60">
          <w:rPr>
            <w:rStyle w:val="Hiperpovezava"/>
            <w:rFonts w:cs="Arial"/>
            <w:noProof/>
            <w:lang w:eastAsia="zh-CN"/>
          </w:rPr>
          <w:t>MERILO</w:t>
        </w:r>
        <w:r w:rsidR="00787569">
          <w:rPr>
            <w:noProof/>
            <w:webHidden/>
          </w:rPr>
          <w:tab/>
        </w:r>
        <w:r w:rsidR="00787569">
          <w:rPr>
            <w:noProof/>
            <w:webHidden/>
          </w:rPr>
          <w:fldChar w:fldCharType="begin"/>
        </w:r>
        <w:r w:rsidR="00787569">
          <w:rPr>
            <w:noProof/>
            <w:webHidden/>
          </w:rPr>
          <w:instrText xml:space="preserve"> PAGEREF _Toc200701893 \h </w:instrText>
        </w:r>
        <w:r w:rsidR="00787569">
          <w:rPr>
            <w:noProof/>
            <w:webHidden/>
          </w:rPr>
        </w:r>
        <w:r w:rsidR="00787569">
          <w:rPr>
            <w:noProof/>
            <w:webHidden/>
          </w:rPr>
          <w:fldChar w:fldCharType="separate"/>
        </w:r>
        <w:r w:rsidR="001F0529">
          <w:rPr>
            <w:noProof/>
            <w:webHidden/>
          </w:rPr>
          <w:t>24</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94" w:history="1">
        <w:r w:rsidR="00787569" w:rsidRPr="003E7B60">
          <w:rPr>
            <w:rStyle w:val="Hiperpovezava"/>
            <w:rFonts w:cs="Arial"/>
            <w:noProof/>
            <w:lang w:eastAsia="zh-CN"/>
          </w:rPr>
          <w:t>8.</w:t>
        </w:r>
        <w:r w:rsidR="00787569">
          <w:rPr>
            <w:rFonts w:asciiTheme="minorHAnsi" w:hAnsiTheme="minorHAnsi"/>
            <w:noProof/>
          </w:rPr>
          <w:tab/>
        </w:r>
        <w:r w:rsidR="00787569" w:rsidRPr="003E7B60">
          <w:rPr>
            <w:rStyle w:val="Hiperpovezava"/>
            <w:rFonts w:cs="Arial"/>
            <w:noProof/>
            <w:lang w:eastAsia="zh-CN"/>
          </w:rPr>
          <w:t>DRUGA DOLOČILA ZA PRIPRAVO PONUDBE</w:t>
        </w:r>
        <w:r w:rsidR="00787569">
          <w:rPr>
            <w:noProof/>
            <w:webHidden/>
          </w:rPr>
          <w:tab/>
        </w:r>
        <w:r w:rsidR="00787569">
          <w:rPr>
            <w:noProof/>
            <w:webHidden/>
          </w:rPr>
          <w:fldChar w:fldCharType="begin"/>
        </w:r>
        <w:r w:rsidR="00787569">
          <w:rPr>
            <w:noProof/>
            <w:webHidden/>
          </w:rPr>
          <w:instrText xml:space="preserve"> PAGEREF _Toc200701894 \h </w:instrText>
        </w:r>
        <w:r w:rsidR="00787569">
          <w:rPr>
            <w:noProof/>
            <w:webHidden/>
          </w:rPr>
        </w:r>
        <w:r w:rsidR="00787569">
          <w:rPr>
            <w:noProof/>
            <w:webHidden/>
          </w:rPr>
          <w:fldChar w:fldCharType="separate"/>
        </w:r>
        <w:r w:rsidR="001F0529">
          <w:rPr>
            <w:noProof/>
            <w:webHidden/>
          </w:rPr>
          <w:t>24</w:t>
        </w:r>
        <w:r w:rsidR="00787569">
          <w:rPr>
            <w:noProof/>
            <w:webHidden/>
          </w:rPr>
          <w:fldChar w:fldCharType="end"/>
        </w:r>
      </w:hyperlink>
    </w:p>
    <w:p w:rsidR="00787569" w:rsidRDefault="005A6B96">
      <w:pPr>
        <w:pStyle w:val="Kazalovsebine3"/>
        <w:tabs>
          <w:tab w:val="right" w:leader="dot" w:pos="9062"/>
        </w:tabs>
        <w:rPr>
          <w:rFonts w:asciiTheme="minorHAnsi" w:hAnsiTheme="minorHAnsi"/>
          <w:noProof/>
        </w:rPr>
      </w:pPr>
      <w:hyperlink w:anchor="_Toc200701895" w:history="1">
        <w:r w:rsidR="00787569" w:rsidRPr="003E7B60">
          <w:rPr>
            <w:rStyle w:val="Hiperpovezava"/>
            <w:rFonts w:cs="Arial"/>
            <w:noProof/>
            <w:lang w:eastAsia="zh-CN"/>
          </w:rPr>
          <w:t>Variantne ponudbe</w:t>
        </w:r>
        <w:r w:rsidR="00787569">
          <w:rPr>
            <w:noProof/>
            <w:webHidden/>
          </w:rPr>
          <w:tab/>
        </w:r>
        <w:r w:rsidR="00787569">
          <w:rPr>
            <w:noProof/>
            <w:webHidden/>
          </w:rPr>
          <w:fldChar w:fldCharType="begin"/>
        </w:r>
        <w:r w:rsidR="00787569">
          <w:rPr>
            <w:noProof/>
            <w:webHidden/>
          </w:rPr>
          <w:instrText xml:space="preserve"> PAGEREF _Toc200701895 \h </w:instrText>
        </w:r>
        <w:r w:rsidR="00787569">
          <w:rPr>
            <w:noProof/>
            <w:webHidden/>
          </w:rPr>
        </w:r>
        <w:r w:rsidR="00787569">
          <w:rPr>
            <w:noProof/>
            <w:webHidden/>
          </w:rPr>
          <w:fldChar w:fldCharType="separate"/>
        </w:r>
        <w:r w:rsidR="001F0529">
          <w:rPr>
            <w:noProof/>
            <w:webHidden/>
          </w:rPr>
          <w:t>24</w:t>
        </w:r>
        <w:r w:rsidR="00787569">
          <w:rPr>
            <w:noProof/>
            <w:webHidden/>
          </w:rPr>
          <w:fldChar w:fldCharType="end"/>
        </w:r>
      </w:hyperlink>
    </w:p>
    <w:p w:rsidR="00787569" w:rsidRDefault="005A6B96">
      <w:pPr>
        <w:pStyle w:val="Kazalovsebine3"/>
        <w:tabs>
          <w:tab w:val="right" w:leader="dot" w:pos="9062"/>
        </w:tabs>
        <w:rPr>
          <w:rFonts w:asciiTheme="minorHAnsi" w:hAnsiTheme="minorHAnsi"/>
          <w:noProof/>
        </w:rPr>
      </w:pPr>
      <w:hyperlink w:anchor="_Toc200701896" w:history="1">
        <w:r w:rsidR="00787569" w:rsidRPr="003E7B60">
          <w:rPr>
            <w:rStyle w:val="Hiperpovezava"/>
            <w:rFonts w:cs="Arial"/>
            <w:noProof/>
            <w:lang w:eastAsia="zh-CN"/>
          </w:rPr>
          <w:t>Jezik ponudbe</w:t>
        </w:r>
        <w:r w:rsidR="00787569">
          <w:rPr>
            <w:noProof/>
            <w:webHidden/>
          </w:rPr>
          <w:tab/>
        </w:r>
        <w:r w:rsidR="00787569">
          <w:rPr>
            <w:noProof/>
            <w:webHidden/>
          </w:rPr>
          <w:fldChar w:fldCharType="begin"/>
        </w:r>
        <w:r w:rsidR="00787569">
          <w:rPr>
            <w:noProof/>
            <w:webHidden/>
          </w:rPr>
          <w:instrText xml:space="preserve"> PAGEREF _Toc200701896 \h </w:instrText>
        </w:r>
        <w:r w:rsidR="00787569">
          <w:rPr>
            <w:noProof/>
            <w:webHidden/>
          </w:rPr>
        </w:r>
        <w:r w:rsidR="00787569">
          <w:rPr>
            <w:noProof/>
            <w:webHidden/>
          </w:rPr>
          <w:fldChar w:fldCharType="separate"/>
        </w:r>
        <w:r w:rsidR="001F0529">
          <w:rPr>
            <w:noProof/>
            <w:webHidden/>
          </w:rPr>
          <w:t>24</w:t>
        </w:r>
        <w:r w:rsidR="00787569">
          <w:rPr>
            <w:noProof/>
            <w:webHidden/>
          </w:rPr>
          <w:fldChar w:fldCharType="end"/>
        </w:r>
      </w:hyperlink>
    </w:p>
    <w:p w:rsidR="00787569" w:rsidRDefault="005A6B96">
      <w:pPr>
        <w:pStyle w:val="Kazalovsebine3"/>
        <w:tabs>
          <w:tab w:val="right" w:leader="dot" w:pos="9062"/>
        </w:tabs>
        <w:rPr>
          <w:rFonts w:asciiTheme="minorHAnsi" w:hAnsiTheme="minorHAnsi"/>
          <w:noProof/>
        </w:rPr>
      </w:pPr>
      <w:hyperlink w:anchor="_Toc200701897" w:history="1">
        <w:r w:rsidR="00787569" w:rsidRPr="003E7B60">
          <w:rPr>
            <w:rStyle w:val="Hiperpovezava"/>
            <w:rFonts w:cs="Arial"/>
            <w:noProof/>
            <w:lang w:eastAsia="zh-CN"/>
          </w:rPr>
          <w:t>Zaupnost ponudbene dokumentacije</w:t>
        </w:r>
        <w:r w:rsidR="00787569">
          <w:rPr>
            <w:noProof/>
            <w:webHidden/>
          </w:rPr>
          <w:tab/>
        </w:r>
        <w:r w:rsidR="00787569">
          <w:rPr>
            <w:noProof/>
            <w:webHidden/>
          </w:rPr>
          <w:fldChar w:fldCharType="begin"/>
        </w:r>
        <w:r w:rsidR="00787569">
          <w:rPr>
            <w:noProof/>
            <w:webHidden/>
          </w:rPr>
          <w:instrText xml:space="preserve"> PAGEREF _Toc200701897 \h </w:instrText>
        </w:r>
        <w:r w:rsidR="00787569">
          <w:rPr>
            <w:noProof/>
            <w:webHidden/>
          </w:rPr>
        </w:r>
        <w:r w:rsidR="00787569">
          <w:rPr>
            <w:noProof/>
            <w:webHidden/>
          </w:rPr>
          <w:fldChar w:fldCharType="separate"/>
        </w:r>
        <w:r w:rsidR="001F0529">
          <w:rPr>
            <w:noProof/>
            <w:webHidden/>
          </w:rPr>
          <w:t>24</w:t>
        </w:r>
        <w:r w:rsidR="00787569">
          <w:rPr>
            <w:noProof/>
            <w:webHidden/>
          </w:rPr>
          <w:fldChar w:fldCharType="end"/>
        </w:r>
      </w:hyperlink>
    </w:p>
    <w:p w:rsidR="00787569" w:rsidRDefault="005A6B96">
      <w:pPr>
        <w:pStyle w:val="Kazalovsebine3"/>
        <w:tabs>
          <w:tab w:val="right" w:leader="dot" w:pos="9062"/>
        </w:tabs>
        <w:rPr>
          <w:rFonts w:asciiTheme="minorHAnsi" w:hAnsiTheme="minorHAnsi"/>
          <w:noProof/>
        </w:rPr>
      </w:pPr>
      <w:hyperlink w:anchor="_Toc200701898" w:history="1">
        <w:r w:rsidR="00787569" w:rsidRPr="003E7B60">
          <w:rPr>
            <w:rStyle w:val="Hiperpovezava"/>
            <w:rFonts w:cs="Arial"/>
            <w:noProof/>
            <w:lang w:eastAsia="zh-CN"/>
          </w:rPr>
          <w:t>Veljavnost ponudbe</w:t>
        </w:r>
        <w:r w:rsidR="00787569">
          <w:rPr>
            <w:noProof/>
            <w:webHidden/>
          </w:rPr>
          <w:tab/>
        </w:r>
        <w:r w:rsidR="00787569">
          <w:rPr>
            <w:noProof/>
            <w:webHidden/>
          </w:rPr>
          <w:fldChar w:fldCharType="begin"/>
        </w:r>
        <w:r w:rsidR="00787569">
          <w:rPr>
            <w:noProof/>
            <w:webHidden/>
          </w:rPr>
          <w:instrText xml:space="preserve"> PAGEREF _Toc200701898 \h </w:instrText>
        </w:r>
        <w:r w:rsidR="00787569">
          <w:rPr>
            <w:noProof/>
            <w:webHidden/>
          </w:rPr>
        </w:r>
        <w:r w:rsidR="00787569">
          <w:rPr>
            <w:noProof/>
            <w:webHidden/>
          </w:rPr>
          <w:fldChar w:fldCharType="separate"/>
        </w:r>
        <w:r w:rsidR="001F0529">
          <w:rPr>
            <w:noProof/>
            <w:webHidden/>
          </w:rPr>
          <w:t>25</w:t>
        </w:r>
        <w:r w:rsidR="00787569">
          <w:rPr>
            <w:noProof/>
            <w:webHidden/>
          </w:rPr>
          <w:fldChar w:fldCharType="end"/>
        </w:r>
      </w:hyperlink>
    </w:p>
    <w:p w:rsidR="00787569" w:rsidRDefault="005A6B96">
      <w:pPr>
        <w:pStyle w:val="Kazalovsebine1"/>
        <w:tabs>
          <w:tab w:val="left" w:pos="440"/>
          <w:tab w:val="right" w:leader="dot" w:pos="9062"/>
        </w:tabs>
        <w:rPr>
          <w:rFonts w:asciiTheme="minorHAnsi" w:hAnsiTheme="minorHAnsi"/>
          <w:noProof/>
        </w:rPr>
      </w:pPr>
      <w:hyperlink w:anchor="_Toc200701899" w:history="1">
        <w:r w:rsidR="00787569" w:rsidRPr="003E7B60">
          <w:rPr>
            <w:rStyle w:val="Hiperpovezava"/>
            <w:rFonts w:cs="Arial"/>
            <w:noProof/>
            <w:lang w:eastAsia="zh-CN"/>
          </w:rPr>
          <w:t>9.</w:t>
        </w:r>
        <w:r w:rsidR="00787569">
          <w:rPr>
            <w:rFonts w:asciiTheme="minorHAnsi" w:hAnsiTheme="minorHAnsi"/>
            <w:noProof/>
          </w:rPr>
          <w:tab/>
        </w:r>
        <w:r w:rsidR="00787569" w:rsidRPr="003E7B60">
          <w:rPr>
            <w:rStyle w:val="Hiperpovezava"/>
            <w:rFonts w:cs="Arial"/>
            <w:noProof/>
            <w:lang w:eastAsia="zh-CN"/>
          </w:rPr>
          <w:t>OBVESTILO O ODLOČITVI O ODDAJI NAROČILA</w:t>
        </w:r>
        <w:r w:rsidR="00787569">
          <w:rPr>
            <w:noProof/>
            <w:webHidden/>
          </w:rPr>
          <w:tab/>
        </w:r>
        <w:r w:rsidR="00787569">
          <w:rPr>
            <w:noProof/>
            <w:webHidden/>
          </w:rPr>
          <w:fldChar w:fldCharType="begin"/>
        </w:r>
        <w:r w:rsidR="00787569">
          <w:rPr>
            <w:noProof/>
            <w:webHidden/>
          </w:rPr>
          <w:instrText xml:space="preserve"> PAGEREF _Toc200701899 \h </w:instrText>
        </w:r>
        <w:r w:rsidR="00787569">
          <w:rPr>
            <w:noProof/>
            <w:webHidden/>
          </w:rPr>
        </w:r>
        <w:r w:rsidR="00787569">
          <w:rPr>
            <w:noProof/>
            <w:webHidden/>
          </w:rPr>
          <w:fldChar w:fldCharType="separate"/>
        </w:r>
        <w:r w:rsidR="001F0529">
          <w:rPr>
            <w:noProof/>
            <w:webHidden/>
          </w:rPr>
          <w:t>25</w:t>
        </w:r>
        <w:r w:rsidR="00787569">
          <w:rPr>
            <w:noProof/>
            <w:webHidden/>
          </w:rPr>
          <w:fldChar w:fldCharType="end"/>
        </w:r>
      </w:hyperlink>
    </w:p>
    <w:p w:rsidR="00787569" w:rsidRDefault="005A6B96">
      <w:pPr>
        <w:pStyle w:val="Kazalovsebine1"/>
        <w:tabs>
          <w:tab w:val="left" w:pos="660"/>
          <w:tab w:val="right" w:leader="dot" w:pos="9062"/>
        </w:tabs>
        <w:rPr>
          <w:rFonts w:asciiTheme="minorHAnsi" w:hAnsiTheme="minorHAnsi"/>
          <w:noProof/>
        </w:rPr>
      </w:pPr>
      <w:hyperlink w:anchor="_Toc200701900" w:history="1">
        <w:r w:rsidR="00787569" w:rsidRPr="003E7B60">
          <w:rPr>
            <w:rStyle w:val="Hiperpovezava"/>
            <w:rFonts w:cs="Arial"/>
            <w:noProof/>
            <w:lang w:eastAsia="zh-CN"/>
          </w:rPr>
          <w:t>10.</w:t>
        </w:r>
        <w:r w:rsidR="00787569">
          <w:rPr>
            <w:rFonts w:asciiTheme="minorHAnsi" w:hAnsiTheme="minorHAnsi"/>
            <w:noProof/>
          </w:rPr>
          <w:tab/>
        </w:r>
        <w:r w:rsidR="00787569" w:rsidRPr="003E7B60">
          <w:rPr>
            <w:rStyle w:val="Hiperpovezava"/>
            <w:rFonts w:cs="Arial"/>
            <w:noProof/>
            <w:lang w:eastAsia="zh-CN"/>
          </w:rPr>
          <w:t>USTAVITEV POSTOPKA, ZAVRNITEV VSEH PONUDB ALI ODSTOP OD IZVEDBE JAVNEGA NAROČILA</w:t>
        </w:r>
        <w:r w:rsidR="00787569">
          <w:rPr>
            <w:noProof/>
            <w:webHidden/>
          </w:rPr>
          <w:tab/>
        </w:r>
        <w:r w:rsidR="00787569">
          <w:rPr>
            <w:noProof/>
            <w:webHidden/>
          </w:rPr>
          <w:fldChar w:fldCharType="begin"/>
        </w:r>
        <w:r w:rsidR="00787569">
          <w:rPr>
            <w:noProof/>
            <w:webHidden/>
          </w:rPr>
          <w:instrText xml:space="preserve"> PAGEREF _Toc200701900 \h </w:instrText>
        </w:r>
        <w:r w:rsidR="00787569">
          <w:rPr>
            <w:noProof/>
            <w:webHidden/>
          </w:rPr>
        </w:r>
        <w:r w:rsidR="00787569">
          <w:rPr>
            <w:noProof/>
            <w:webHidden/>
          </w:rPr>
          <w:fldChar w:fldCharType="separate"/>
        </w:r>
        <w:r w:rsidR="001F0529">
          <w:rPr>
            <w:noProof/>
            <w:webHidden/>
          </w:rPr>
          <w:t>25</w:t>
        </w:r>
        <w:r w:rsidR="00787569">
          <w:rPr>
            <w:noProof/>
            <w:webHidden/>
          </w:rPr>
          <w:fldChar w:fldCharType="end"/>
        </w:r>
      </w:hyperlink>
    </w:p>
    <w:p w:rsidR="00787569" w:rsidRDefault="005A6B96">
      <w:pPr>
        <w:pStyle w:val="Kazalovsebine1"/>
        <w:tabs>
          <w:tab w:val="left" w:pos="660"/>
          <w:tab w:val="right" w:leader="dot" w:pos="9062"/>
        </w:tabs>
        <w:rPr>
          <w:rFonts w:asciiTheme="minorHAnsi" w:hAnsiTheme="minorHAnsi"/>
          <w:noProof/>
        </w:rPr>
      </w:pPr>
      <w:hyperlink w:anchor="_Toc200701901" w:history="1">
        <w:r w:rsidR="00787569" w:rsidRPr="003E7B60">
          <w:rPr>
            <w:rStyle w:val="Hiperpovezava"/>
            <w:rFonts w:cs="Arial"/>
            <w:noProof/>
            <w:lang w:eastAsia="zh-CN"/>
          </w:rPr>
          <w:t>11.</w:t>
        </w:r>
        <w:r w:rsidR="00787569">
          <w:rPr>
            <w:rFonts w:asciiTheme="minorHAnsi" w:hAnsiTheme="minorHAnsi"/>
            <w:noProof/>
          </w:rPr>
          <w:tab/>
        </w:r>
        <w:r w:rsidR="00787569" w:rsidRPr="003E7B60">
          <w:rPr>
            <w:rStyle w:val="Hiperpovezava"/>
            <w:rFonts w:cs="Arial"/>
            <w:noProof/>
            <w:lang w:eastAsia="zh-CN"/>
          </w:rPr>
          <w:t>POGODBA</w:t>
        </w:r>
        <w:r w:rsidR="00787569">
          <w:rPr>
            <w:noProof/>
            <w:webHidden/>
          </w:rPr>
          <w:tab/>
        </w:r>
        <w:r w:rsidR="00787569">
          <w:rPr>
            <w:noProof/>
            <w:webHidden/>
          </w:rPr>
          <w:fldChar w:fldCharType="begin"/>
        </w:r>
        <w:r w:rsidR="00787569">
          <w:rPr>
            <w:noProof/>
            <w:webHidden/>
          </w:rPr>
          <w:instrText xml:space="preserve"> PAGEREF _Toc200701901 \h </w:instrText>
        </w:r>
        <w:r w:rsidR="00787569">
          <w:rPr>
            <w:noProof/>
            <w:webHidden/>
          </w:rPr>
        </w:r>
        <w:r w:rsidR="00787569">
          <w:rPr>
            <w:noProof/>
            <w:webHidden/>
          </w:rPr>
          <w:fldChar w:fldCharType="separate"/>
        </w:r>
        <w:r w:rsidR="001F0529">
          <w:rPr>
            <w:noProof/>
            <w:webHidden/>
          </w:rPr>
          <w:t>26</w:t>
        </w:r>
        <w:r w:rsidR="00787569">
          <w:rPr>
            <w:noProof/>
            <w:webHidden/>
          </w:rPr>
          <w:fldChar w:fldCharType="end"/>
        </w:r>
      </w:hyperlink>
    </w:p>
    <w:p w:rsidR="00787569" w:rsidRDefault="005A6B96">
      <w:pPr>
        <w:pStyle w:val="Kazalovsebine1"/>
        <w:tabs>
          <w:tab w:val="left" w:pos="660"/>
          <w:tab w:val="right" w:leader="dot" w:pos="9062"/>
        </w:tabs>
        <w:rPr>
          <w:rFonts w:asciiTheme="minorHAnsi" w:hAnsiTheme="minorHAnsi"/>
          <w:noProof/>
        </w:rPr>
      </w:pPr>
      <w:hyperlink w:anchor="_Toc200701902" w:history="1">
        <w:r w:rsidR="00787569" w:rsidRPr="003E7B60">
          <w:rPr>
            <w:rStyle w:val="Hiperpovezava"/>
            <w:rFonts w:cs="Arial"/>
            <w:noProof/>
            <w:lang w:eastAsia="zh-CN"/>
          </w:rPr>
          <w:t>12.</w:t>
        </w:r>
        <w:r w:rsidR="00787569">
          <w:rPr>
            <w:rFonts w:asciiTheme="minorHAnsi" w:hAnsiTheme="minorHAnsi"/>
            <w:noProof/>
          </w:rPr>
          <w:tab/>
        </w:r>
        <w:r w:rsidR="00787569" w:rsidRPr="003E7B60">
          <w:rPr>
            <w:rStyle w:val="Hiperpovezava"/>
            <w:rFonts w:cs="Arial"/>
            <w:noProof/>
            <w:lang w:eastAsia="zh-CN"/>
          </w:rPr>
          <w:t>PROTIKORUPCIJSKO OBVESTILO</w:t>
        </w:r>
        <w:r w:rsidR="00787569">
          <w:rPr>
            <w:noProof/>
            <w:webHidden/>
          </w:rPr>
          <w:tab/>
        </w:r>
        <w:r w:rsidR="00787569">
          <w:rPr>
            <w:noProof/>
            <w:webHidden/>
          </w:rPr>
          <w:fldChar w:fldCharType="begin"/>
        </w:r>
        <w:r w:rsidR="00787569">
          <w:rPr>
            <w:noProof/>
            <w:webHidden/>
          </w:rPr>
          <w:instrText xml:space="preserve"> PAGEREF _Toc200701902 \h </w:instrText>
        </w:r>
        <w:r w:rsidR="00787569">
          <w:rPr>
            <w:noProof/>
            <w:webHidden/>
          </w:rPr>
        </w:r>
        <w:r w:rsidR="00787569">
          <w:rPr>
            <w:noProof/>
            <w:webHidden/>
          </w:rPr>
          <w:fldChar w:fldCharType="separate"/>
        </w:r>
        <w:r w:rsidR="001F0529">
          <w:rPr>
            <w:noProof/>
            <w:webHidden/>
          </w:rPr>
          <w:t>26</w:t>
        </w:r>
        <w:r w:rsidR="00787569">
          <w:rPr>
            <w:noProof/>
            <w:webHidden/>
          </w:rPr>
          <w:fldChar w:fldCharType="end"/>
        </w:r>
      </w:hyperlink>
    </w:p>
    <w:p w:rsidR="00787569" w:rsidRDefault="005A6B96">
      <w:pPr>
        <w:pStyle w:val="Kazalovsebine1"/>
        <w:tabs>
          <w:tab w:val="left" w:pos="660"/>
          <w:tab w:val="right" w:leader="dot" w:pos="9062"/>
        </w:tabs>
        <w:rPr>
          <w:rFonts w:asciiTheme="minorHAnsi" w:hAnsiTheme="minorHAnsi"/>
          <w:noProof/>
        </w:rPr>
      </w:pPr>
      <w:hyperlink w:anchor="_Toc200701903" w:history="1">
        <w:r w:rsidR="00787569" w:rsidRPr="003E7B60">
          <w:rPr>
            <w:rStyle w:val="Hiperpovezava"/>
            <w:rFonts w:cs="Arial"/>
            <w:noProof/>
            <w:lang w:eastAsia="zh-CN"/>
          </w:rPr>
          <w:t>13.</w:t>
        </w:r>
        <w:r w:rsidR="00787569">
          <w:rPr>
            <w:rFonts w:asciiTheme="minorHAnsi" w:hAnsiTheme="minorHAnsi"/>
            <w:noProof/>
          </w:rPr>
          <w:tab/>
        </w:r>
        <w:r w:rsidR="00787569" w:rsidRPr="003E7B60">
          <w:rPr>
            <w:rStyle w:val="Hiperpovezava"/>
            <w:rFonts w:cs="Arial"/>
            <w:noProof/>
            <w:lang w:eastAsia="zh-CN"/>
          </w:rPr>
          <w:t>PRAVNO VARSTVO</w:t>
        </w:r>
        <w:r w:rsidR="00787569">
          <w:rPr>
            <w:noProof/>
            <w:webHidden/>
          </w:rPr>
          <w:tab/>
        </w:r>
        <w:r w:rsidR="00787569">
          <w:rPr>
            <w:noProof/>
            <w:webHidden/>
          </w:rPr>
          <w:fldChar w:fldCharType="begin"/>
        </w:r>
        <w:r w:rsidR="00787569">
          <w:rPr>
            <w:noProof/>
            <w:webHidden/>
          </w:rPr>
          <w:instrText xml:space="preserve"> PAGEREF _Toc200701903 \h </w:instrText>
        </w:r>
        <w:r w:rsidR="00787569">
          <w:rPr>
            <w:noProof/>
            <w:webHidden/>
          </w:rPr>
        </w:r>
        <w:r w:rsidR="00787569">
          <w:rPr>
            <w:noProof/>
            <w:webHidden/>
          </w:rPr>
          <w:fldChar w:fldCharType="separate"/>
        </w:r>
        <w:r w:rsidR="001F0529">
          <w:rPr>
            <w:noProof/>
            <w:webHidden/>
          </w:rPr>
          <w:t>26</w:t>
        </w:r>
        <w:r w:rsidR="00787569">
          <w:rPr>
            <w:noProof/>
            <w:webHidden/>
          </w:rPr>
          <w:fldChar w:fldCharType="end"/>
        </w:r>
      </w:hyperlink>
    </w:p>
    <w:p w:rsidR="00787569" w:rsidRDefault="00787569">
      <w:pPr>
        <w:pStyle w:val="Kazalovsebine1"/>
        <w:tabs>
          <w:tab w:val="left" w:pos="660"/>
          <w:tab w:val="right" w:leader="dot" w:pos="9062"/>
        </w:tabs>
        <w:rPr>
          <w:rFonts w:asciiTheme="minorHAnsi" w:hAnsiTheme="minorHAnsi"/>
          <w:noProof/>
        </w:rPr>
      </w:pPr>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p>
    <w:p w:rsidR="00C72D08" w:rsidRPr="009B03FD" w:rsidRDefault="00C72D08" w:rsidP="00C72D08">
      <w:pPr>
        <w:rPr>
          <w:rFonts w:cs="Arial"/>
        </w:rPr>
      </w:pPr>
      <w:r w:rsidRPr="009B03FD">
        <w:rPr>
          <w:rFonts w:cs="Arial"/>
        </w:rPr>
        <w:t>PRILOGE:</w:t>
      </w:r>
    </w:p>
    <w:p w:rsidR="00C72D08" w:rsidRPr="009B03FD" w:rsidRDefault="00C72D08" w:rsidP="00B36908">
      <w:pPr>
        <w:pStyle w:val="Odstavekseznama"/>
        <w:numPr>
          <w:ilvl w:val="0"/>
          <w:numId w:val="24"/>
        </w:numPr>
        <w:jc w:val="left"/>
        <w:rPr>
          <w:rFonts w:cs="Arial"/>
        </w:rPr>
      </w:pPr>
      <w:r w:rsidRPr="009B03FD">
        <w:rPr>
          <w:rFonts w:cs="Arial"/>
        </w:rPr>
        <w:t>Popis del (</w:t>
      </w:r>
      <w:proofErr w:type="spellStart"/>
      <w:r w:rsidRPr="009B03FD">
        <w:rPr>
          <w:rFonts w:cs="Arial"/>
        </w:rPr>
        <w:t>excel</w:t>
      </w:r>
      <w:proofErr w:type="spellEnd"/>
      <w:r w:rsidRPr="009B03FD">
        <w:rPr>
          <w:rFonts w:cs="Arial"/>
        </w:rPr>
        <w:t>)</w:t>
      </w:r>
    </w:p>
    <w:p w:rsidR="00C72D08" w:rsidRPr="009B03FD" w:rsidRDefault="00C72D08" w:rsidP="00B36908">
      <w:pPr>
        <w:pStyle w:val="Odstavekseznama"/>
        <w:numPr>
          <w:ilvl w:val="0"/>
          <w:numId w:val="24"/>
        </w:numPr>
        <w:jc w:val="left"/>
        <w:rPr>
          <w:rFonts w:cs="Arial"/>
        </w:rPr>
      </w:pPr>
      <w:r w:rsidRPr="009B03FD">
        <w:rPr>
          <w:rFonts w:cs="Arial"/>
        </w:rPr>
        <w:t>Projektna dokumentacija</w:t>
      </w:r>
    </w:p>
    <w:p w:rsidR="00C72D08" w:rsidRPr="009B03FD" w:rsidRDefault="00C72D08" w:rsidP="00B36908">
      <w:pPr>
        <w:pStyle w:val="Odstavekseznama"/>
        <w:numPr>
          <w:ilvl w:val="0"/>
          <w:numId w:val="24"/>
        </w:numPr>
        <w:jc w:val="left"/>
        <w:rPr>
          <w:rFonts w:cs="Arial"/>
        </w:rPr>
      </w:pPr>
      <w:r w:rsidRPr="009B03FD">
        <w:rPr>
          <w:rFonts w:cs="Arial"/>
        </w:rPr>
        <w:t>ESPD</w:t>
      </w:r>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3" w:name="_Toc200701858"/>
      <w:r w:rsidRPr="00B741D8">
        <w:lastRenderedPageBreak/>
        <w:t>POVABILO K ODDAJI PONUDBE</w:t>
      </w:r>
      <w:bookmarkEnd w:id="3"/>
    </w:p>
    <w:p w:rsidR="0062464F" w:rsidRPr="0060371D" w:rsidRDefault="0062464F" w:rsidP="0062464F">
      <w:pPr>
        <w:pStyle w:val="Naslov1"/>
        <w:numPr>
          <w:ilvl w:val="0"/>
          <w:numId w:val="1"/>
        </w:numPr>
        <w:rPr>
          <w:rFonts w:cs="Arial"/>
          <w:sz w:val="22"/>
          <w:szCs w:val="22"/>
        </w:rPr>
      </w:pPr>
      <w:bookmarkStart w:id="4" w:name="_Toc200701859"/>
      <w:r w:rsidRPr="0060371D">
        <w:rPr>
          <w:rFonts w:cs="Arial"/>
          <w:sz w:val="22"/>
          <w:szCs w:val="22"/>
        </w:rPr>
        <w:t>POVABILO</w:t>
      </w:r>
      <w:bookmarkEnd w:id="4"/>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AE0009" w:rsidRPr="00AE0009">
        <w:t xml:space="preserve">91/15, 14/18, 121/21, 10/22, 74/22 – </w:t>
      </w:r>
      <w:proofErr w:type="spellStart"/>
      <w:r w:rsidR="00AE0009" w:rsidRPr="00AE0009">
        <w:t>odl</w:t>
      </w:r>
      <w:proofErr w:type="spellEnd"/>
      <w:r w:rsidR="00AE0009" w:rsidRPr="00AE0009">
        <w:t>. US, 100/22 – ZNUZSZS, 28/23 in 88/23 – ZOPNN-F</w:t>
      </w:r>
      <w:r w:rsidRPr="00AE0009">
        <w:t>)</w:t>
      </w:r>
      <w:r w:rsidRPr="0060371D">
        <w:t xml:space="preserve">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5" w:name="_Toc200701860"/>
      <w:r w:rsidRPr="0060371D">
        <w:rPr>
          <w:rFonts w:cs="Arial"/>
          <w:sz w:val="22"/>
          <w:szCs w:val="22"/>
        </w:rPr>
        <w:t>NAROČNIK</w:t>
      </w:r>
      <w:bookmarkEnd w:id="5"/>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6" w:name="_Toc200701861"/>
      <w:r w:rsidRPr="0060371D">
        <w:rPr>
          <w:rFonts w:cs="Arial"/>
          <w:sz w:val="22"/>
          <w:szCs w:val="22"/>
        </w:rPr>
        <w:t>PONUDNIK</w:t>
      </w:r>
      <w:bookmarkEnd w:id="6"/>
    </w:p>
    <w:p w:rsidR="0062464F" w:rsidRPr="0060371D" w:rsidRDefault="0062464F" w:rsidP="0062464F">
      <w:pPr>
        <w:rPr>
          <w:rFonts w:cs="Arial"/>
        </w:rPr>
      </w:pPr>
    </w:p>
    <w:p w:rsidR="00A270AD" w:rsidRPr="00E11603" w:rsidRDefault="00A270AD" w:rsidP="00A270AD">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Default="00A270AD" w:rsidP="00A270AD">
      <w:pPr>
        <w:spacing w:after="120"/>
        <w:rPr>
          <w:rFonts w:cs="Arial"/>
        </w:rPr>
      </w:pPr>
    </w:p>
    <w:p w:rsidR="00A270AD" w:rsidRDefault="00A270AD" w:rsidP="00A270AD">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A270AD" w:rsidRDefault="00A270AD" w:rsidP="00A270AD">
      <w:pPr>
        <w:tabs>
          <w:tab w:val="left" w:pos="2127"/>
        </w:tabs>
        <w:spacing w:after="120"/>
      </w:pPr>
      <w:r>
        <w:lastRenderedPageBreak/>
        <w:t>Če bo ponudnik izvajal javno naročilo s podizvajalci, mora v ponudbi:</w:t>
      </w:r>
    </w:p>
    <w:p w:rsidR="00A270AD" w:rsidRDefault="00A270AD" w:rsidP="00C72D08">
      <w:pPr>
        <w:pStyle w:val="Odstavekseznama"/>
        <w:numPr>
          <w:ilvl w:val="0"/>
          <w:numId w:val="13"/>
        </w:numPr>
        <w:tabs>
          <w:tab w:val="left" w:pos="2127"/>
        </w:tabs>
        <w:spacing w:after="120"/>
      </w:pPr>
      <w:r>
        <w:t xml:space="preserve">navesti vse podizvajalce ter vsak del javnega naročila, ki ga namerava oddati v </w:t>
      </w:r>
      <w:proofErr w:type="spellStart"/>
      <w:r>
        <w:t>podizvajanje</w:t>
      </w:r>
      <w:proofErr w:type="spellEnd"/>
      <w:r>
        <w:t>,</w:t>
      </w:r>
    </w:p>
    <w:p w:rsidR="00A270AD" w:rsidRDefault="00A270AD" w:rsidP="00C72D08">
      <w:pPr>
        <w:pStyle w:val="Odstavekseznama"/>
        <w:numPr>
          <w:ilvl w:val="0"/>
          <w:numId w:val="13"/>
        </w:numPr>
        <w:tabs>
          <w:tab w:val="left" w:pos="2127"/>
        </w:tabs>
        <w:spacing w:after="120"/>
      </w:pPr>
      <w:r>
        <w:t>kontaktne podatke in zakonite zastopnike predlaganih podizvajalcev,</w:t>
      </w:r>
    </w:p>
    <w:p w:rsidR="00A270AD" w:rsidRDefault="00A270AD" w:rsidP="00C72D08">
      <w:pPr>
        <w:pStyle w:val="Odstavekseznama"/>
        <w:numPr>
          <w:ilvl w:val="0"/>
          <w:numId w:val="13"/>
        </w:numPr>
        <w:tabs>
          <w:tab w:val="left" w:pos="2127"/>
        </w:tabs>
        <w:spacing w:after="120"/>
      </w:pPr>
      <w:r>
        <w:t>izpolnjene ESPD teh podizvajalcev v skladu z 79. členom ZJN-3 ter</w:t>
      </w:r>
    </w:p>
    <w:p w:rsidR="00A270AD" w:rsidRDefault="00A270AD" w:rsidP="00C72D08">
      <w:pPr>
        <w:pStyle w:val="Odstavekseznama"/>
        <w:numPr>
          <w:ilvl w:val="0"/>
          <w:numId w:val="13"/>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C72D08">
      <w:pPr>
        <w:pStyle w:val="Odstavekseznama"/>
        <w:numPr>
          <w:ilvl w:val="0"/>
          <w:numId w:val="13"/>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C72D08">
      <w:pPr>
        <w:pStyle w:val="Odstavekseznama"/>
        <w:numPr>
          <w:ilvl w:val="0"/>
          <w:numId w:val="13"/>
        </w:numPr>
        <w:tabs>
          <w:tab w:val="left" w:pos="2127"/>
        </w:tabs>
        <w:spacing w:after="120"/>
      </w:pPr>
      <w:r>
        <w:t>podizvajalec predložiti soglasje, na podlagi katerega naročnik namesto ponudnika poravna podizvajalčevo terjatev do ponudnika,</w:t>
      </w:r>
    </w:p>
    <w:p w:rsidR="00A270AD" w:rsidRDefault="00A270AD" w:rsidP="00C72D08">
      <w:pPr>
        <w:pStyle w:val="Odstavekseznama"/>
        <w:numPr>
          <w:ilvl w:val="0"/>
          <w:numId w:val="13"/>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C72D08">
      <w:pPr>
        <w:pStyle w:val="Odstavekseznama"/>
        <w:numPr>
          <w:ilvl w:val="0"/>
          <w:numId w:val="13"/>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rsidR="00A270AD" w:rsidRDefault="00A270AD" w:rsidP="00C72D08">
      <w:pPr>
        <w:pStyle w:val="Odstavekseznama"/>
        <w:numPr>
          <w:ilvl w:val="0"/>
          <w:numId w:val="13"/>
        </w:numPr>
        <w:tabs>
          <w:tab w:val="left" w:pos="2127"/>
        </w:tabs>
        <w:spacing w:after="120"/>
      </w:pPr>
      <w:r>
        <w:t>kontaktne podatke in zakonite zastopnike predlaganih novo predlaganih podizvajalcev,</w:t>
      </w:r>
    </w:p>
    <w:p w:rsidR="00A270AD" w:rsidRDefault="00A270AD" w:rsidP="00C72D08">
      <w:pPr>
        <w:pStyle w:val="Odstavekseznama"/>
        <w:numPr>
          <w:ilvl w:val="0"/>
          <w:numId w:val="13"/>
        </w:numPr>
        <w:tabs>
          <w:tab w:val="left" w:pos="2127"/>
        </w:tabs>
        <w:spacing w:after="120"/>
      </w:pPr>
      <w:r>
        <w:t>izpolnjene ESPD teh podizvajalcev v skladu z 79. členom ZJN-3 ali dokazila o neobstoju razlogov za izključitev ter izpolnjevanju pogojev ter</w:t>
      </w:r>
    </w:p>
    <w:p w:rsidR="00A270AD" w:rsidRDefault="00A270AD" w:rsidP="00C72D08">
      <w:pPr>
        <w:pStyle w:val="Odstavekseznama"/>
        <w:numPr>
          <w:ilvl w:val="0"/>
          <w:numId w:val="13"/>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Glavni izvajalec mora med izvajanjem javnega naročila naročnika obvestiti o morebitnih spremembah informacij iz prejšnjega odstavka in poslati informacije o novih podizvajalcih, ki jih namerava naknadno vključiti v izvajanje</w:t>
      </w:r>
      <w:r w:rsidR="0049007C">
        <w:t xml:space="preserve"> del</w:t>
      </w:r>
      <w:r>
        <w:t xml:space="preserve">, in sicer najkasneje v petih dneh po spremembi. </w:t>
      </w:r>
    </w:p>
    <w:p w:rsidR="00A270AD" w:rsidRDefault="00A270AD" w:rsidP="00A270AD">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to obstajajo utemeljeni razlogi.</w:t>
      </w:r>
    </w:p>
    <w:p w:rsidR="00947F64" w:rsidRDefault="00A270AD" w:rsidP="0003535D">
      <w:pPr>
        <w:tabs>
          <w:tab w:val="left" w:pos="2127"/>
        </w:tabs>
        <w:spacing w:after="120"/>
      </w:pPr>
      <w:r>
        <w:t xml:space="preserve">Določbe v zvezi z neposrednimi plačili podizvajalcem iz tega poglavja dokumentacije veljajo tudi za vse ostale podizvajalce v </w:t>
      </w:r>
      <w:proofErr w:type="spellStart"/>
      <w:r>
        <w:t>podizvajalski</w:t>
      </w:r>
      <w:proofErr w:type="spellEnd"/>
      <w:r>
        <w:t xml:space="preserve"> verigi.</w:t>
      </w:r>
    </w:p>
    <w:p w:rsidR="000E2921" w:rsidRDefault="000E2921" w:rsidP="0003535D">
      <w:pPr>
        <w:tabs>
          <w:tab w:val="left" w:pos="2127"/>
        </w:tabs>
        <w:spacing w:after="120"/>
      </w:pPr>
    </w:p>
    <w:p w:rsidR="00A270AD" w:rsidRPr="0003535D" w:rsidRDefault="00A270AD" w:rsidP="0003535D">
      <w:pPr>
        <w:tabs>
          <w:tab w:val="left" w:pos="2127"/>
        </w:tabs>
        <w:spacing w:after="120"/>
      </w:pPr>
      <w:r>
        <w:rPr>
          <w:rFonts w:cs="Arial"/>
          <w:b/>
          <w:u w:val="single"/>
        </w:rPr>
        <w:lastRenderedPageBreak/>
        <w:t>Skupna ponudba:</w:t>
      </w:r>
    </w:p>
    <w:p w:rsidR="00A270AD" w:rsidRDefault="00A270AD" w:rsidP="00A270AD">
      <w:pPr>
        <w:rPr>
          <w:rFonts w:cs="Arial"/>
        </w:rPr>
      </w:pPr>
    </w:p>
    <w:p w:rsidR="00A270AD" w:rsidRDefault="00A270AD" w:rsidP="00A270AD">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Default="00A270AD" w:rsidP="00A270AD">
      <w:pPr>
        <w:autoSpaceDE w:val="0"/>
        <w:autoSpaceDN w:val="0"/>
        <w:adjustRightInd w:val="0"/>
        <w:rPr>
          <w:rFonts w:cs="Arial"/>
        </w:rPr>
      </w:pPr>
      <w:r>
        <w:rPr>
          <w:rFonts w:cs="Arial"/>
        </w:rPr>
        <w:t>- imenovanje nosilca posla pri izvedbi javnega naročila;</w:t>
      </w:r>
    </w:p>
    <w:p w:rsidR="00A270AD" w:rsidRDefault="00A270AD" w:rsidP="00A270AD">
      <w:pPr>
        <w:autoSpaceDE w:val="0"/>
        <w:autoSpaceDN w:val="0"/>
        <w:adjustRightInd w:val="0"/>
        <w:rPr>
          <w:rFonts w:cs="Arial"/>
        </w:rPr>
      </w:pPr>
      <w:r>
        <w:rPr>
          <w:rFonts w:cs="Arial"/>
        </w:rPr>
        <w:t>- pooblastilo nosilcu posla in odgovorni osebi za podpis ponudbe ter podpis pogodbe;</w:t>
      </w:r>
    </w:p>
    <w:p w:rsidR="00A270AD" w:rsidRDefault="00A270AD" w:rsidP="00A270AD">
      <w:pPr>
        <w:autoSpaceDE w:val="0"/>
        <w:autoSpaceDN w:val="0"/>
        <w:adjustRightInd w:val="0"/>
        <w:rPr>
          <w:rFonts w:cs="Arial"/>
        </w:rPr>
      </w:pPr>
      <w:r>
        <w:rPr>
          <w:rFonts w:cs="Arial"/>
        </w:rPr>
        <w:t>- obseg izvedbe del, ki jih bo opravil posamezni partner in njegove odgovornosti;</w:t>
      </w:r>
    </w:p>
    <w:p w:rsidR="00A270AD" w:rsidRDefault="00A270AD" w:rsidP="00A270A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A270AD" w:rsidRDefault="00A270AD" w:rsidP="00A270AD">
      <w:pPr>
        <w:autoSpaceDE w:val="0"/>
        <w:autoSpaceDN w:val="0"/>
        <w:adjustRightInd w:val="0"/>
        <w:rPr>
          <w:rFonts w:cs="Arial"/>
        </w:rPr>
      </w:pPr>
      <w:r>
        <w:rPr>
          <w:rFonts w:cs="Arial"/>
        </w:rPr>
        <w:t>- določbe, ki opredeljujejo način plačila preko vodilnega partnerja;</w:t>
      </w:r>
    </w:p>
    <w:p w:rsidR="00A270AD" w:rsidRDefault="00A270AD" w:rsidP="00A270AD">
      <w:pPr>
        <w:autoSpaceDE w:val="0"/>
        <w:autoSpaceDN w:val="0"/>
        <w:adjustRightInd w:val="0"/>
        <w:rPr>
          <w:rFonts w:cs="Arial"/>
        </w:rPr>
      </w:pPr>
      <w:r>
        <w:rPr>
          <w:rFonts w:cs="Arial"/>
        </w:rPr>
        <w:t>- izjava, da so vsi ponudniki seznanjeni s plačilnimi pogoji iz razpisne dokumentacije;</w:t>
      </w:r>
    </w:p>
    <w:p w:rsidR="00A270AD" w:rsidRDefault="00A270AD" w:rsidP="00A270AD">
      <w:pPr>
        <w:autoSpaceDE w:val="0"/>
        <w:autoSpaceDN w:val="0"/>
        <w:adjustRightInd w:val="0"/>
        <w:rPr>
          <w:rFonts w:cs="Arial"/>
        </w:rPr>
      </w:pPr>
      <w:r>
        <w:rPr>
          <w:rFonts w:cs="Arial"/>
        </w:rPr>
        <w:t>- navedba, da vsi partnerji odgovarjajo naročniku neomejeno in solidarno.</w:t>
      </w:r>
    </w:p>
    <w:p w:rsidR="0062464F" w:rsidRDefault="0062464F" w:rsidP="0062464F">
      <w:pPr>
        <w:pStyle w:val="Naslov1"/>
        <w:numPr>
          <w:ilvl w:val="0"/>
          <w:numId w:val="1"/>
        </w:numPr>
        <w:rPr>
          <w:rFonts w:cs="Arial"/>
          <w:sz w:val="22"/>
          <w:szCs w:val="22"/>
        </w:rPr>
      </w:pPr>
      <w:bookmarkStart w:id="7" w:name="_Toc200701862"/>
      <w:r w:rsidRPr="0060371D">
        <w:rPr>
          <w:rFonts w:cs="Arial"/>
          <w:sz w:val="22"/>
          <w:szCs w:val="22"/>
        </w:rPr>
        <w:t>PREDMET JAVNEGA NAROČILA</w:t>
      </w:r>
      <w:bookmarkEnd w:id="7"/>
    </w:p>
    <w:p w:rsidR="00AE0009" w:rsidRDefault="00AE0009" w:rsidP="00AE0009"/>
    <w:p w:rsidR="00C34110" w:rsidRDefault="00C34110" w:rsidP="00C34110">
      <w:pPr>
        <w:rPr>
          <w:rFonts w:cs="Arial"/>
          <w:b/>
        </w:rPr>
      </w:pPr>
      <w:r>
        <w:rPr>
          <w:rFonts w:cs="Arial"/>
        </w:rPr>
        <w:t xml:space="preserve">Predmet javnega naročila je </w:t>
      </w:r>
      <w:r>
        <w:rPr>
          <w:rFonts w:cs="Arial"/>
          <w:b/>
        </w:rPr>
        <w:t>Postavitev sončne elektrarne na strehah javnih stavb, in sicer:</w:t>
      </w:r>
    </w:p>
    <w:p w:rsidR="00C34110" w:rsidRDefault="00C34110" w:rsidP="00B36908">
      <w:pPr>
        <w:pStyle w:val="Odstavekseznama"/>
        <w:numPr>
          <w:ilvl w:val="0"/>
          <w:numId w:val="24"/>
        </w:numPr>
        <w:jc w:val="left"/>
        <w:rPr>
          <w:rFonts w:eastAsia="Times New Roman" w:cs="Arial"/>
          <w:lang w:eastAsia="sl-SI"/>
        </w:rPr>
      </w:pPr>
      <w:r w:rsidRPr="00E62EF8">
        <w:rPr>
          <w:rFonts w:eastAsia="Times New Roman" w:cs="Arial"/>
          <w:lang w:eastAsia="sl-SI"/>
        </w:rPr>
        <w:t>enot</w:t>
      </w:r>
      <w:r>
        <w:rPr>
          <w:rFonts w:eastAsia="Times New Roman" w:cs="Arial"/>
          <w:lang w:eastAsia="sl-SI"/>
        </w:rPr>
        <w:t>a</w:t>
      </w:r>
      <w:r w:rsidRPr="00E62EF8">
        <w:rPr>
          <w:rFonts w:eastAsia="Times New Roman" w:cs="Arial"/>
          <w:lang w:eastAsia="sl-SI"/>
        </w:rPr>
        <w:t xml:space="preserve"> </w:t>
      </w:r>
      <w:r w:rsidRPr="00C34110">
        <w:rPr>
          <w:rFonts w:eastAsia="Times New Roman" w:cs="Arial"/>
          <w:lang w:eastAsia="sl-SI"/>
        </w:rPr>
        <w:t>Osnovna šola Adama Bohoriča Brestanica</w:t>
      </w:r>
      <w:r>
        <w:rPr>
          <w:rFonts w:eastAsia="Times New Roman" w:cs="Arial"/>
          <w:lang w:eastAsia="sl-SI"/>
        </w:rPr>
        <w:t xml:space="preserve"> in</w:t>
      </w:r>
    </w:p>
    <w:p w:rsidR="00C34110" w:rsidRDefault="00C34110" w:rsidP="00B36908">
      <w:pPr>
        <w:pStyle w:val="Odstavekseznama"/>
        <w:numPr>
          <w:ilvl w:val="0"/>
          <w:numId w:val="24"/>
        </w:numPr>
        <w:spacing w:before="225" w:after="225"/>
        <w:jc w:val="left"/>
        <w:rPr>
          <w:rFonts w:eastAsia="Times New Roman" w:cs="Arial"/>
          <w:lang w:eastAsia="sl-SI"/>
        </w:rPr>
      </w:pPr>
      <w:r w:rsidRPr="00C34110">
        <w:rPr>
          <w:rFonts w:eastAsia="Times New Roman" w:cs="Arial"/>
          <w:lang w:eastAsia="sl-SI"/>
        </w:rPr>
        <w:t>enota Osnovna šola Leskovec pri Krškem</w:t>
      </w:r>
      <w:r>
        <w:rPr>
          <w:rFonts w:eastAsia="Times New Roman" w:cs="Arial"/>
          <w:lang w:eastAsia="sl-SI"/>
        </w:rPr>
        <w:t>.</w:t>
      </w:r>
    </w:p>
    <w:p w:rsidR="00C34110" w:rsidRPr="002D5ACA" w:rsidRDefault="00C34110" w:rsidP="00C34110">
      <w:pPr>
        <w:spacing w:before="225" w:after="225"/>
        <w:rPr>
          <w:rFonts w:cs="Arial"/>
        </w:rPr>
      </w:pPr>
      <w:r w:rsidRPr="002D5ACA">
        <w:rPr>
          <w:rFonts w:cs="Arial"/>
        </w:rPr>
        <w:t>Obseg zahtevanih del je razviden iz popisa del</w:t>
      </w:r>
      <w:r>
        <w:rPr>
          <w:rFonts w:cs="Arial"/>
        </w:rPr>
        <w:t xml:space="preserve"> in tehnične dokumentacije, priložene</w:t>
      </w:r>
      <w:r w:rsidRPr="002D5ACA">
        <w:rPr>
          <w:rFonts w:cs="Arial"/>
        </w:rPr>
        <w:t xml:space="preserve"> k dokumentaciji v zvezi z oddajo javnega naročila. Ponudba mora zajemati izvajanje vseh razpisanih del. </w:t>
      </w:r>
      <w:r>
        <w:rPr>
          <w:rFonts w:cs="Arial"/>
        </w:rPr>
        <w:t>Naročnik bo vse ponudnike, ki ne bodo ponudili izvedbo razpisanih del v celoti, izločil iz postopka javnega naročila.</w:t>
      </w:r>
    </w:p>
    <w:p w:rsidR="00C34110" w:rsidRDefault="00C34110" w:rsidP="00C34110">
      <w:pPr>
        <w:rPr>
          <w:rFonts w:cs="Arial"/>
        </w:rPr>
      </w:pPr>
      <w:r w:rsidRPr="00765039">
        <w:rPr>
          <w:rFonts w:cs="Arial"/>
        </w:rPr>
        <w:t>Naročilo ni razdeljeno na sklope.</w:t>
      </w:r>
      <w:r>
        <w:rPr>
          <w:rFonts w:cs="Arial"/>
        </w:rPr>
        <w:t xml:space="preserve"> </w:t>
      </w:r>
    </w:p>
    <w:p w:rsidR="00C34110" w:rsidRPr="00F421ED" w:rsidRDefault="00C34110" w:rsidP="00C34110">
      <w:pPr>
        <w:spacing w:before="225" w:after="225"/>
        <w:rPr>
          <w:rFonts w:cs="Arial"/>
        </w:rPr>
      </w:pPr>
      <w:r w:rsidRPr="00F421ED">
        <w:rPr>
          <w:rFonts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C34110" w:rsidRDefault="00C34110" w:rsidP="00C34110">
      <w:pPr>
        <w:rPr>
          <w:rFonts w:cs="Arial"/>
        </w:rPr>
      </w:pPr>
      <w:r w:rsidRPr="003E77B3">
        <w:rPr>
          <w:rFonts w:cs="Arial"/>
        </w:rPr>
        <w:t>Naročnik lahko skladno z določili 90. člena ZJN-3 ustavi postopek oddaje javnega naročila, zavrne vse ponudbe ali odstopi od izvedbe javnega naročila.</w:t>
      </w:r>
    </w:p>
    <w:p w:rsidR="00C34110" w:rsidRPr="003E77B3" w:rsidRDefault="00C34110" w:rsidP="00C34110">
      <w:pPr>
        <w:rPr>
          <w:rFonts w:cs="Arial"/>
        </w:rPr>
      </w:pPr>
    </w:p>
    <w:p w:rsidR="00C34110" w:rsidRPr="003E77B3" w:rsidRDefault="00C34110" w:rsidP="00C34110">
      <w:pPr>
        <w:rPr>
          <w:rFonts w:cs="Arial"/>
        </w:rPr>
      </w:pPr>
      <w:r w:rsidRPr="003E77B3">
        <w:rPr>
          <w:rFonts w:cs="Arial"/>
        </w:rPr>
        <w:t xml:space="preserve">Ponudnik ne more zahtevati nobenega povračila stroškov, ki jih je imel v zvezi s pripravo in dostavo njegove ponudbe. </w:t>
      </w:r>
    </w:p>
    <w:p w:rsidR="00C34110" w:rsidRPr="003E77B3" w:rsidRDefault="00C34110" w:rsidP="00C34110">
      <w:pPr>
        <w:rPr>
          <w:rFonts w:cs="Arial"/>
        </w:rPr>
      </w:pPr>
    </w:p>
    <w:p w:rsidR="00C34110" w:rsidRDefault="00C34110" w:rsidP="00C34110">
      <w:pPr>
        <w:rPr>
          <w:rFonts w:cs="Arial"/>
        </w:rPr>
      </w:pPr>
      <w:r w:rsidRPr="007766F7">
        <w:rPr>
          <w:rFonts w:cs="Arial"/>
        </w:rPr>
        <w:t>Izbor najugodnejšega ponudnika bo izveden za celotno naročilo.</w:t>
      </w:r>
    </w:p>
    <w:p w:rsidR="00C34110" w:rsidRDefault="00C34110" w:rsidP="00C34110">
      <w:pPr>
        <w:rPr>
          <w:rFonts w:cs="Arial"/>
        </w:rPr>
      </w:pPr>
    </w:p>
    <w:p w:rsidR="00C34110" w:rsidRDefault="00C34110" w:rsidP="00C34110">
      <w:pPr>
        <w:rPr>
          <w:rFonts w:eastAsia="Calibri" w:cs="Arial"/>
          <w:b/>
        </w:rPr>
      </w:pPr>
      <w:r w:rsidRPr="000E2921">
        <w:rPr>
          <w:rFonts w:eastAsia="Calibri" w:cs="Arial"/>
          <w:b/>
        </w:rPr>
        <w:t xml:space="preserve">Ogled lokacije in stanja na terenu je možen po predhodni najavi, ki mora biti podana na naslov </w:t>
      </w:r>
      <w:hyperlink r:id="rId10" w:history="1">
        <w:r w:rsidRPr="000E2921">
          <w:rPr>
            <w:rFonts w:eastAsia="Calibri" w:cs="Arial"/>
            <w:b/>
          </w:rPr>
          <w:t>martina.baznik@krsko.si</w:t>
        </w:r>
      </w:hyperlink>
      <w:r w:rsidRPr="000E2921">
        <w:rPr>
          <w:rFonts w:eastAsia="Calibri" w:cs="Arial"/>
          <w:b/>
        </w:rPr>
        <w:t xml:space="preserve"> ali luka.zokalj@krsko.si najkasneje do 14. 7. 2025 do 10:00 ure.</w:t>
      </w:r>
      <w:r w:rsidRPr="00C34110">
        <w:rPr>
          <w:rFonts w:eastAsia="Calibri" w:cs="Arial"/>
          <w:b/>
        </w:rPr>
        <w:t xml:space="preserve"> </w:t>
      </w:r>
    </w:p>
    <w:p w:rsidR="000E2921" w:rsidRPr="00C34110" w:rsidRDefault="000E2921" w:rsidP="00C34110">
      <w:pPr>
        <w:rPr>
          <w:rFonts w:eastAsia="Calibri" w:cs="Arial"/>
          <w:b/>
        </w:rPr>
      </w:pPr>
    </w:p>
    <w:p w:rsidR="00C34110" w:rsidRPr="00C34110" w:rsidRDefault="00C34110" w:rsidP="00C34110">
      <w:pPr>
        <w:rPr>
          <w:rFonts w:eastAsia="Calibri" w:cs="Arial"/>
        </w:rPr>
      </w:pPr>
      <w:r w:rsidRPr="00C34110">
        <w:rPr>
          <w:rFonts w:eastAsia="Calibri" w:cs="Arial"/>
        </w:rPr>
        <w:t>Ogled se bo vršil z vsakim potencialnim ponudnikom ločeno, po predhodnem dogovoru z vsakim potencialnim ponudnikom, ki bo zaprosil za ogled.</w:t>
      </w:r>
    </w:p>
    <w:p w:rsidR="00C34110" w:rsidRPr="00C34110" w:rsidRDefault="00C34110" w:rsidP="00C34110">
      <w:pPr>
        <w:spacing w:before="225" w:after="225"/>
        <w:rPr>
          <w:rFonts w:eastAsia="Calibri" w:cs="Arial"/>
          <w:b/>
        </w:rPr>
      </w:pPr>
      <w:r w:rsidRPr="00C34110">
        <w:rPr>
          <w:rFonts w:eastAsia="Calibri" w:cs="Arial"/>
          <w:b/>
        </w:rPr>
        <w:t>Naročnik bo vsa pojasnila, ki bodo morebiti podana na ogledu in bi lahko vplivala na pripravo in oddajo ponudbe objavil na Portalu javnih naročil.</w:t>
      </w:r>
    </w:p>
    <w:p w:rsidR="0062464F" w:rsidRPr="0060371D" w:rsidRDefault="0062464F" w:rsidP="0062464F">
      <w:pPr>
        <w:pStyle w:val="Naslov1"/>
        <w:numPr>
          <w:ilvl w:val="0"/>
          <w:numId w:val="1"/>
        </w:numPr>
        <w:rPr>
          <w:rFonts w:cs="Arial"/>
          <w:sz w:val="22"/>
          <w:szCs w:val="22"/>
        </w:rPr>
      </w:pPr>
      <w:bookmarkStart w:id="8" w:name="_Toc200701863"/>
      <w:r w:rsidRPr="0060371D">
        <w:rPr>
          <w:rFonts w:cs="Arial"/>
          <w:sz w:val="22"/>
          <w:szCs w:val="22"/>
        </w:rPr>
        <w:t>ROK IN NAČIN PREDLOŽITVE PONUDBE</w:t>
      </w:r>
      <w:bookmarkEnd w:id="8"/>
    </w:p>
    <w:p w:rsidR="00947F64" w:rsidRDefault="00947F64"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Ponudniki morajo ponudbe predložiti v informacijski sistem e-JN (v nadaljevanju: sistem e-JN) na spletnem naslovu </w:t>
      </w:r>
      <w:hyperlink r:id="rId11" w:history="1">
        <w:r w:rsidRPr="009B03FD">
          <w:rPr>
            <w:rFonts w:cs="Arial"/>
            <w:bCs/>
            <w:color w:val="000000"/>
          </w:rPr>
          <w:t>https://ejn.gov.si</w:t>
        </w:r>
      </w:hyperlink>
      <w:r w:rsidRPr="009B03FD">
        <w:rPr>
          <w:rFonts w:cs="Arial"/>
          <w:bCs/>
          <w:color w:val="000000"/>
        </w:rPr>
        <w:t xml:space="preserve">, v skladu s točko 3 dokumenta Navodila za uporabo informacijskega sistema e-JN: PONUDNIKI, ki je del te razpisne dokumentacije in objavljen na spletnem naslovu </w:t>
      </w:r>
      <w:hyperlink r:id="rId12" w:history="1">
        <w:r w:rsidRPr="009B03FD">
          <w:rPr>
            <w:rFonts w:cs="Arial"/>
            <w:bCs/>
            <w:color w:val="000000"/>
          </w:rPr>
          <w:t>https://ejn.gov.si</w:t>
        </w:r>
      </w:hyperlink>
      <w:r w:rsidRPr="009B03FD">
        <w:rPr>
          <w:rFonts w:cs="Arial"/>
          <w:bCs/>
          <w:color w:val="000000"/>
        </w:rPr>
        <w:t>.</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 se mora pred oddajo ponudbe registrirati na spletnem naslovu </w:t>
      </w:r>
      <w:hyperlink r:id="rId13" w:history="1">
        <w:r w:rsidRPr="009B03FD">
          <w:rPr>
            <w:rFonts w:cs="Arial"/>
            <w:bCs/>
            <w:color w:val="000000"/>
          </w:rPr>
          <w:t>https://ejn.gov.si</w:t>
        </w:r>
      </w:hyperlink>
      <w:r w:rsidRPr="009B03FD">
        <w:rPr>
          <w:rFonts w:cs="Arial"/>
          <w:bCs/>
          <w:color w:val="000000"/>
        </w:rPr>
        <w:t>, v skladu z Navodili za uporabo informacijskega sistema e-JN. Če je ponudnik že registriran v sistem e-JN, se v aplikacijo prijavi na istem naslovu.</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B03FD">
        <w:rPr>
          <w:rFonts w:cs="Arial"/>
          <w:bCs/>
          <w:i/>
          <w:color w:val="000000"/>
        </w:rPr>
        <w:footnoteReference w:id="1"/>
      </w:r>
      <w:r w:rsidRPr="009B03FD">
        <w:rPr>
          <w:rFonts w:cs="Arial"/>
          <w:bCs/>
          <w:color w:val="000000"/>
        </w:rPr>
        <w:t>). Z oddajo ponudbe je le-ta zavezujoča za čas, naveden v ponudbi, razen če jo uporabnik ponudnika umakne ali spremeni pred potekom roka za oddajo ponudb.</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Ponudba se šteje za pravočasno oddano, če jo naročnik prejme preko sistema e-JN </w:t>
      </w:r>
      <w:hyperlink r:id="rId14" w:history="1">
        <w:r w:rsidRPr="00234C56">
          <w:rPr>
            <w:rFonts w:cs="Arial"/>
            <w:bCs/>
            <w:color w:val="000000"/>
          </w:rPr>
          <w:t>https://ejn.gov.si</w:t>
        </w:r>
      </w:hyperlink>
      <w:r w:rsidRPr="00234C56">
        <w:rPr>
          <w:rFonts w:cs="Arial"/>
          <w:bCs/>
          <w:color w:val="000000"/>
        </w:rPr>
        <w:t xml:space="preserve"> najkasneje do </w:t>
      </w:r>
      <w:r w:rsidR="00C34110" w:rsidRPr="000E2921">
        <w:rPr>
          <w:rFonts w:cs="Arial"/>
          <w:b/>
          <w:bCs/>
          <w:color w:val="000000"/>
        </w:rPr>
        <w:t>21. 7</w:t>
      </w:r>
      <w:r w:rsidRPr="000E2921">
        <w:rPr>
          <w:rFonts w:cs="Arial"/>
          <w:b/>
          <w:bCs/>
          <w:color w:val="000000"/>
        </w:rPr>
        <w:t>. 202</w:t>
      </w:r>
      <w:r w:rsidR="005F1CF0" w:rsidRPr="000E2921">
        <w:rPr>
          <w:rFonts w:cs="Arial"/>
          <w:b/>
          <w:bCs/>
          <w:color w:val="000000"/>
        </w:rPr>
        <w:t>5</w:t>
      </w:r>
      <w:r w:rsidRPr="00234C56">
        <w:rPr>
          <w:rFonts w:cs="Arial"/>
          <w:b/>
          <w:bCs/>
          <w:color w:val="000000"/>
        </w:rPr>
        <w:t xml:space="preserve"> do 10:00</w:t>
      </w:r>
      <w:r w:rsidRPr="00234C56">
        <w:rPr>
          <w:rFonts w:cs="Arial"/>
          <w:bCs/>
          <w:color w:val="000000"/>
        </w:rPr>
        <w:t xml:space="preserve"> ure. Za oddano ponudbo se šteje ponudba,</w:t>
      </w:r>
      <w:r w:rsidRPr="009B03FD">
        <w:rPr>
          <w:rFonts w:cs="Arial"/>
          <w:bCs/>
          <w:color w:val="000000"/>
        </w:rPr>
        <w:t xml:space="preserve"> ki je v sistemu e-JN označena s statusom »ODDANA«.</w:t>
      </w:r>
    </w:p>
    <w:p w:rsidR="00AE0009" w:rsidRPr="009B03FD" w:rsidRDefault="00AE0009" w:rsidP="00AE0009">
      <w:pPr>
        <w:rPr>
          <w:rFonts w:cs="Arial"/>
          <w:bCs/>
          <w:color w:val="000000"/>
        </w:rPr>
      </w:pPr>
    </w:p>
    <w:p w:rsidR="00AE0009" w:rsidRDefault="00AE0009" w:rsidP="00AE0009">
      <w:pPr>
        <w:rPr>
          <w:rFonts w:cs="Arial"/>
          <w:bCs/>
          <w:color w:val="000000"/>
        </w:rPr>
      </w:pPr>
      <w:r w:rsidRPr="009B03FD">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D121B6" w:rsidRDefault="00D121B6" w:rsidP="00AE0009">
      <w:pPr>
        <w:rPr>
          <w:rFonts w:cs="Arial"/>
          <w:bCs/>
          <w:color w:val="000000"/>
        </w:rPr>
      </w:pPr>
    </w:p>
    <w:p w:rsidR="00D121B6" w:rsidRDefault="00D121B6" w:rsidP="00D121B6">
      <w:pPr>
        <w:rPr>
          <w:rFonts w:cs="Arial"/>
        </w:rPr>
      </w:pPr>
      <w:r w:rsidRPr="00810CD3">
        <w:rPr>
          <w:rFonts w:cs="Arial"/>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AE0009" w:rsidRPr="009B03FD" w:rsidRDefault="00AE0009" w:rsidP="00AE0009">
      <w:pPr>
        <w:rPr>
          <w:rFonts w:cs="Arial"/>
          <w:bCs/>
          <w:color w:val="000000"/>
        </w:rPr>
      </w:pPr>
    </w:p>
    <w:p w:rsidR="00AE0009" w:rsidRDefault="00AE0009" w:rsidP="00AE0009">
      <w:pPr>
        <w:rPr>
          <w:rFonts w:cs="Arial"/>
          <w:bCs/>
          <w:color w:val="000000"/>
        </w:rPr>
      </w:pPr>
      <w:r w:rsidRPr="009B03FD">
        <w:rPr>
          <w:rFonts w:cs="Arial"/>
          <w:bCs/>
          <w:color w:val="000000"/>
        </w:rPr>
        <w:t>Po preteku roka za predložitev ponudb ponudbe ne bo več mogoče oddati.</w:t>
      </w:r>
    </w:p>
    <w:p w:rsidR="002D3A88" w:rsidRDefault="002D3A88" w:rsidP="00AE0009">
      <w:pPr>
        <w:rPr>
          <w:rFonts w:cs="Arial"/>
          <w:bCs/>
          <w:color w:val="000000"/>
        </w:rPr>
      </w:pPr>
    </w:p>
    <w:p w:rsidR="002D3A88" w:rsidRPr="002140CE" w:rsidRDefault="002D3A88" w:rsidP="002D3A88">
      <w:pPr>
        <w:rPr>
          <w:rFonts w:cs="Arial"/>
          <w:b/>
          <w:u w:val="single"/>
        </w:rPr>
      </w:pPr>
      <w:r w:rsidRPr="002140CE">
        <w:rPr>
          <w:rFonts w:cs="Arial"/>
          <w:b/>
          <w:u w:val="single"/>
        </w:rPr>
        <w:t>POMEMBNO:</w:t>
      </w:r>
    </w:p>
    <w:p w:rsidR="002D3A88" w:rsidRPr="002140CE" w:rsidRDefault="002D3A88" w:rsidP="002D3A88">
      <w:pPr>
        <w:rPr>
          <w:rFonts w:cs="Arial"/>
          <w:b/>
          <w:u w:val="single"/>
        </w:rPr>
      </w:pPr>
    </w:p>
    <w:p w:rsidR="00644D18" w:rsidRPr="002140CE" w:rsidRDefault="00644D18" w:rsidP="00644D18">
      <w:pPr>
        <w:rPr>
          <w:rFonts w:cs="Arial"/>
          <w:b/>
        </w:rPr>
      </w:pPr>
      <w:r w:rsidRPr="002140CE">
        <w:rPr>
          <w:rFonts w:cs="Arial"/>
        </w:rPr>
        <w:t>Zahtevano zavarovanje za resnost ponudbe</w:t>
      </w:r>
      <w:r>
        <w:rPr>
          <w:rFonts w:cs="Arial"/>
        </w:rPr>
        <w:t xml:space="preserve"> </w:t>
      </w:r>
      <w:r w:rsidRPr="002140CE">
        <w:rPr>
          <w:rFonts w:cs="Arial"/>
        </w:rPr>
        <w:t>(me</w:t>
      </w:r>
      <w:r>
        <w:rPr>
          <w:rFonts w:cs="Arial"/>
        </w:rPr>
        <w:t>nico z menično izjavo – točka 5</w:t>
      </w:r>
      <w:r w:rsidRPr="002140CE">
        <w:rPr>
          <w:rFonts w:cs="Arial"/>
        </w:rPr>
        <w:t>.</w:t>
      </w:r>
      <w:r>
        <w:rPr>
          <w:rFonts w:cs="Arial"/>
        </w:rPr>
        <w:t>a</w:t>
      </w:r>
      <w:r w:rsidRPr="002140CE">
        <w:rPr>
          <w:rFonts w:cs="Arial"/>
        </w:rPr>
        <w:t xml:space="preserve"> te dokumentacije) mora ponudnik poslati naročniku v originalu (v papirni obliki) in jo mora </w:t>
      </w:r>
      <w:r w:rsidRPr="00234C56">
        <w:rPr>
          <w:rFonts w:cs="Arial"/>
        </w:rPr>
        <w:t xml:space="preserve">naročnik prejeti do poteka roka za prejem ponudb, to </w:t>
      </w:r>
      <w:r w:rsidRPr="000E2921">
        <w:rPr>
          <w:rFonts w:cs="Arial"/>
        </w:rPr>
        <w:t xml:space="preserve">je </w:t>
      </w:r>
      <w:r w:rsidR="00C34110" w:rsidRPr="000E2921">
        <w:rPr>
          <w:rFonts w:cs="Arial"/>
          <w:b/>
          <w:u w:val="single"/>
        </w:rPr>
        <w:t>21</w:t>
      </w:r>
      <w:r w:rsidRPr="000E2921">
        <w:rPr>
          <w:rFonts w:cs="Arial"/>
          <w:b/>
          <w:u w:val="single"/>
        </w:rPr>
        <w:t xml:space="preserve">. </w:t>
      </w:r>
      <w:r w:rsidR="00C34110" w:rsidRPr="000E2921">
        <w:rPr>
          <w:rFonts w:cs="Arial"/>
          <w:b/>
          <w:u w:val="single"/>
        </w:rPr>
        <w:t>7</w:t>
      </w:r>
      <w:r w:rsidRPr="000E2921">
        <w:rPr>
          <w:rFonts w:cs="Arial"/>
          <w:b/>
          <w:u w:val="single"/>
        </w:rPr>
        <w:t>. 2025,</w:t>
      </w:r>
      <w:r w:rsidRPr="00234C56">
        <w:rPr>
          <w:rFonts w:cs="Arial"/>
          <w:b/>
          <w:u w:val="single"/>
        </w:rPr>
        <w:t xml:space="preserve"> do 10:00 ure</w:t>
      </w:r>
      <w:r w:rsidRPr="00234C56">
        <w:rPr>
          <w:rFonts w:cs="Arial"/>
        </w:rPr>
        <w:t>, po pošti</w:t>
      </w:r>
      <w:r w:rsidRPr="002140CE">
        <w:rPr>
          <w:rFonts w:cs="Arial"/>
        </w:rPr>
        <w:t xml:space="preserve"> (priporočeno) ali jo oddati osebno na naslovu: </w:t>
      </w:r>
      <w:r w:rsidRPr="002140CE">
        <w:rPr>
          <w:rFonts w:cs="Arial"/>
          <w:b/>
        </w:rPr>
        <w:t>MESTNA</w:t>
      </w:r>
      <w:r w:rsidRPr="002140CE">
        <w:rPr>
          <w:rFonts w:cs="Arial"/>
        </w:rPr>
        <w:t xml:space="preserve"> </w:t>
      </w:r>
      <w:r w:rsidRPr="002140CE">
        <w:rPr>
          <w:rFonts w:cs="Arial"/>
          <w:b/>
        </w:rPr>
        <w:t>OBČINA KRŠKO, CKŽ 14, 8270 KRŠKO.</w:t>
      </w:r>
    </w:p>
    <w:p w:rsidR="00644D18" w:rsidRPr="002140CE" w:rsidRDefault="00644D18" w:rsidP="00644D18">
      <w:pPr>
        <w:rPr>
          <w:rFonts w:cs="Arial"/>
          <w:b/>
        </w:rPr>
      </w:pPr>
    </w:p>
    <w:p w:rsidR="00644D18" w:rsidRPr="002140CE" w:rsidRDefault="00644D18" w:rsidP="00644D18">
      <w:pPr>
        <w:rPr>
          <w:rFonts w:cs="Arial"/>
          <w:b/>
        </w:rPr>
      </w:pPr>
      <w:r w:rsidRPr="002140CE">
        <w:rPr>
          <w:rFonts w:cs="Arial"/>
        </w:rPr>
        <w:t xml:space="preserve">Na sprednji strani ovojnice mora biti navedeno »NE ODPIRAJ- Zavarovanje za resnost ponudbe </w:t>
      </w:r>
      <w:r w:rsidRPr="002140CE">
        <w:rPr>
          <w:rFonts w:cs="Arial"/>
          <w:b/>
        </w:rPr>
        <w:t>»</w:t>
      </w:r>
      <w:r w:rsidR="00D936AE">
        <w:rPr>
          <w:rFonts w:cs="Arial"/>
          <w:b/>
        </w:rPr>
        <w:t>Postavitev sončne elektrarne na strehah javnih stavb</w:t>
      </w:r>
      <w:r w:rsidRPr="002140CE">
        <w:rPr>
          <w:rFonts w:cs="Arial"/>
          <w:b/>
        </w:rPr>
        <w:t>«.</w:t>
      </w:r>
    </w:p>
    <w:p w:rsidR="00644D18" w:rsidRPr="002140CE" w:rsidRDefault="00644D18" w:rsidP="00644D18">
      <w:pPr>
        <w:rPr>
          <w:rFonts w:cs="Arial"/>
          <w:b/>
        </w:rPr>
      </w:pPr>
    </w:p>
    <w:p w:rsidR="00644D18" w:rsidRPr="002140CE" w:rsidRDefault="00644D18" w:rsidP="00644D18">
      <w:pPr>
        <w:rPr>
          <w:rFonts w:cs="Arial"/>
        </w:rPr>
      </w:pPr>
      <w:r w:rsidRPr="002140CE">
        <w:rPr>
          <w:rFonts w:cs="Arial"/>
        </w:rPr>
        <w:t>Na zadnji strani ovojnice mora biti naveden naziv in naslov ponudnika.</w:t>
      </w:r>
    </w:p>
    <w:p w:rsidR="00644D18" w:rsidRPr="002140CE" w:rsidRDefault="00644D18" w:rsidP="00644D18">
      <w:pPr>
        <w:rPr>
          <w:rFonts w:cs="Arial"/>
        </w:rPr>
      </w:pPr>
    </w:p>
    <w:p w:rsidR="00644D18" w:rsidRDefault="00644D18" w:rsidP="00644D18">
      <w:pPr>
        <w:rPr>
          <w:rFonts w:cs="Arial"/>
          <w:b/>
        </w:rPr>
      </w:pPr>
      <w:r w:rsidRPr="002140CE">
        <w:rPr>
          <w:rFonts w:cs="Arial"/>
          <w:b/>
        </w:rPr>
        <w:t>V primeru, da naročnik do poteka roka za prejem ponudb, ne bo prejel zahtevanega zavarovanja za resnost ponudbe na enega od zgoraj navedenih načinov, bo naročnik ponudbo takega ponudnika izključil.</w:t>
      </w:r>
    </w:p>
    <w:p w:rsidR="0062464F" w:rsidRPr="0060371D" w:rsidRDefault="0062464F" w:rsidP="0062464F">
      <w:pPr>
        <w:pStyle w:val="Naslov1"/>
        <w:numPr>
          <w:ilvl w:val="0"/>
          <w:numId w:val="1"/>
        </w:numPr>
        <w:rPr>
          <w:rFonts w:cs="Arial"/>
          <w:sz w:val="22"/>
          <w:szCs w:val="22"/>
        </w:rPr>
      </w:pPr>
      <w:bookmarkStart w:id="9" w:name="_Toc200701864"/>
      <w:r>
        <w:rPr>
          <w:rFonts w:cs="Arial"/>
          <w:sz w:val="22"/>
          <w:szCs w:val="22"/>
        </w:rPr>
        <w:t>ČAS IN KRAJ ODPIRANJA PONUDB</w:t>
      </w:r>
      <w:bookmarkEnd w:id="9"/>
    </w:p>
    <w:p w:rsidR="0062464F" w:rsidRPr="0060371D" w:rsidRDefault="0062464F" w:rsidP="0062464F">
      <w:pPr>
        <w:rPr>
          <w:rFonts w:cs="Arial"/>
        </w:rPr>
      </w:pPr>
    </w:p>
    <w:p w:rsidR="006C3C72" w:rsidRPr="00452E51" w:rsidRDefault="006C3C72" w:rsidP="006C3C72">
      <w:pPr>
        <w:rPr>
          <w:rFonts w:cs="Arial"/>
          <w:bCs/>
          <w:color w:val="000000"/>
        </w:rPr>
      </w:pPr>
      <w:r w:rsidRPr="00452E51">
        <w:rPr>
          <w:rFonts w:cs="Arial"/>
          <w:bCs/>
          <w:color w:val="000000"/>
        </w:rPr>
        <w:t>Odpiranje ponudb bo potekalo avtomatično v sistemu e-</w:t>
      </w:r>
      <w:r w:rsidRPr="000E2921">
        <w:rPr>
          <w:rFonts w:cs="Arial"/>
          <w:bCs/>
          <w:color w:val="000000"/>
        </w:rPr>
        <w:t xml:space="preserve">JN dne </w:t>
      </w:r>
      <w:r w:rsidR="00C34110" w:rsidRPr="000E2921">
        <w:rPr>
          <w:rFonts w:cs="Arial"/>
          <w:b/>
          <w:bCs/>
          <w:color w:val="000000"/>
        </w:rPr>
        <w:t>21</w:t>
      </w:r>
      <w:r w:rsidRPr="000E2921">
        <w:rPr>
          <w:rFonts w:cs="Arial"/>
          <w:b/>
          <w:bCs/>
          <w:color w:val="000000"/>
        </w:rPr>
        <w:t xml:space="preserve">. </w:t>
      </w:r>
      <w:r w:rsidR="00C34110" w:rsidRPr="000E2921">
        <w:rPr>
          <w:rFonts w:cs="Arial"/>
          <w:b/>
          <w:bCs/>
          <w:color w:val="000000"/>
        </w:rPr>
        <w:t>7</w:t>
      </w:r>
      <w:r w:rsidR="00AE0009" w:rsidRPr="000E2921">
        <w:rPr>
          <w:rFonts w:cs="Arial"/>
          <w:b/>
          <w:bCs/>
          <w:color w:val="000000"/>
        </w:rPr>
        <w:t xml:space="preserve">. </w:t>
      </w:r>
      <w:r w:rsidRPr="000E2921">
        <w:rPr>
          <w:rFonts w:cs="Arial"/>
          <w:b/>
          <w:bCs/>
          <w:color w:val="000000"/>
        </w:rPr>
        <w:t>202</w:t>
      </w:r>
      <w:r w:rsidR="00D5583C" w:rsidRPr="000E2921">
        <w:rPr>
          <w:rFonts w:cs="Arial"/>
          <w:b/>
          <w:bCs/>
          <w:color w:val="000000"/>
        </w:rPr>
        <w:t>5</w:t>
      </w:r>
      <w:r w:rsidRPr="000E2921">
        <w:rPr>
          <w:rFonts w:cs="Arial"/>
          <w:b/>
          <w:bCs/>
          <w:color w:val="000000"/>
        </w:rPr>
        <w:t xml:space="preserve"> in</w:t>
      </w:r>
      <w:r w:rsidRPr="00452E51">
        <w:rPr>
          <w:rFonts w:cs="Arial"/>
          <w:b/>
          <w:bCs/>
          <w:color w:val="000000"/>
        </w:rPr>
        <w:t xml:space="preserve"> se bo začelo ob 11:05 uri</w:t>
      </w:r>
      <w:r w:rsidRPr="00452E51">
        <w:rPr>
          <w:rFonts w:cs="Arial"/>
          <w:bCs/>
          <w:color w:val="000000"/>
        </w:rPr>
        <w:t xml:space="preserve"> na spletnem naslovu </w:t>
      </w:r>
      <w:hyperlink r:id="rId15" w:history="1">
        <w:r w:rsidRPr="00452E51">
          <w:rPr>
            <w:rFonts w:cs="Arial"/>
            <w:bCs/>
            <w:color w:val="000000"/>
          </w:rPr>
          <w:t>https://ejn.gov.si</w:t>
        </w:r>
      </w:hyperlink>
      <w:r w:rsidRPr="00452E51">
        <w:rPr>
          <w:rFonts w:cs="Arial"/>
          <w:bCs/>
          <w:color w:val="000000"/>
        </w:rPr>
        <w:t xml:space="preserve">. </w:t>
      </w:r>
    </w:p>
    <w:p w:rsidR="006C3C72" w:rsidRPr="00452E51" w:rsidRDefault="006C3C72" w:rsidP="006C3C72">
      <w:pPr>
        <w:rPr>
          <w:rFonts w:cs="Arial"/>
          <w:bCs/>
          <w:color w:val="000000"/>
        </w:rPr>
      </w:pPr>
    </w:p>
    <w:p w:rsidR="006C3C72" w:rsidRPr="00452E51" w:rsidRDefault="006C3C72" w:rsidP="006C3C72">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62464F" w:rsidRPr="0060371D" w:rsidRDefault="0062464F" w:rsidP="0062464F">
      <w:pPr>
        <w:pStyle w:val="Naslov1"/>
        <w:numPr>
          <w:ilvl w:val="0"/>
          <w:numId w:val="1"/>
        </w:numPr>
        <w:rPr>
          <w:rFonts w:cs="Arial"/>
          <w:sz w:val="22"/>
          <w:szCs w:val="22"/>
        </w:rPr>
      </w:pPr>
      <w:bookmarkStart w:id="10" w:name="_Toc200701865"/>
      <w:r w:rsidRPr="0060371D">
        <w:rPr>
          <w:rFonts w:cs="Arial"/>
          <w:sz w:val="22"/>
          <w:szCs w:val="22"/>
        </w:rPr>
        <w:t>TEMELJNA PRAVILA ZA DOSTOP, OBVESTILA IN POJASNILA DOKUMENTACIJE V ZVEZI Z ODDAJO JAVNEGA NAROČILA</w:t>
      </w:r>
      <w:bookmarkEnd w:id="10"/>
    </w:p>
    <w:p w:rsidR="0062464F" w:rsidRPr="0060371D" w:rsidRDefault="0062464F" w:rsidP="00D03B99">
      <w:pPr>
        <w:pStyle w:val="Naslov2"/>
        <w:numPr>
          <w:ilvl w:val="1"/>
          <w:numId w:val="1"/>
        </w:numPr>
        <w:rPr>
          <w:rFonts w:cs="Arial"/>
          <w:sz w:val="22"/>
          <w:szCs w:val="22"/>
        </w:rPr>
      </w:pPr>
      <w:bookmarkStart w:id="11" w:name="_Toc200701866"/>
      <w:r w:rsidRPr="0060371D">
        <w:rPr>
          <w:rFonts w:cs="Arial"/>
          <w:sz w:val="22"/>
          <w:szCs w:val="22"/>
        </w:rPr>
        <w:t>Dostop do dokumentacije v zvezi z oddajo javnega naročila</w:t>
      </w:r>
      <w:bookmarkEnd w:id="11"/>
    </w:p>
    <w:p w:rsidR="0062464F" w:rsidRPr="0060371D" w:rsidRDefault="0062464F" w:rsidP="0062464F">
      <w:pPr>
        <w:rPr>
          <w:rFonts w:cs="Arial"/>
        </w:rPr>
      </w:pPr>
    </w:p>
    <w:p w:rsidR="0062464F" w:rsidRDefault="0062464F" w:rsidP="0062464F">
      <w:pPr>
        <w:rPr>
          <w:rFonts w:cs="Arial"/>
        </w:rPr>
      </w:pPr>
      <w:r w:rsidRPr="0060371D">
        <w:rPr>
          <w:rFonts w:cs="Arial"/>
        </w:rPr>
        <w:t xml:space="preserve">Dokumentacijo v zvezi z oddajo javnega naročila lahko ponudniki dobijo na spletnem portalu </w:t>
      </w:r>
      <w:hyperlink r:id="rId16"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2" w:name="_Toc200701867"/>
      <w:r w:rsidRPr="0060371D">
        <w:rPr>
          <w:rFonts w:cs="Arial"/>
          <w:sz w:val="22"/>
          <w:szCs w:val="22"/>
        </w:rPr>
        <w:t>Obvestila in pojasnila dokumentacije v zvezi z oddajo javnega naročila</w:t>
      </w:r>
      <w:bookmarkEnd w:id="12"/>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0E2921">
        <w:rPr>
          <w:rFonts w:cs="Arial"/>
        </w:rPr>
        <w:t xml:space="preserve">vključno </w:t>
      </w:r>
      <w:r w:rsidR="00C34110" w:rsidRPr="000E2921">
        <w:rPr>
          <w:rFonts w:cs="Arial"/>
          <w:b/>
        </w:rPr>
        <w:t>14</w:t>
      </w:r>
      <w:r w:rsidR="00F04BC8" w:rsidRPr="000E2921">
        <w:rPr>
          <w:rFonts w:cs="Arial"/>
          <w:b/>
        </w:rPr>
        <w:t xml:space="preserve">. </w:t>
      </w:r>
      <w:r w:rsidR="00C34110" w:rsidRPr="000E2921">
        <w:rPr>
          <w:rFonts w:cs="Arial"/>
          <w:b/>
        </w:rPr>
        <w:t>7</w:t>
      </w:r>
      <w:r w:rsidR="00743CD0" w:rsidRPr="000E2921">
        <w:rPr>
          <w:rFonts w:cs="Arial"/>
          <w:b/>
        </w:rPr>
        <w:t>. 202</w:t>
      </w:r>
      <w:r w:rsidR="00D5583C" w:rsidRPr="000E2921">
        <w:rPr>
          <w:rFonts w:cs="Arial"/>
          <w:b/>
        </w:rPr>
        <w:t>5</w:t>
      </w:r>
      <w:r w:rsidR="00733283" w:rsidRPr="000E2921">
        <w:rPr>
          <w:rFonts w:cs="Arial"/>
          <w:b/>
        </w:rPr>
        <w:t xml:space="preserve"> do</w:t>
      </w:r>
      <w:r w:rsidR="00733283" w:rsidRPr="006125C9">
        <w:rPr>
          <w:rFonts w:cs="Arial"/>
          <w:b/>
        </w:rPr>
        <w:t xml:space="preserve"> 1</w:t>
      </w:r>
      <w:r w:rsidR="0073093D" w:rsidRPr="006125C9">
        <w:rPr>
          <w:rFonts w:cs="Arial"/>
          <w:b/>
        </w:rPr>
        <w:t>0</w:t>
      </w:r>
      <w:r w:rsidR="00733283" w:rsidRPr="006125C9">
        <w:rPr>
          <w:rFonts w:cs="Arial"/>
          <w:b/>
        </w:rPr>
        <w:t>:00</w:t>
      </w:r>
      <w:r w:rsidRPr="006125C9">
        <w:rPr>
          <w:rFonts w:cs="Arial"/>
          <w:b/>
        </w:rPr>
        <w:t xml:space="preserve"> ure</w:t>
      </w:r>
      <w:r w:rsidRPr="006125C9">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3" w:name="_Toc200701868"/>
      <w:r w:rsidRPr="00841F09">
        <w:rPr>
          <w:rFonts w:cs="Arial"/>
          <w:sz w:val="22"/>
          <w:szCs w:val="22"/>
        </w:rPr>
        <w:t>Stroški ponudbe</w:t>
      </w:r>
      <w:bookmarkEnd w:id="1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DD29D6" w:rsidRDefault="00DD29D6" w:rsidP="0062464F">
      <w:pPr>
        <w:jc w:val="right"/>
        <w:rPr>
          <w:rFonts w:cs="Arial"/>
        </w:rPr>
      </w:pPr>
    </w:p>
    <w:p w:rsidR="00AE0009" w:rsidRPr="00300635" w:rsidRDefault="00AE0009" w:rsidP="00AE0009">
      <w:pPr>
        <w:widowControl w:val="0"/>
        <w:autoSpaceDE w:val="0"/>
        <w:autoSpaceDN w:val="0"/>
        <w:adjustRightInd w:val="0"/>
        <w:jc w:val="right"/>
        <w:rPr>
          <w:rFonts w:eastAsia="Times New Roman" w:cs="Arial"/>
          <w:lang w:eastAsia="sl-SI"/>
        </w:rPr>
      </w:pPr>
      <w:r w:rsidRPr="00300635">
        <w:rPr>
          <w:rFonts w:eastAsia="Times New Roman" w:cs="Arial"/>
          <w:lang w:eastAsia="sl-SI"/>
        </w:rPr>
        <w:t>Gregor Brodnik,</w:t>
      </w:r>
    </w:p>
    <w:p w:rsidR="00BA5F5E" w:rsidRDefault="00AE0009" w:rsidP="00234C56">
      <w:pPr>
        <w:widowControl w:val="0"/>
        <w:autoSpaceDE w:val="0"/>
        <w:autoSpaceDN w:val="0"/>
        <w:adjustRightInd w:val="0"/>
        <w:jc w:val="right"/>
        <w:rPr>
          <w:rFonts w:eastAsia="Times New Roman" w:cs="Arial"/>
          <w:lang w:eastAsia="sl-SI"/>
        </w:rPr>
      </w:pPr>
      <w:r w:rsidRPr="00300635">
        <w:rPr>
          <w:rFonts w:eastAsia="Times New Roman" w:cs="Arial"/>
          <w:lang w:eastAsia="sl-SI"/>
        </w:rPr>
        <w:t>Višji svetovalec za GJS – vodja referata</w:t>
      </w:r>
    </w:p>
    <w:p w:rsidR="00AE13D3" w:rsidRDefault="00AE13D3"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690EFF" w:rsidRDefault="00690EFF" w:rsidP="00234C56">
      <w:pPr>
        <w:widowControl w:val="0"/>
        <w:autoSpaceDE w:val="0"/>
        <w:autoSpaceDN w:val="0"/>
        <w:adjustRightInd w:val="0"/>
        <w:jc w:val="right"/>
        <w:rPr>
          <w:rFonts w:eastAsia="Times New Roman" w:cs="Arial"/>
          <w:lang w:eastAsia="sl-SI"/>
        </w:rPr>
      </w:pPr>
    </w:p>
    <w:p w:rsidR="00690EFF" w:rsidRDefault="00690EFF" w:rsidP="00234C56">
      <w:pPr>
        <w:widowControl w:val="0"/>
        <w:autoSpaceDE w:val="0"/>
        <w:autoSpaceDN w:val="0"/>
        <w:adjustRightInd w:val="0"/>
        <w:jc w:val="right"/>
        <w:rPr>
          <w:rFonts w:eastAsia="Times New Roman" w:cs="Arial"/>
          <w:lang w:eastAsia="sl-SI"/>
        </w:rPr>
      </w:pPr>
    </w:p>
    <w:p w:rsidR="00690EFF" w:rsidRDefault="00690EFF" w:rsidP="00234C56">
      <w:pPr>
        <w:widowControl w:val="0"/>
        <w:autoSpaceDE w:val="0"/>
        <w:autoSpaceDN w:val="0"/>
        <w:adjustRightInd w:val="0"/>
        <w:jc w:val="right"/>
        <w:rPr>
          <w:rFonts w:eastAsia="Times New Roman" w:cs="Arial"/>
          <w:lang w:eastAsia="sl-SI"/>
        </w:rPr>
      </w:pPr>
    </w:p>
    <w:p w:rsidR="00690EFF" w:rsidRDefault="00690EFF" w:rsidP="00234C56">
      <w:pPr>
        <w:widowControl w:val="0"/>
        <w:autoSpaceDE w:val="0"/>
        <w:autoSpaceDN w:val="0"/>
        <w:adjustRightInd w:val="0"/>
        <w:jc w:val="right"/>
        <w:rPr>
          <w:rFonts w:eastAsia="Times New Roman" w:cs="Arial"/>
          <w:lang w:eastAsia="sl-SI"/>
        </w:rPr>
      </w:pPr>
    </w:p>
    <w:p w:rsidR="00690EFF" w:rsidRDefault="00690EFF"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Default="00C34110" w:rsidP="00234C56">
      <w:pPr>
        <w:widowControl w:val="0"/>
        <w:autoSpaceDE w:val="0"/>
        <w:autoSpaceDN w:val="0"/>
        <w:adjustRightInd w:val="0"/>
        <w:jc w:val="right"/>
        <w:rPr>
          <w:rFonts w:eastAsia="Times New Roman" w:cs="Arial"/>
          <w:lang w:eastAsia="sl-SI"/>
        </w:rPr>
      </w:pPr>
    </w:p>
    <w:p w:rsidR="00C34110" w:rsidRPr="00300635" w:rsidRDefault="00C34110" w:rsidP="00234C56">
      <w:pPr>
        <w:widowControl w:val="0"/>
        <w:autoSpaceDE w:val="0"/>
        <w:autoSpaceDN w:val="0"/>
        <w:adjustRightInd w:val="0"/>
        <w:jc w:val="right"/>
        <w:rPr>
          <w:rFonts w:eastAsia="Times New Roman" w:cs="Arial"/>
          <w:lang w:eastAsia="sl-SI"/>
        </w:rPr>
      </w:pPr>
    </w:p>
    <w:p w:rsidR="0062464F" w:rsidRPr="00B741D8" w:rsidRDefault="0062464F" w:rsidP="0062464F">
      <w:pPr>
        <w:pStyle w:val="Naslov1"/>
      </w:pPr>
      <w:bookmarkStart w:id="14" w:name="_Toc200701869"/>
      <w:r w:rsidRPr="00B741D8">
        <w:lastRenderedPageBreak/>
        <w:t>NAVODILA PONUDNIKOM ZA IZDELAVO PONUDBE</w:t>
      </w:r>
      <w:bookmarkEnd w:id="14"/>
      <w:r w:rsidRPr="00B741D8">
        <w:t xml:space="preserve"> </w:t>
      </w:r>
    </w:p>
    <w:p w:rsidR="0062464F" w:rsidRPr="0060371D" w:rsidRDefault="0062464F" w:rsidP="00C72D08">
      <w:pPr>
        <w:pStyle w:val="Naslov1"/>
        <w:numPr>
          <w:ilvl w:val="0"/>
          <w:numId w:val="4"/>
        </w:numPr>
        <w:rPr>
          <w:rFonts w:cs="Arial"/>
          <w:sz w:val="22"/>
          <w:szCs w:val="22"/>
        </w:rPr>
      </w:pPr>
      <w:bookmarkStart w:id="15" w:name="_Toc200701870"/>
      <w:r w:rsidRPr="0060371D">
        <w:rPr>
          <w:rFonts w:cs="Arial"/>
          <w:sz w:val="22"/>
          <w:szCs w:val="22"/>
        </w:rPr>
        <w:t>PRAVNA PODLAGA</w:t>
      </w:r>
      <w:bookmarkEnd w:id="15"/>
    </w:p>
    <w:p w:rsidR="0062464F" w:rsidRDefault="0062464F" w:rsidP="0062464F"/>
    <w:p w:rsidR="0062464F" w:rsidRPr="0060371D" w:rsidRDefault="0062464F" w:rsidP="0062464F">
      <w:r w:rsidRPr="0060371D">
        <w:t xml:space="preserve">Javni razpis za oddajo javnega naročila se izvaja na podlagi Zakona o javnem naročanju - ZJN-3 (Uradni list RS, št. </w:t>
      </w:r>
      <w:r w:rsidR="002B2C97" w:rsidRPr="002B2C97">
        <w:t xml:space="preserve">91/15, 14/18, 121/21, 10/22, 74/22 – </w:t>
      </w:r>
      <w:proofErr w:type="spellStart"/>
      <w:r w:rsidR="002B2C97" w:rsidRPr="002B2C97">
        <w:t>odl</w:t>
      </w:r>
      <w:proofErr w:type="spellEnd"/>
      <w:r w:rsidR="002B2C97" w:rsidRPr="002B2C97">
        <w:t>. US, 100/22 – ZNUZSZS, 28/23 in 88/23 – ZOPNN</w:t>
      </w:r>
      <w:r w:rsidRPr="0060371D">
        <w:t>) ter skladno z ostalimi veljavnimi predpisi, ki urejajo področje javnih naročil in predmet javnega naročila.</w:t>
      </w:r>
    </w:p>
    <w:p w:rsidR="00A02AA6" w:rsidRPr="00A02AA6" w:rsidRDefault="0062464F" w:rsidP="00C72D08">
      <w:pPr>
        <w:pStyle w:val="Naslov1"/>
        <w:numPr>
          <w:ilvl w:val="0"/>
          <w:numId w:val="4"/>
        </w:numPr>
        <w:rPr>
          <w:rFonts w:cs="Arial"/>
          <w:sz w:val="22"/>
          <w:szCs w:val="22"/>
        </w:rPr>
      </w:pPr>
      <w:bookmarkStart w:id="16" w:name="_Toc200701871"/>
      <w:r w:rsidRPr="0060371D">
        <w:rPr>
          <w:rFonts w:cs="Arial"/>
          <w:sz w:val="22"/>
          <w:szCs w:val="22"/>
        </w:rPr>
        <w:t>ZAHTEVE   NAROČNIKA,   KI  JIH   MORA   PONUDNIK  UPOŠTEVATI  PRI IZDELAVI PONUDBE</w:t>
      </w:r>
      <w:bookmarkEnd w:id="16"/>
    </w:p>
    <w:p w:rsidR="0062464F" w:rsidRPr="00163731" w:rsidRDefault="0062464F" w:rsidP="00C72D08">
      <w:pPr>
        <w:pStyle w:val="Odstavekseznama"/>
        <w:numPr>
          <w:ilvl w:val="0"/>
          <w:numId w:val="12"/>
        </w:numPr>
        <w:shd w:val="clear" w:color="auto" w:fill="FFFFFF"/>
        <w:spacing w:before="288" w:line="300" w:lineRule="atLeast"/>
        <w:rPr>
          <w:rFonts w:cs="Arial"/>
          <w:b/>
        </w:rPr>
      </w:pPr>
      <w:r w:rsidRPr="00163731">
        <w:rPr>
          <w:rFonts w:cs="Arial"/>
          <w:b/>
          <w:color w:val="000000"/>
          <w:spacing w:val="4"/>
        </w:rPr>
        <w:t xml:space="preserve">Pogoji kakovosti izvajanja </w:t>
      </w:r>
      <w:r w:rsidR="0049007C">
        <w:rPr>
          <w:rFonts w:cs="Arial"/>
          <w:b/>
          <w:color w:val="000000"/>
          <w:spacing w:val="4"/>
        </w:rPr>
        <w:t>del</w:t>
      </w:r>
      <w:r w:rsidRPr="00163731">
        <w:rPr>
          <w:rFonts w:cs="Arial"/>
          <w:b/>
          <w:color w:val="000000"/>
          <w:spacing w:val="4"/>
        </w:rPr>
        <w:t xml:space="preserve">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w:t>
      </w:r>
      <w:r w:rsidR="0049007C">
        <w:rPr>
          <w:rFonts w:cs="Arial"/>
          <w:color w:val="000000"/>
          <w:spacing w:val="2"/>
        </w:rPr>
        <w:t>del</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C72D08">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C72D08">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C72D08">
      <w:pPr>
        <w:widowControl w:val="0"/>
        <w:numPr>
          <w:ilvl w:val="0"/>
          <w:numId w:val="9"/>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C72D08">
      <w:pPr>
        <w:widowControl w:val="0"/>
        <w:numPr>
          <w:ilvl w:val="0"/>
          <w:numId w:val="9"/>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C72D08">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C72D08">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C72D08">
      <w:pPr>
        <w:widowControl w:val="0"/>
        <w:numPr>
          <w:ilvl w:val="0"/>
          <w:numId w:val="8"/>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C72D08">
      <w:pPr>
        <w:widowControl w:val="0"/>
        <w:numPr>
          <w:ilvl w:val="0"/>
          <w:numId w:val="8"/>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C72D08">
      <w:pPr>
        <w:widowControl w:val="0"/>
        <w:numPr>
          <w:ilvl w:val="0"/>
          <w:numId w:val="8"/>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C72D08">
      <w:pPr>
        <w:pStyle w:val="Naslov1"/>
        <w:numPr>
          <w:ilvl w:val="1"/>
          <w:numId w:val="4"/>
        </w:numPr>
        <w:rPr>
          <w:rFonts w:cs="Arial"/>
          <w:sz w:val="22"/>
          <w:szCs w:val="22"/>
        </w:rPr>
      </w:pPr>
      <w:bookmarkStart w:id="17" w:name="_Toc200701872"/>
      <w:r w:rsidRPr="0060371D">
        <w:rPr>
          <w:rFonts w:cs="Arial"/>
          <w:sz w:val="22"/>
          <w:szCs w:val="22"/>
        </w:rPr>
        <w:lastRenderedPageBreak/>
        <w:t>DOPUSTNOST, PRESOJA PONUDBE</w:t>
      </w:r>
      <w:bookmarkEnd w:id="17"/>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C72D08">
      <w:pPr>
        <w:numPr>
          <w:ilvl w:val="0"/>
          <w:numId w:val="3"/>
        </w:numPr>
        <w:rPr>
          <w:rFonts w:cs="Arial"/>
        </w:rPr>
      </w:pPr>
      <w:r w:rsidRPr="0060371D">
        <w:rPr>
          <w:rFonts w:cs="Arial"/>
        </w:rPr>
        <w:t>obstajajo razlogi za izključitev,</w:t>
      </w:r>
    </w:p>
    <w:p w:rsidR="0062464F" w:rsidRPr="0060371D" w:rsidRDefault="0062464F" w:rsidP="00C72D08">
      <w:pPr>
        <w:numPr>
          <w:ilvl w:val="0"/>
          <w:numId w:val="3"/>
        </w:numPr>
        <w:rPr>
          <w:rFonts w:cs="Arial"/>
        </w:rPr>
      </w:pPr>
      <w:r w:rsidRPr="0060371D">
        <w:rPr>
          <w:rFonts w:cs="Arial"/>
        </w:rPr>
        <w:t>ponudnik ne izpolnjuje pogojev za sodelovanje ali zahtev iz dokumentacije v zvezi z oddajo javnega naročila  in ZJN-3,</w:t>
      </w:r>
    </w:p>
    <w:p w:rsidR="0062464F" w:rsidRPr="0060371D" w:rsidRDefault="0062464F" w:rsidP="00C72D08">
      <w:pPr>
        <w:numPr>
          <w:ilvl w:val="0"/>
          <w:numId w:val="3"/>
        </w:numPr>
        <w:rPr>
          <w:rFonts w:cs="Arial"/>
        </w:rPr>
      </w:pPr>
      <w:r w:rsidRPr="0060371D">
        <w:rPr>
          <w:rFonts w:cs="Arial"/>
        </w:rPr>
        <w:t>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36989" w:rsidRPr="0060371D"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2464F" w:rsidRPr="0060371D" w:rsidRDefault="0062464F" w:rsidP="00C72D08">
      <w:pPr>
        <w:pStyle w:val="Naslov1"/>
        <w:numPr>
          <w:ilvl w:val="2"/>
          <w:numId w:val="4"/>
        </w:numPr>
        <w:rPr>
          <w:rFonts w:cs="Arial"/>
          <w:sz w:val="22"/>
          <w:szCs w:val="22"/>
        </w:rPr>
      </w:pPr>
      <w:bookmarkStart w:id="18" w:name="_Toc200701873"/>
      <w:r w:rsidRPr="0060371D">
        <w:rPr>
          <w:rFonts w:cs="Arial"/>
          <w:sz w:val="22"/>
          <w:szCs w:val="22"/>
        </w:rPr>
        <w:lastRenderedPageBreak/>
        <w:t>POGOJI ZA PRIZNANJE SPOSOBNOSTI IN RAZLOG ZA IZKLJUČITEV</w:t>
      </w:r>
      <w:bookmarkEnd w:id="18"/>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C72D08">
      <w:pPr>
        <w:pStyle w:val="Naslov1"/>
        <w:numPr>
          <w:ilvl w:val="2"/>
          <w:numId w:val="4"/>
        </w:numPr>
        <w:rPr>
          <w:rFonts w:cs="Arial"/>
          <w:sz w:val="22"/>
          <w:szCs w:val="22"/>
        </w:rPr>
      </w:pPr>
      <w:bookmarkStart w:id="19" w:name="_Toc200701874"/>
      <w:r w:rsidRPr="0060371D">
        <w:rPr>
          <w:rFonts w:cs="Arial"/>
          <w:sz w:val="22"/>
          <w:szCs w:val="22"/>
        </w:rPr>
        <w:t>Razlog za izključitev</w:t>
      </w:r>
      <w:bookmarkEnd w:id="19"/>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03286E" w:rsidRDefault="0062464F" w:rsidP="0062464F">
      <w:pPr>
        <w:rPr>
          <w:spacing w:val="1"/>
        </w:rPr>
      </w:pPr>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081834" w:rsidRPr="00452E51" w:rsidRDefault="00081834" w:rsidP="00081834">
      <w:pPr>
        <w:pStyle w:val="Odstavekseznama"/>
        <w:numPr>
          <w:ilvl w:val="0"/>
          <w:numId w:val="2"/>
        </w:numPr>
        <w:rPr>
          <w:rFonts w:cs="Arial"/>
        </w:rPr>
      </w:pPr>
      <w:r w:rsidRPr="00452E51">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452E51">
        <w:rPr>
          <w:rFonts w:cs="Arial"/>
        </w:rPr>
        <w:t>popr</w:t>
      </w:r>
      <w:proofErr w:type="spellEnd"/>
      <w:r w:rsidRPr="00452E51">
        <w:rPr>
          <w:rFonts w:cs="Arial"/>
        </w:rPr>
        <w:t>., 54/15, 38/16, 27/17, 23/20, 91/20, 95/21, 186/21 in 105/22 - ZZNŠPP; v nadaljnjem besedilu: KZ-1), ki so navedena v prvem odstavku 75. člena ZJN-3 ali za primerljiva kazniva dejanja, ki so jih izrekla tuja sodišča.</w:t>
      </w:r>
    </w:p>
    <w:p w:rsidR="00081834" w:rsidRPr="00452E51" w:rsidRDefault="00081834" w:rsidP="00081834">
      <w:pPr>
        <w:pStyle w:val="Odstavekseznama"/>
        <w:rPr>
          <w:rFonts w:cs="Arial"/>
        </w:rPr>
      </w:pPr>
    </w:p>
    <w:p w:rsidR="00081834" w:rsidRPr="00081834" w:rsidRDefault="00081834" w:rsidP="00081834">
      <w:pPr>
        <w:rPr>
          <w:rFonts w:cs="Arial"/>
        </w:rPr>
      </w:pPr>
      <w:r w:rsidRPr="00081834">
        <w:rPr>
          <w:rFonts w:cs="Arial"/>
        </w:rPr>
        <w:t xml:space="preserve">Dokazilo: </w:t>
      </w:r>
    </w:p>
    <w:p w:rsidR="00081834" w:rsidRPr="00081834" w:rsidRDefault="00081834" w:rsidP="00081834">
      <w:pPr>
        <w:rPr>
          <w:rFonts w:cs="Arial"/>
        </w:rPr>
      </w:pPr>
      <w:r w:rsidRPr="00081834">
        <w:rPr>
          <w:rFonts w:cs="Arial"/>
          <w:b/>
        </w:rPr>
        <w:t>Izpolnjen obrazec »ESPD«</w:t>
      </w:r>
      <w:r w:rsidRPr="00081834">
        <w:rPr>
          <w:rFonts w:cs="Arial"/>
        </w:rPr>
        <w:t xml:space="preserve"> (za vse gospodarske subjekte)</w:t>
      </w:r>
    </w:p>
    <w:p w:rsidR="00081834" w:rsidRPr="00081834" w:rsidRDefault="00081834" w:rsidP="00081834">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081834" w:rsidRPr="00452E51" w:rsidRDefault="00081834" w:rsidP="00081834">
      <w:pPr>
        <w:shd w:val="clear" w:color="auto" w:fill="FFFFFF"/>
        <w:ind w:left="709" w:right="28"/>
        <w:rPr>
          <w:rFonts w:cs="Arial"/>
        </w:rPr>
      </w:pPr>
    </w:p>
    <w:p w:rsidR="00081834" w:rsidRPr="00452E51" w:rsidRDefault="00081834" w:rsidP="00081834">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081834" w:rsidRPr="00452E51" w:rsidRDefault="00081834" w:rsidP="00081834">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64F" w:rsidRPr="0060371D" w:rsidRDefault="0062464F" w:rsidP="0062464F">
      <w:pPr>
        <w:pStyle w:val="Odstavekseznama"/>
        <w:rPr>
          <w:rFonts w:cs="Arial"/>
        </w:rPr>
      </w:pPr>
    </w:p>
    <w:p w:rsidR="00081834" w:rsidRPr="00081834" w:rsidRDefault="00081834" w:rsidP="00081834">
      <w:pPr>
        <w:pStyle w:val="Odstavekseznama"/>
        <w:numPr>
          <w:ilvl w:val="0"/>
          <w:numId w:val="2"/>
        </w:numPr>
        <w:shd w:val="clear" w:color="auto" w:fill="FFFFFF"/>
        <w:ind w:right="28"/>
        <w:rPr>
          <w:rFonts w:cs="Arial"/>
        </w:rPr>
      </w:pPr>
      <w:r w:rsidRPr="00081834">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081834" w:rsidRDefault="00081834" w:rsidP="00081834">
      <w:pPr>
        <w:shd w:val="clear" w:color="auto" w:fill="FFFFFF"/>
        <w:ind w:right="28"/>
        <w:rPr>
          <w:rFonts w:cs="Arial"/>
        </w:rPr>
      </w:pPr>
      <w:r w:rsidRPr="00081834">
        <w:rPr>
          <w:rFonts w:cs="Arial"/>
        </w:rPr>
        <w:t> </w:t>
      </w:r>
    </w:p>
    <w:p w:rsidR="00690EFF" w:rsidRDefault="00690EFF" w:rsidP="00081834">
      <w:pPr>
        <w:shd w:val="clear" w:color="auto" w:fill="FFFFFF"/>
        <w:ind w:right="28"/>
        <w:rPr>
          <w:rFonts w:cs="Arial"/>
        </w:rPr>
      </w:pPr>
    </w:p>
    <w:p w:rsidR="00690EFF" w:rsidRPr="00081834" w:rsidRDefault="00690EFF" w:rsidP="00081834">
      <w:pPr>
        <w:shd w:val="clear" w:color="auto" w:fill="FFFFFF"/>
        <w:ind w:right="28"/>
        <w:rPr>
          <w:rFonts w:cs="Arial"/>
        </w:rPr>
      </w:pPr>
    </w:p>
    <w:p w:rsidR="00081834" w:rsidRPr="00081834" w:rsidRDefault="00081834" w:rsidP="00081834">
      <w:pPr>
        <w:shd w:val="clear" w:color="auto" w:fill="FFFFFF"/>
        <w:ind w:right="28"/>
        <w:rPr>
          <w:rFonts w:cs="Arial"/>
        </w:rPr>
      </w:pPr>
      <w:r w:rsidRPr="00081834">
        <w:rPr>
          <w:rFonts w:cs="Arial"/>
        </w:rPr>
        <w:lastRenderedPageBreak/>
        <w:t>DOKAZILO:</w:t>
      </w:r>
    </w:p>
    <w:p w:rsidR="00081834" w:rsidRPr="00081834" w:rsidRDefault="00081834" w:rsidP="00081834">
      <w:pPr>
        <w:shd w:val="clear" w:color="auto" w:fill="FFFFFF"/>
        <w:ind w:right="28"/>
        <w:rPr>
          <w:rFonts w:cs="Arial"/>
        </w:rPr>
      </w:pPr>
      <w:r w:rsidRPr="00081834">
        <w:rPr>
          <w:rFonts w:cs="Arial"/>
        </w:rPr>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rsidR="0062464F" w:rsidRPr="007727C2" w:rsidRDefault="0062464F" w:rsidP="0062464F">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Default="0023476C" w:rsidP="006125C9">
      <w:pPr>
        <w:shd w:val="clear" w:color="auto" w:fill="FFFFFF"/>
        <w:ind w:right="28"/>
        <w:rPr>
          <w:rFonts w:cs="Arial"/>
          <w:b/>
        </w:rPr>
      </w:pPr>
      <w:r w:rsidRPr="0023476C">
        <w:rPr>
          <w:rFonts w:cs="Arial"/>
          <w:b/>
        </w:rPr>
        <w:t>DOKAZILO: Izpolnjen obrazec »ESPD« (za vse gospodarske subjekte)</w:t>
      </w:r>
    </w:p>
    <w:p w:rsidR="00690EFF" w:rsidRPr="006125C9" w:rsidRDefault="00690EFF" w:rsidP="006125C9">
      <w:pPr>
        <w:shd w:val="clear" w:color="auto" w:fill="FFFFFF"/>
        <w:ind w:right="28"/>
        <w:rPr>
          <w:rFonts w:cs="Arial"/>
          <w:b/>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C72D08">
      <w:pPr>
        <w:pStyle w:val="Naslov1"/>
        <w:numPr>
          <w:ilvl w:val="3"/>
          <w:numId w:val="4"/>
        </w:numPr>
        <w:rPr>
          <w:rFonts w:cs="Arial"/>
          <w:sz w:val="22"/>
          <w:szCs w:val="22"/>
        </w:rPr>
      </w:pPr>
      <w:bookmarkStart w:id="20" w:name="_Toc200701875"/>
      <w:r w:rsidRPr="0060371D">
        <w:rPr>
          <w:rFonts w:cs="Arial"/>
          <w:sz w:val="22"/>
          <w:szCs w:val="22"/>
        </w:rPr>
        <w:t>Popravni mehanizem</w:t>
      </w:r>
      <w:bookmarkEnd w:id="20"/>
    </w:p>
    <w:p w:rsidR="0023476C" w:rsidRPr="0023476C" w:rsidRDefault="0023476C" w:rsidP="0023476C"/>
    <w:p w:rsidR="002B2C97" w:rsidRPr="002140CE" w:rsidRDefault="002B2C97" w:rsidP="002B2C97">
      <w:pPr>
        <w:rPr>
          <w:rFonts w:cs="Arial"/>
        </w:rPr>
      </w:pPr>
      <w:r w:rsidRPr="002140CE">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B2C97" w:rsidRPr="002140CE" w:rsidRDefault="002B2C97" w:rsidP="002B2C97">
      <w:pPr>
        <w:rPr>
          <w:rFonts w:cs="Arial"/>
        </w:rPr>
      </w:pPr>
    </w:p>
    <w:p w:rsidR="002B2C97" w:rsidRPr="002140CE" w:rsidRDefault="002B2C97" w:rsidP="002B2C97">
      <w:pPr>
        <w:rPr>
          <w:rFonts w:cs="Arial"/>
        </w:rPr>
      </w:pPr>
      <w:r w:rsidRPr="002140CE">
        <w:rPr>
          <w:rFonts w:cs="Arial"/>
        </w:rPr>
        <w:t>Ponudnik mora predložiti dokazila, ki dokazujejo, da je gospodarski subjekt sprejel ukrepe v okviru instituta popravnega mehanizma že ob oddaji ponudbe. Kasneje predloženih dokazil naročnik ne bo upošteval.</w:t>
      </w:r>
    </w:p>
    <w:p w:rsidR="002B2C97" w:rsidRPr="002140CE" w:rsidRDefault="002B2C97" w:rsidP="002B2C97">
      <w:pPr>
        <w:rPr>
          <w:rFonts w:cs="Arial"/>
        </w:rPr>
      </w:pPr>
    </w:p>
    <w:p w:rsidR="002B2C97" w:rsidRDefault="002B2C97" w:rsidP="002B2C97">
      <w:pPr>
        <w:rPr>
          <w:rFonts w:cs="Arial"/>
        </w:rPr>
      </w:pPr>
      <w:r w:rsidRPr="002140CE">
        <w:rPr>
          <w:rFonts w:cs="Arial"/>
        </w:rPr>
        <w:t>Če naročnik oceni, da ukrepi ne zadoščajo, gospodarskemu subjektu pošlje utemeljitev takšne odločitve.</w:t>
      </w:r>
    </w:p>
    <w:p w:rsidR="0022574A" w:rsidRDefault="0022574A" w:rsidP="002B2C97">
      <w:pPr>
        <w:rPr>
          <w:rFonts w:cs="Arial"/>
        </w:rPr>
      </w:pPr>
    </w:p>
    <w:p w:rsidR="0022574A" w:rsidRDefault="0022574A" w:rsidP="002B2C97">
      <w:pPr>
        <w:rPr>
          <w:rFonts w:cs="Arial"/>
        </w:rPr>
      </w:pPr>
    </w:p>
    <w:p w:rsidR="0062464F" w:rsidRPr="0060371D" w:rsidRDefault="0062464F" w:rsidP="00C72D08">
      <w:pPr>
        <w:pStyle w:val="Naslov1"/>
        <w:numPr>
          <w:ilvl w:val="3"/>
          <w:numId w:val="4"/>
        </w:numPr>
        <w:rPr>
          <w:rFonts w:cs="Arial"/>
          <w:sz w:val="22"/>
          <w:szCs w:val="22"/>
        </w:rPr>
      </w:pPr>
      <w:bookmarkStart w:id="21" w:name="_Toc200701876"/>
      <w:r w:rsidRPr="0060371D">
        <w:rPr>
          <w:rFonts w:cs="Arial"/>
          <w:sz w:val="22"/>
          <w:szCs w:val="22"/>
        </w:rPr>
        <w:lastRenderedPageBreak/>
        <w:t>Strokovni dialog</w:t>
      </w:r>
      <w:bookmarkEnd w:id="21"/>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C72D08">
      <w:pPr>
        <w:pStyle w:val="Naslov1"/>
        <w:numPr>
          <w:ilvl w:val="2"/>
          <w:numId w:val="4"/>
        </w:numPr>
        <w:rPr>
          <w:rFonts w:cs="Arial"/>
          <w:sz w:val="22"/>
          <w:szCs w:val="22"/>
        </w:rPr>
      </w:pPr>
      <w:bookmarkStart w:id="22" w:name="_Toc200701877"/>
      <w:r w:rsidRPr="0060371D">
        <w:rPr>
          <w:rFonts w:cs="Arial"/>
          <w:sz w:val="22"/>
          <w:szCs w:val="22"/>
        </w:rPr>
        <w:t>Pogoji za sodelovanje</w:t>
      </w:r>
      <w:bookmarkEnd w:id="22"/>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C72D08">
      <w:pPr>
        <w:pStyle w:val="Naslov1"/>
        <w:numPr>
          <w:ilvl w:val="3"/>
          <w:numId w:val="4"/>
        </w:numPr>
        <w:rPr>
          <w:rFonts w:cs="Arial"/>
          <w:sz w:val="22"/>
          <w:szCs w:val="22"/>
        </w:rPr>
      </w:pPr>
      <w:bookmarkStart w:id="23" w:name="_Toc200701878"/>
      <w:r>
        <w:rPr>
          <w:rFonts w:cs="Arial"/>
          <w:sz w:val="22"/>
          <w:szCs w:val="22"/>
        </w:rPr>
        <w:t>Ustreznost za opravljanje poklicne dejavnosti</w:t>
      </w:r>
      <w:bookmarkEnd w:id="23"/>
      <w:r w:rsidR="00445F9A">
        <w:rPr>
          <w:rFonts w:cs="Arial"/>
          <w:sz w:val="22"/>
          <w:szCs w:val="22"/>
        </w:rPr>
        <w:t xml:space="preserve"> </w:t>
      </w:r>
    </w:p>
    <w:p w:rsidR="0062464F" w:rsidRDefault="0062464F" w:rsidP="0062464F">
      <w:pPr>
        <w:rPr>
          <w:rFonts w:cs="Arial"/>
          <w:lang w:eastAsia="zh-CN"/>
        </w:rPr>
      </w:pPr>
    </w:p>
    <w:p w:rsidR="0062464F" w:rsidRPr="0060371D" w:rsidRDefault="0062464F" w:rsidP="00C72D08">
      <w:pPr>
        <w:pStyle w:val="Odstavekseznama"/>
        <w:keepNext/>
        <w:keepLines/>
        <w:numPr>
          <w:ilvl w:val="0"/>
          <w:numId w:val="5"/>
        </w:numPr>
        <w:outlineLvl w:val="0"/>
        <w:rPr>
          <w:rFonts w:cs="Arial"/>
          <w:b/>
        </w:rPr>
      </w:pPr>
      <w:bookmarkStart w:id="24" w:name="_Toc518398523"/>
      <w:bookmarkStart w:id="25" w:name="_Toc200701879"/>
      <w:r w:rsidRPr="0060371D">
        <w:rPr>
          <w:rFonts w:cs="Arial"/>
          <w:b/>
        </w:rPr>
        <w:t>Pogoj</w:t>
      </w:r>
      <w:bookmarkEnd w:id="24"/>
      <w:bookmarkEnd w:id="25"/>
    </w:p>
    <w:p w:rsidR="0062464F" w:rsidRDefault="0062464F" w:rsidP="0062464F">
      <w:pPr>
        <w:spacing w:line="276" w:lineRule="auto"/>
        <w:rPr>
          <w:rFonts w:asciiTheme="majorHAnsi" w:hAnsiTheme="majorHAnsi"/>
          <w:sz w:val="23"/>
          <w:szCs w:val="23"/>
          <w:lang w:eastAsia="zh-CN"/>
        </w:rPr>
      </w:pPr>
    </w:p>
    <w:p w:rsidR="0062464F" w:rsidRPr="001F0529" w:rsidRDefault="0062464F" w:rsidP="001F0529">
      <w:pPr>
        <w:spacing w:line="276" w:lineRule="auto"/>
        <w:rPr>
          <w:rFonts w:cs="Arial"/>
          <w:b/>
          <w:lang w:eastAsia="zh-CN"/>
        </w:rPr>
      </w:pPr>
      <w:r w:rsidRPr="009C2946">
        <w:rPr>
          <w:rFonts w:cs="Arial"/>
          <w:b/>
          <w:lang w:eastAsia="zh-CN"/>
        </w:rPr>
        <w:t>Gospodarski subjekt mora biti registriran za opravljanje dejavnosti, ki je</w:t>
      </w:r>
      <w:r w:rsidR="001F0529">
        <w:rPr>
          <w:rFonts w:cs="Arial"/>
          <w:b/>
          <w:lang w:eastAsia="zh-CN"/>
        </w:rPr>
        <w:t xml:space="preserve"> predmet tega javnega naročila.</w:t>
      </w: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B36908">
      <w:pPr>
        <w:pStyle w:val="Odstavekseznama"/>
        <w:numPr>
          <w:ilvl w:val="0"/>
          <w:numId w:val="20"/>
        </w:numPr>
        <w:spacing w:after="200" w:line="276" w:lineRule="auto"/>
        <w:rPr>
          <w:rFonts w:cs="Arial"/>
          <w:lang w:eastAsia="zh-CN"/>
        </w:rPr>
      </w:pPr>
      <w:r w:rsidRPr="009C2946">
        <w:rPr>
          <w:rFonts w:cs="Arial"/>
          <w:lang w:eastAsia="zh-CN"/>
        </w:rPr>
        <w:t>ponudnik;</w:t>
      </w:r>
    </w:p>
    <w:p w:rsidR="0062464F" w:rsidRPr="009C2946" w:rsidRDefault="0062464F" w:rsidP="00B36908">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rsidR="0062464F" w:rsidRPr="009C2946" w:rsidRDefault="0062464F" w:rsidP="00B36908">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B36908">
      <w:pPr>
        <w:pStyle w:val="Odstavekseznama"/>
        <w:numPr>
          <w:ilvl w:val="0"/>
          <w:numId w:val="20"/>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C212E7" w:rsidRPr="00CA4272" w:rsidRDefault="0062464F" w:rsidP="0062464F">
      <w:pPr>
        <w:shd w:val="clear" w:color="auto" w:fill="FFFFFF"/>
        <w:ind w:right="28"/>
        <w:rPr>
          <w:rFonts w:cs="Arial"/>
          <w:b/>
        </w:rPr>
      </w:pPr>
      <w:r w:rsidRPr="00CA4272">
        <w:rPr>
          <w:rFonts w:cs="Arial"/>
          <w:b/>
        </w:rPr>
        <w:t xml:space="preserve">DOKAZILO: </w:t>
      </w:r>
      <w:r w:rsidR="0023476C" w:rsidRPr="00CA4272">
        <w:rPr>
          <w:rFonts w:cs="Arial"/>
          <w:b/>
        </w:rPr>
        <w:t>Izpolnjen obrazec »ESPD« (za vse gospodarske subjekte)</w:t>
      </w:r>
    </w:p>
    <w:p w:rsidR="00C212E7" w:rsidRPr="00D63939" w:rsidRDefault="0062464F" w:rsidP="00C72D08">
      <w:pPr>
        <w:pStyle w:val="Naslov1"/>
        <w:numPr>
          <w:ilvl w:val="3"/>
          <w:numId w:val="4"/>
        </w:numPr>
        <w:rPr>
          <w:rFonts w:cs="Arial"/>
          <w:sz w:val="22"/>
          <w:szCs w:val="22"/>
        </w:rPr>
      </w:pPr>
      <w:bookmarkStart w:id="26" w:name="_Toc200701880"/>
      <w:r w:rsidRPr="0060371D">
        <w:rPr>
          <w:rFonts w:cs="Arial"/>
          <w:sz w:val="22"/>
          <w:szCs w:val="22"/>
        </w:rPr>
        <w:lastRenderedPageBreak/>
        <w:t>Ekonomski in finančni položaj</w:t>
      </w:r>
      <w:bookmarkEnd w:id="26"/>
      <w:r w:rsidR="00445F9A">
        <w:rPr>
          <w:rFonts w:cs="Arial"/>
          <w:sz w:val="22"/>
          <w:szCs w:val="22"/>
        </w:rPr>
        <w:t xml:space="preserve"> </w:t>
      </w:r>
    </w:p>
    <w:p w:rsidR="0062464F" w:rsidRDefault="0062464F" w:rsidP="0062464F">
      <w:pPr>
        <w:rPr>
          <w:rFonts w:cs="Arial"/>
          <w:lang w:eastAsia="zh-CN"/>
        </w:rPr>
      </w:pPr>
    </w:p>
    <w:p w:rsidR="00770A00" w:rsidRPr="0060371D" w:rsidRDefault="00770A00" w:rsidP="00B36908">
      <w:pPr>
        <w:pStyle w:val="Odstavekseznama"/>
        <w:keepNext/>
        <w:keepLines/>
        <w:numPr>
          <w:ilvl w:val="0"/>
          <w:numId w:val="21"/>
        </w:numPr>
        <w:outlineLvl w:val="0"/>
        <w:rPr>
          <w:rFonts w:cs="Arial"/>
          <w:b/>
        </w:rPr>
      </w:pPr>
      <w:bookmarkStart w:id="27" w:name="_Toc476829719"/>
      <w:bookmarkStart w:id="28" w:name="_Toc518398525"/>
      <w:bookmarkStart w:id="29" w:name="_Toc200701881"/>
      <w:r w:rsidRPr="0060371D">
        <w:rPr>
          <w:rFonts w:cs="Arial"/>
          <w:b/>
        </w:rPr>
        <w:t>Pogoj</w:t>
      </w:r>
      <w:bookmarkEnd w:id="27"/>
      <w:bookmarkEnd w:id="28"/>
      <w:bookmarkEnd w:id="29"/>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CD3148" w:rsidRDefault="0062464F" w:rsidP="00B36908">
      <w:pPr>
        <w:pStyle w:val="Odstavekseznama"/>
        <w:numPr>
          <w:ilvl w:val="0"/>
          <w:numId w:val="20"/>
        </w:numPr>
        <w:rPr>
          <w:rFonts w:cs="Arial"/>
          <w:lang w:eastAsia="zh-CN"/>
        </w:rPr>
      </w:pPr>
      <w:r w:rsidRPr="00CD3148">
        <w:rPr>
          <w:rFonts w:cs="Arial"/>
          <w:lang w:eastAsia="zh-CN"/>
        </w:rPr>
        <w:t>ponudnik;</w:t>
      </w:r>
    </w:p>
    <w:p w:rsidR="0062464F" w:rsidRPr="00CD3148" w:rsidRDefault="0062464F" w:rsidP="00B36908">
      <w:pPr>
        <w:pStyle w:val="Odstavekseznama"/>
        <w:numPr>
          <w:ilvl w:val="0"/>
          <w:numId w:val="20"/>
        </w:numPr>
        <w:rPr>
          <w:rFonts w:cs="Arial"/>
          <w:lang w:eastAsia="zh-CN"/>
        </w:rPr>
      </w:pPr>
      <w:r w:rsidRPr="00CD3148">
        <w:rPr>
          <w:rFonts w:cs="Arial"/>
          <w:lang w:eastAsia="zh-CN"/>
        </w:rPr>
        <w:t>vsi partnerji v skupni ponudbi;</w:t>
      </w:r>
    </w:p>
    <w:p w:rsidR="0062464F" w:rsidRPr="00CD3148" w:rsidRDefault="0062464F" w:rsidP="00B36908">
      <w:pPr>
        <w:pStyle w:val="Odstavekseznama"/>
        <w:numPr>
          <w:ilvl w:val="0"/>
          <w:numId w:val="20"/>
        </w:numPr>
        <w:rPr>
          <w:rFonts w:cs="Arial"/>
          <w:lang w:eastAsia="zh-CN"/>
        </w:rPr>
      </w:pPr>
      <w:r w:rsidRPr="00CD3148">
        <w:rPr>
          <w:rFonts w:cs="Arial"/>
          <w:lang w:eastAsia="zh-CN"/>
        </w:rPr>
        <w:t>vsi podizvajalci, ne glede na fazo izvedbe javnega naročila, v kateri se vključijo v izvedbo javnega naročila;</w:t>
      </w:r>
    </w:p>
    <w:p w:rsidR="0003286E" w:rsidRPr="00CD3148" w:rsidRDefault="0062464F" w:rsidP="00B36908">
      <w:pPr>
        <w:pStyle w:val="Odstavekseznama"/>
        <w:numPr>
          <w:ilvl w:val="0"/>
          <w:numId w:val="20"/>
        </w:numPr>
        <w:rPr>
          <w:rFonts w:cs="Arial"/>
          <w:lang w:eastAsia="zh-CN"/>
        </w:rPr>
      </w:pPr>
      <w:r w:rsidRPr="00CD3148">
        <w:rPr>
          <w:rFonts w:cs="Arial"/>
          <w:lang w:eastAsia="zh-CN"/>
        </w:rPr>
        <w:t xml:space="preserve">vsi dejanski (končni) izvajalci posla, ne glede na člen v </w:t>
      </w:r>
      <w:proofErr w:type="spellStart"/>
      <w:r w:rsidRPr="00CD3148">
        <w:rPr>
          <w:rFonts w:cs="Arial"/>
          <w:lang w:eastAsia="zh-CN"/>
        </w:rPr>
        <w:t>podizvajalski</w:t>
      </w:r>
      <w:proofErr w:type="spellEnd"/>
      <w:r w:rsidRPr="00CD3148">
        <w:rPr>
          <w:rFonts w:cs="Arial"/>
          <w:lang w:eastAsia="zh-CN"/>
        </w:rPr>
        <w:t xml:space="preserve"> verigi, ki mu dejanski izvajalec posla pripada.</w:t>
      </w:r>
    </w:p>
    <w:p w:rsidR="0003286E" w:rsidRDefault="0003286E" w:rsidP="0062464F">
      <w:pPr>
        <w:rPr>
          <w:rFonts w:cs="Arial"/>
          <w:lang w:eastAsia="zh-CN"/>
        </w:rPr>
      </w:pPr>
    </w:p>
    <w:p w:rsidR="000F6591" w:rsidRPr="000F6591" w:rsidRDefault="000F6591" w:rsidP="000F6591">
      <w:pPr>
        <w:keepNext/>
        <w:keepLines/>
        <w:rPr>
          <w:rFonts w:cs="Arial"/>
          <w:lang w:eastAsia="zh-CN"/>
        </w:rPr>
      </w:pPr>
      <w:r w:rsidRPr="000F6591">
        <w:rPr>
          <w:rFonts w:cs="Arial"/>
          <w:lang w:eastAsia="zh-CN"/>
        </w:rPr>
        <w:t>DOKAZILO:</w:t>
      </w:r>
    </w:p>
    <w:p w:rsidR="00371442" w:rsidRDefault="0003286E" w:rsidP="000F6591">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0F6591" w:rsidRPr="000F6591">
        <w:rPr>
          <w:rFonts w:cs="Arial"/>
          <w:b/>
          <w:lang w:eastAsia="zh-CN"/>
        </w:rPr>
        <w:t xml:space="preserve"> ter potrdila vseh bank, pri katerih ima gospodarski subjekt odprt transakcijski račun ali ustrezen obrazec BON, ne starejši od 30 dni od dneva odpiranja ponudb, iz katerega je razvidno izpolnjevanje navedenega pogoja.</w:t>
      </w:r>
    </w:p>
    <w:p w:rsidR="00F81FD5" w:rsidRDefault="00F81FD5" w:rsidP="000F6591">
      <w:pPr>
        <w:keepNext/>
        <w:keepLines/>
        <w:rPr>
          <w:rFonts w:cs="Arial"/>
          <w:b/>
          <w:lang w:eastAsia="zh-CN"/>
        </w:rPr>
      </w:pPr>
    </w:p>
    <w:p w:rsidR="00371442" w:rsidRDefault="00371442" w:rsidP="00B36908">
      <w:pPr>
        <w:pStyle w:val="Odstavekseznama"/>
        <w:keepNext/>
        <w:keepLines/>
        <w:numPr>
          <w:ilvl w:val="0"/>
          <w:numId w:val="21"/>
        </w:numPr>
        <w:rPr>
          <w:rFonts w:cs="Arial"/>
          <w:b/>
          <w:lang w:eastAsia="zh-CN"/>
        </w:rPr>
      </w:pPr>
      <w:r>
        <w:rPr>
          <w:rFonts w:cs="Arial"/>
          <w:b/>
          <w:lang w:eastAsia="zh-CN"/>
        </w:rPr>
        <w:t>Pogoj</w:t>
      </w:r>
    </w:p>
    <w:p w:rsidR="00371442" w:rsidRPr="00371442" w:rsidRDefault="00371442" w:rsidP="00371442">
      <w:pPr>
        <w:pStyle w:val="Odstavekseznama"/>
        <w:keepNext/>
        <w:keepLines/>
        <w:ind w:left="786"/>
        <w:rPr>
          <w:rFonts w:cs="Arial"/>
          <w:b/>
          <w:lang w:eastAsia="zh-CN"/>
        </w:rPr>
      </w:pPr>
    </w:p>
    <w:p w:rsidR="00371442" w:rsidRDefault="003422B5" w:rsidP="00371442">
      <w:pPr>
        <w:rPr>
          <w:rFonts w:cs="Arial"/>
          <w:b/>
          <w:lang w:eastAsia="zh-CN"/>
        </w:rPr>
      </w:pPr>
      <w:r w:rsidRPr="003422B5">
        <w:rPr>
          <w:rFonts w:cs="Arial"/>
          <w:b/>
          <w:lang w:eastAsia="zh-CN"/>
        </w:rPr>
        <w:t xml:space="preserve">Letni prihodki gospodarskega subjekta v zadnjem poslovnem letu, za katerega so podatki o letnem prometu </w:t>
      </w:r>
      <w:r w:rsidRPr="00D15670">
        <w:rPr>
          <w:rFonts w:cs="Arial"/>
          <w:b/>
          <w:lang w:eastAsia="zh-CN"/>
        </w:rPr>
        <w:t xml:space="preserve">razpoložljivi, </w:t>
      </w:r>
      <w:r w:rsidR="004F0499" w:rsidRPr="004F0499">
        <w:rPr>
          <w:rFonts w:cs="Arial"/>
          <w:b/>
          <w:lang w:eastAsia="zh-CN"/>
        </w:rPr>
        <w:t>morajo znašati najmanj dvakratnik višine ponujene skupne vrednosti brez DDV.</w:t>
      </w:r>
    </w:p>
    <w:p w:rsidR="00371442" w:rsidRDefault="00371442" w:rsidP="00371442">
      <w:pPr>
        <w:rPr>
          <w:rFonts w:cs="Arial"/>
          <w:b/>
          <w:lang w:eastAsia="zh-CN"/>
        </w:rPr>
      </w:pPr>
    </w:p>
    <w:p w:rsidR="00371442" w:rsidRDefault="00371442" w:rsidP="00371442">
      <w:pPr>
        <w:rPr>
          <w:rFonts w:cs="Arial"/>
          <w:lang w:eastAsia="zh-CN"/>
        </w:rPr>
      </w:pPr>
      <w:r w:rsidRPr="00A610CD">
        <w:rPr>
          <w:rFonts w:cs="Arial"/>
          <w:lang w:eastAsia="zh-CN"/>
        </w:rPr>
        <w:t xml:space="preserve">Način izpolnjevanja: Pogoj mora izpolniti ponudnik. </w:t>
      </w:r>
      <w:r w:rsidRPr="009C606E">
        <w:rPr>
          <w:rFonts w:cs="Arial"/>
          <w:lang w:eastAsia="zh-CN"/>
        </w:rPr>
        <w:t>Konzorcij</w:t>
      </w:r>
      <w:r w:rsidR="00E1240F">
        <w:rPr>
          <w:rFonts w:cs="Arial"/>
          <w:lang w:eastAsia="zh-CN"/>
        </w:rPr>
        <w:t xml:space="preserve"> </w:t>
      </w:r>
      <w:r w:rsidRPr="009C606E">
        <w:rPr>
          <w:rFonts w:cs="Arial"/>
          <w:lang w:eastAsia="zh-CN"/>
        </w:rPr>
        <w:t>ponudnikov postavljeni pogoj izpolni skupaj ali preko kateregakoli člana konzorcija.</w:t>
      </w:r>
    </w:p>
    <w:p w:rsidR="00371442" w:rsidRPr="008619B7" w:rsidRDefault="00371442" w:rsidP="00371442">
      <w:pPr>
        <w:rPr>
          <w:rFonts w:cs="Arial"/>
          <w:b/>
          <w:lang w:eastAsia="zh-CN"/>
        </w:rPr>
      </w:pPr>
    </w:p>
    <w:p w:rsidR="001F0529" w:rsidRPr="0003286E" w:rsidRDefault="00371442" w:rsidP="00C94203">
      <w:pPr>
        <w:rPr>
          <w:rFonts w:cs="Arial"/>
          <w:b/>
          <w:lang w:eastAsia="zh-CN"/>
        </w:rPr>
      </w:pPr>
      <w:r w:rsidRPr="008619B7">
        <w:rPr>
          <w:rFonts w:cs="Arial"/>
          <w:b/>
          <w:lang w:eastAsia="zh-CN"/>
        </w:rPr>
        <w:t>DOKAZILO: Ponudnik kot dokazilo za izpolnjevanje pogoja predloži ESPD in ustrezen obrazec BON (S.BON-1/P oz. S.BON-1/SP ali izkaz poslovnega izida ali izvlečke iz bilance stanja ali drugo enakovredno dokazilo. Potrdilo mora biti izdano ne več kot 30 dni pred rokom za oddajo ponudb.</w:t>
      </w:r>
    </w:p>
    <w:p w:rsidR="005E18B7" w:rsidRDefault="0062464F" w:rsidP="00C72D08">
      <w:pPr>
        <w:pStyle w:val="Naslov1"/>
        <w:numPr>
          <w:ilvl w:val="3"/>
          <w:numId w:val="4"/>
        </w:numPr>
        <w:rPr>
          <w:rFonts w:cs="Arial"/>
          <w:sz w:val="22"/>
          <w:szCs w:val="22"/>
        </w:rPr>
      </w:pPr>
      <w:bookmarkStart w:id="30" w:name="_Toc200701882"/>
      <w:r w:rsidRPr="007B249B">
        <w:rPr>
          <w:rFonts w:cs="Arial"/>
          <w:sz w:val="22"/>
          <w:szCs w:val="22"/>
        </w:rPr>
        <w:t>Tehnična in strokovna sposobnost</w:t>
      </w:r>
      <w:bookmarkEnd w:id="30"/>
    </w:p>
    <w:p w:rsidR="00E1240F" w:rsidRPr="00E1240F" w:rsidRDefault="00E1240F" w:rsidP="00E1240F"/>
    <w:p w:rsidR="00572B09" w:rsidRPr="00572B09" w:rsidRDefault="00572B09" w:rsidP="00572B09">
      <w:pPr>
        <w:keepNext/>
        <w:keepLines/>
        <w:spacing w:before="200"/>
        <w:ind w:left="720"/>
        <w:contextualSpacing/>
        <w:jc w:val="left"/>
        <w:outlineLvl w:val="2"/>
        <w:rPr>
          <w:rFonts w:eastAsia="Times New Roman" w:cs="Arial"/>
          <w:b/>
          <w:bCs/>
          <w:color w:val="538135"/>
          <w:lang w:eastAsia="zh-CN"/>
        </w:rPr>
      </w:pPr>
      <w:bookmarkStart w:id="31" w:name="_Toc136514681"/>
    </w:p>
    <w:p w:rsidR="009B75EE" w:rsidRDefault="00572B09" w:rsidP="00B36908">
      <w:pPr>
        <w:keepNext/>
        <w:keepLines/>
        <w:numPr>
          <w:ilvl w:val="0"/>
          <w:numId w:val="25"/>
        </w:numPr>
        <w:contextualSpacing/>
        <w:outlineLvl w:val="0"/>
        <w:rPr>
          <w:rFonts w:eastAsia="Calibri" w:cs="Arial"/>
          <w:b/>
          <w:lang w:eastAsia="zh-CN"/>
        </w:rPr>
      </w:pPr>
      <w:bookmarkStart w:id="32" w:name="_Toc5883899"/>
      <w:bookmarkStart w:id="33" w:name="_Toc54245271"/>
      <w:bookmarkStart w:id="34" w:name="_Toc137726069"/>
      <w:bookmarkStart w:id="35" w:name="_Toc200701883"/>
      <w:r w:rsidRPr="00C34110">
        <w:rPr>
          <w:rFonts w:eastAsia="Calibri" w:cs="Arial"/>
          <w:b/>
          <w:lang w:eastAsia="zh-CN"/>
        </w:rPr>
        <w:t>Pogoj</w:t>
      </w:r>
      <w:bookmarkEnd w:id="32"/>
      <w:bookmarkEnd w:id="33"/>
      <w:bookmarkEnd w:id="34"/>
      <w:bookmarkEnd w:id="35"/>
      <w:r w:rsidR="009F0DD1">
        <w:rPr>
          <w:rFonts w:eastAsia="Calibri" w:cs="Arial"/>
          <w:b/>
          <w:lang w:eastAsia="zh-CN"/>
        </w:rPr>
        <w:t xml:space="preserve"> </w:t>
      </w:r>
    </w:p>
    <w:p w:rsidR="00C34110" w:rsidRPr="00C34110" w:rsidRDefault="00C34110" w:rsidP="00C34110">
      <w:pPr>
        <w:keepNext/>
        <w:keepLines/>
        <w:ind w:left="720"/>
        <w:contextualSpacing/>
        <w:outlineLvl w:val="0"/>
        <w:rPr>
          <w:rFonts w:eastAsia="Calibri" w:cs="Arial"/>
          <w:b/>
          <w:lang w:eastAsia="zh-CN"/>
        </w:rPr>
      </w:pPr>
    </w:p>
    <w:p w:rsidR="00C34110" w:rsidRDefault="00C34110" w:rsidP="00C34110">
      <w:pPr>
        <w:rPr>
          <w:rFonts w:cs="Arial"/>
          <w:b/>
          <w:lang w:eastAsia="zh-CN"/>
        </w:rPr>
      </w:pPr>
      <w:r w:rsidRPr="00401AA7">
        <w:rPr>
          <w:rFonts w:cs="Arial"/>
          <w:b/>
          <w:lang w:eastAsia="zh-CN"/>
        </w:rPr>
        <w:t>Ponudnik je v zadnjih petih (5) letih pred objavo javnega</w:t>
      </w:r>
      <w:r w:rsidR="000E2921">
        <w:rPr>
          <w:rFonts w:cs="Arial"/>
          <w:b/>
          <w:lang w:eastAsia="zh-CN"/>
        </w:rPr>
        <w:t xml:space="preserve"> naročila uspešno izvedel vsaj 2</w:t>
      </w:r>
      <w:r>
        <w:rPr>
          <w:rFonts w:cs="Arial"/>
          <w:b/>
          <w:lang w:eastAsia="zh-CN"/>
        </w:rPr>
        <w:t xml:space="preserve"> </w:t>
      </w:r>
      <w:r w:rsidR="000E2921">
        <w:rPr>
          <w:rFonts w:cs="Arial"/>
          <w:b/>
          <w:lang w:eastAsia="zh-CN"/>
        </w:rPr>
        <w:t>dobavi in montaži</w:t>
      </w:r>
      <w:r w:rsidRPr="00401AA7">
        <w:rPr>
          <w:rFonts w:cs="Arial"/>
          <w:b/>
          <w:lang w:eastAsia="zh-CN"/>
        </w:rPr>
        <w:t xml:space="preserve"> sončnih elektrarn na strehah objektov v vrednos</w:t>
      </w:r>
      <w:r w:rsidR="000E2921">
        <w:rPr>
          <w:rFonts w:cs="Arial"/>
          <w:b/>
          <w:lang w:eastAsia="zh-CN"/>
        </w:rPr>
        <w:t>ti posamezne reference najmanj 10</w:t>
      </w:r>
      <w:r w:rsidRPr="00401AA7">
        <w:rPr>
          <w:rFonts w:cs="Arial"/>
          <w:b/>
          <w:lang w:eastAsia="zh-CN"/>
        </w:rPr>
        <w:t>0.000 EUR brez DDV.</w:t>
      </w:r>
    </w:p>
    <w:p w:rsidR="009F0DD1" w:rsidRPr="00401AA7" w:rsidRDefault="009F0DD1" w:rsidP="00C34110">
      <w:pPr>
        <w:rPr>
          <w:rFonts w:cs="Arial"/>
          <w:b/>
          <w:lang w:eastAsia="zh-CN"/>
        </w:rPr>
      </w:pPr>
    </w:p>
    <w:p w:rsidR="009F0DD1" w:rsidRPr="00F800EE" w:rsidRDefault="009F0DD1" w:rsidP="009F0DD1">
      <w:pPr>
        <w:pStyle w:val="Telobesedila2"/>
        <w:tabs>
          <w:tab w:val="left" w:pos="0"/>
        </w:tabs>
        <w:spacing w:after="0" w:line="276" w:lineRule="auto"/>
        <w:rPr>
          <w:rFonts w:cs="Arial"/>
          <w:lang w:eastAsia="zh-CN"/>
        </w:rPr>
      </w:pPr>
      <w:bookmarkStart w:id="36" w:name="_Toc77587116"/>
      <w:bookmarkStart w:id="37" w:name="_Toc96600356"/>
      <w:bookmarkStart w:id="38" w:name="_Toc170985319"/>
      <w:r w:rsidRPr="008410F0">
        <w:rPr>
          <w:rFonts w:cs="Arial"/>
          <w:lang w:eastAsia="zh-CN"/>
        </w:rPr>
        <w:lastRenderedPageBreak/>
        <w:t xml:space="preserve">Način izpolnjevanja: </w:t>
      </w:r>
      <w:r w:rsidRPr="00F800EE">
        <w:rPr>
          <w:rFonts w:cs="Arial"/>
          <w:lang w:eastAsia="zh-CN"/>
        </w:rPr>
        <w:t xml:space="preserve">Referenčni posel, ki ga je izvedel neposredno sam, mora izkazati ponudnik (pri skupni ponudbi katerikoli partner) in tovrstna dela sam neposredno izvesti tudi pri predmetnem naročilu. Če ponudnik nastopa s podizvajalcem, </w:t>
      </w:r>
      <w:r>
        <w:rPr>
          <w:rFonts w:cs="Arial"/>
          <w:lang w:eastAsia="zh-CN"/>
        </w:rPr>
        <w:t xml:space="preserve">mora tudi podizvajalec izkazati </w:t>
      </w:r>
      <w:r w:rsidRPr="00F800EE">
        <w:rPr>
          <w:rFonts w:cs="Arial"/>
          <w:lang w:eastAsia="zh-CN"/>
        </w:rPr>
        <w:t>reference v sorazmernem deležu njegove udeležbe pri tem naročilu.</w:t>
      </w:r>
    </w:p>
    <w:p w:rsidR="009F0DD1" w:rsidRDefault="009F0DD1" w:rsidP="009F0DD1">
      <w:pPr>
        <w:rPr>
          <w:rFonts w:cs="Arial"/>
          <w:bCs/>
          <w:lang w:val="x-none" w:eastAsia="x-none"/>
        </w:rPr>
      </w:pPr>
    </w:p>
    <w:p w:rsidR="009F0DD1" w:rsidRPr="009F0DD1" w:rsidRDefault="009F0DD1" w:rsidP="009F0DD1">
      <w:pPr>
        <w:keepNext/>
        <w:keepLines/>
        <w:rPr>
          <w:rFonts w:cs="Arial"/>
        </w:rPr>
      </w:pPr>
      <w:r w:rsidRPr="009F0DD1">
        <w:rPr>
          <w:rFonts w:cs="Arial"/>
        </w:rPr>
        <w:t xml:space="preserve">Dokazilo: </w:t>
      </w:r>
    </w:p>
    <w:p w:rsidR="009F0DD1" w:rsidRPr="009F0DD1" w:rsidRDefault="009F0DD1" w:rsidP="009F0DD1">
      <w:pPr>
        <w:keepNext/>
        <w:keepLines/>
        <w:rPr>
          <w:rFonts w:cs="Arial"/>
          <w:b/>
        </w:rPr>
      </w:pPr>
      <w:r w:rsidRPr="009F0DD1">
        <w:rPr>
          <w:rFonts w:cs="Arial"/>
        </w:rPr>
        <w:t>-</w:t>
      </w:r>
      <w:r w:rsidRPr="009F0DD1">
        <w:rPr>
          <w:rFonts w:cs="Arial"/>
        </w:rPr>
        <w:tab/>
      </w:r>
      <w:r w:rsidRPr="009F0DD1">
        <w:rPr>
          <w:rFonts w:cs="Arial"/>
          <w:b/>
        </w:rPr>
        <w:t xml:space="preserve">Izpolnjen obrazec »ESPD« </w:t>
      </w:r>
    </w:p>
    <w:p w:rsidR="009F0DD1" w:rsidRPr="009F0DD1" w:rsidRDefault="009F0DD1" w:rsidP="009F0DD1">
      <w:pPr>
        <w:keepNext/>
        <w:keepLines/>
        <w:rPr>
          <w:rFonts w:cs="Arial"/>
          <w:b/>
        </w:rPr>
      </w:pPr>
      <w:r w:rsidRPr="009F0DD1">
        <w:rPr>
          <w:rFonts w:cs="Arial"/>
          <w:b/>
        </w:rPr>
        <w:t>-</w:t>
      </w:r>
      <w:r w:rsidRPr="009F0DD1">
        <w:rPr>
          <w:rFonts w:cs="Arial"/>
          <w:b/>
        </w:rPr>
        <w:tab/>
        <w:t>Seznam izvedenih del – reference gospodarskega subjekta</w:t>
      </w:r>
    </w:p>
    <w:p w:rsidR="00C34110" w:rsidRPr="009F0DD1" w:rsidRDefault="009F0DD1" w:rsidP="009F0DD1">
      <w:pPr>
        <w:keepNext/>
        <w:keepLines/>
        <w:rPr>
          <w:rFonts w:cs="Arial"/>
          <w:b/>
        </w:rPr>
      </w:pPr>
      <w:r w:rsidRPr="009F0DD1">
        <w:rPr>
          <w:rFonts w:cs="Arial"/>
          <w:b/>
        </w:rPr>
        <w:t>-</w:t>
      </w:r>
      <w:r w:rsidRPr="009F0DD1">
        <w:rPr>
          <w:rFonts w:cs="Arial"/>
          <w:b/>
        </w:rPr>
        <w:tab/>
        <w:t>Referenčna potrdila naročnika o dobro opravljenem delu;</w:t>
      </w:r>
      <w:bookmarkEnd w:id="36"/>
      <w:bookmarkEnd w:id="37"/>
      <w:bookmarkEnd w:id="38"/>
    </w:p>
    <w:p w:rsidR="00572B09" w:rsidRPr="00572B09" w:rsidRDefault="00572B09" w:rsidP="00572B09">
      <w:pPr>
        <w:rPr>
          <w:rFonts w:eastAsia="Times New Roman" w:cs="Arial"/>
          <w:b/>
          <w:lang w:eastAsia="zh-CN"/>
        </w:rPr>
      </w:pPr>
    </w:p>
    <w:p w:rsidR="00572B09" w:rsidRPr="00572B09" w:rsidRDefault="00572B09" w:rsidP="00572B09">
      <w:pPr>
        <w:ind w:left="-91"/>
        <w:rPr>
          <w:rFonts w:eastAsia="Calibri" w:cs="Arial"/>
        </w:rPr>
      </w:pPr>
      <w:r w:rsidRPr="00572B09">
        <w:rPr>
          <w:rFonts w:eastAsia="Calibri" w:cs="Arial"/>
        </w:rPr>
        <w:t xml:space="preserve">Referenčni posel, ki ga je izvedel neposredno sam ali s sodelovanjem drugih gospodarskih subjektov (podizvajalcev) mora izkazati ponudnik oz. pri skupni ponudbi katerikoli partner. V primeru sklicevanja na zmogljivosti drugih subjektov morajo slednji izvesti </w:t>
      </w:r>
      <w:r w:rsidR="009F0DD1">
        <w:rPr>
          <w:rFonts w:eastAsia="Calibri" w:cs="Arial"/>
        </w:rPr>
        <w:t>naročilo</w:t>
      </w:r>
      <w:r w:rsidR="00533516">
        <w:rPr>
          <w:rFonts w:eastAsia="Calibri" w:cs="Arial"/>
        </w:rPr>
        <w:t xml:space="preserve"> </w:t>
      </w:r>
      <w:r w:rsidRPr="00572B09">
        <w:rPr>
          <w:rFonts w:eastAsia="Calibri" w:cs="Arial"/>
        </w:rPr>
        <w:t>v delu za katere se uporabljajo te zmogljivosti.</w:t>
      </w:r>
    </w:p>
    <w:p w:rsidR="00572B09" w:rsidRPr="00572B09" w:rsidRDefault="00572B09" w:rsidP="009B75EE">
      <w:pPr>
        <w:rPr>
          <w:rFonts w:eastAsia="Times New Roman" w:cs="Arial"/>
          <w:lang w:eastAsia="sl-SI"/>
        </w:rPr>
      </w:pPr>
    </w:p>
    <w:p w:rsidR="00572B09" w:rsidRPr="00572B09" w:rsidRDefault="00572B09" w:rsidP="00572B09">
      <w:pPr>
        <w:ind w:left="-91"/>
        <w:rPr>
          <w:rFonts w:eastAsia="Calibri" w:cs="Arial"/>
          <w:bCs/>
          <w:lang w:val="x-none" w:eastAsia="x-none"/>
        </w:rPr>
      </w:pPr>
      <w:r w:rsidRPr="00572B09">
        <w:rPr>
          <w:rFonts w:eastAsia="Calibri" w:cs="Arial"/>
          <w:bCs/>
          <w:lang w:val="x-none" w:eastAsia="x-none"/>
        </w:rPr>
        <w:t>Referenčna dela morajo biti potrjena s strani naročnika referenčnega posla</w:t>
      </w:r>
      <w:r w:rsidRPr="00572B09">
        <w:rPr>
          <w:rFonts w:eastAsia="Calibri" w:cs="Arial"/>
          <w:bCs/>
          <w:lang w:eastAsia="x-none"/>
        </w:rPr>
        <w:t xml:space="preserve"> - investitorja</w:t>
      </w:r>
      <w:r w:rsidRPr="00572B09">
        <w:rPr>
          <w:rFonts w:eastAsia="Calibri" w:cs="Arial"/>
          <w:bCs/>
          <w:lang w:val="x-none" w:eastAsia="x-none"/>
        </w:rPr>
        <w:t xml:space="preserve">. </w:t>
      </w:r>
    </w:p>
    <w:p w:rsidR="00572B09" w:rsidRPr="00572B09" w:rsidRDefault="00572B09" w:rsidP="00572B09">
      <w:pPr>
        <w:ind w:left="-91"/>
        <w:rPr>
          <w:rFonts w:eastAsia="Calibri" w:cs="Arial"/>
          <w:bCs/>
          <w:lang w:val="x-none" w:eastAsia="x-none"/>
        </w:rPr>
      </w:pPr>
      <w:r w:rsidRPr="00572B09">
        <w:rPr>
          <w:rFonts w:eastAsia="Calibri"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p>
    <w:p w:rsidR="00572B09" w:rsidRDefault="00572B09" w:rsidP="00572B09">
      <w:pPr>
        <w:ind w:left="-91"/>
        <w:rPr>
          <w:rFonts w:eastAsia="Calibri" w:cs="Arial"/>
          <w:bCs/>
          <w:lang w:val="x-none" w:eastAsia="x-none"/>
        </w:rPr>
      </w:pPr>
      <w:r w:rsidRPr="00572B09">
        <w:rPr>
          <w:rFonts w:eastAsia="Calibri" w:cs="Arial"/>
        </w:rPr>
        <w:t>Referencam v tujem jeziku mora biti priložen</w:t>
      </w:r>
      <w:r w:rsidRPr="00572B09">
        <w:rPr>
          <w:rFonts w:eastAsia="Calibri" w:cs="Arial"/>
          <w:lang w:eastAsia="zh-CN"/>
        </w:rPr>
        <w:t xml:space="preserve"> prevod v slovenski jezik.</w:t>
      </w:r>
      <w:r w:rsidRPr="00572B09">
        <w:rPr>
          <w:rFonts w:eastAsia="Calibri" w:cs="Arial"/>
          <w:bCs/>
          <w:lang w:val="x-none" w:eastAsia="x-none"/>
        </w:rPr>
        <w:t xml:space="preserve"> </w:t>
      </w:r>
    </w:p>
    <w:p w:rsidR="009F0DD1" w:rsidRPr="00572B09" w:rsidRDefault="009F0DD1" w:rsidP="00572B09">
      <w:pPr>
        <w:ind w:left="-91"/>
        <w:rPr>
          <w:rFonts w:eastAsia="Calibri" w:cs="Arial"/>
          <w:bCs/>
          <w:lang w:val="x-none" w:eastAsia="x-none"/>
        </w:rPr>
      </w:pPr>
      <w:r w:rsidRPr="009F0DD1">
        <w:rPr>
          <w:rFonts w:eastAsia="Calibri" w:cs="Arial"/>
          <w:bCs/>
          <w:lang w:val="x-none" w:eastAsia="x-none"/>
        </w:rPr>
        <w:t>Smiselno zaključenih del, ki so bila ponudniku naročena z enotno pogodbo ponudniki ne smejo deliti.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62464F" w:rsidRPr="0060371D" w:rsidRDefault="00393820" w:rsidP="00C72D08">
      <w:pPr>
        <w:pStyle w:val="Naslov1"/>
        <w:numPr>
          <w:ilvl w:val="0"/>
          <w:numId w:val="4"/>
        </w:numPr>
        <w:rPr>
          <w:rFonts w:cs="Arial"/>
          <w:sz w:val="22"/>
          <w:szCs w:val="22"/>
          <w:lang w:eastAsia="zh-CN"/>
        </w:rPr>
      </w:pPr>
      <w:bookmarkStart w:id="39" w:name="_Toc200701884"/>
      <w:bookmarkEnd w:id="31"/>
      <w:r>
        <w:rPr>
          <w:rFonts w:cs="Arial"/>
          <w:sz w:val="22"/>
          <w:szCs w:val="22"/>
          <w:lang w:eastAsia="zh-CN"/>
        </w:rPr>
        <w:t>P</w:t>
      </w:r>
      <w:r w:rsidR="0062464F" w:rsidRPr="0060371D">
        <w:rPr>
          <w:rFonts w:cs="Arial"/>
          <w:sz w:val="22"/>
          <w:szCs w:val="22"/>
          <w:lang w:eastAsia="zh-CN"/>
        </w:rPr>
        <w:t>REDLOŽITEV ESPD OBRAZCA</w:t>
      </w:r>
      <w:bookmarkEnd w:id="39"/>
    </w:p>
    <w:p w:rsidR="0062464F" w:rsidRDefault="0062464F" w:rsidP="0062464F">
      <w:pPr>
        <w:keepNext/>
        <w:keepLines/>
        <w:ind w:left="284"/>
        <w:rPr>
          <w:rFonts w:cs="Arial"/>
        </w:rPr>
      </w:pPr>
    </w:p>
    <w:p w:rsidR="0022594E" w:rsidRPr="0022594E" w:rsidRDefault="0022594E" w:rsidP="0022594E">
      <w:pPr>
        <w:rPr>
          <w:rFonts w:cs="Arial"/>
          <w:lang w:eastAsia="zh-CN"/>
        </w:rPr>
      </w:pPr>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Navedbe v ESPD in/ali dokazila, ki ji predloži gospodarski subjekt, morajo biti veljavni.</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2594E">
        <w:rPr>
          <w:rFonts w:cs="Arial"/>
          <w:lang w:eastAsia="zh-CN"/>
        </w:rPr>
        <w:t>xml</w:t>
      </w:r>
      <w:proofErr w:type="spellEnd"/>
      <w:r w:rsidRPr="0022594E">
        <w:rPr>
          <w:rFonts w:cs="Arial"/>
          <w:lang w:eastAsia="zh-CN"/>
        </w:rPr>
        <w:t xml:space="preserve">. obliki ali nepodpisan ESPD v </w:t>
      </w:r>
      <w:proofErr w:type="spellStart"/>
      <w:r w:rsidRPr="0022594E">
        <w:rPr>
          <w:rFonts w:cs="Arial"/>
          <w:lang w:eastAsia="zh-CN"/>
        </w:rPr>
        <w:t>xml</w:t>
      </w:r>
      <w:proofErr w:type="spellEnd"/>
      <w:r w:rsidRPr="0022594E">
        <w:rPr>
          <w:rFonts w:cs="Arial"/>
          <w:lang w:eastAsia="zh-CN"/>
        </w:rPr>
        <w:t xml:space="preserve">. obliki, pri čemer se v slednjem primeru v skladu Splošnimi pogoji uporabe sistema e-JN šteje, da je oddan pravno zavezujoč dokument, ki ima enako veljavnost kot podpisan. </w:t>
      </w:r>
    </w:p>
    <w:p w:rsidR="0022594E" w:rsidRPr="0022594E" w:rsidRDefault="0022594E" w:rsidP="0022594E">
      <w:pPr>
        <w:rPr>
          <w:rFonts w:cs="Arial"/>
          <w:lang w:eastAsia="zh-CN"/>
        </w:rPr>
      </w:pPr>
    </w:p>
    <w:p w:rsidR="0062464F" w:rsidRDefault="0022594E" w:rsidP="0022594E">
      <w:pPr>
        <w:rPr>
          <w:rFonts w:cs="Arial"/>
          <w:lang w:eastAsia="zh-CN"/>
        </w:rPr>
      </w:pPr>
      <w:r w:rsidRPr="0022594E">
        <w:rPr>
          <w:rFonts w:cs="Arial"/>
          <w:lang w:eastAsia="zh-CN"/>
        </w:rPr>
        <w:t xml:space="preserve">Za ostale sodelujoče ponudnik v razdelek »Sodelujoči«, del »ESPD – ostali sodelujoči« priloži podpisane ESPD v </w:t>
      </w:r>
      <w:proofErr w:type="spellStart"/>
      <w:r w:rsidRPr="0022594E">
        <w:rPr>
          <w:rFonts w:cs="Arial"/>
          <w:lang w:eastAsia="zh-CN"/>
        </w:rPr>
        <w:t>pdf</w:t>
      </w:r>
      <w:proofErr w:type="spellEnd"/>
      <w:r w:rsidRPr="0022594E">
        <w:rPr>
          <w:rFonts w:cs="Arial"/>
          <w:lang w:eastAsia="zh-CN"/>
        </w:rPr>
        <w:t xml:space="preserve">. obliki, ali v elektronski obliki podpisan </w:t>
      </w:r>
      <w:proofErr w:type="spellStart"/>
      <w:r w:rsidRPr="0022594E">
        <w:rPr>
          <w:rFonts w:cs="Arial"/>
          <w:lang w:eastAsia="zh-CN"/>
        </w:rPr>
        <w:t>xml</w:t>
      </w:r>
      <w:proofErr w:type="spellEnd"/>
      <w:r w:rsidRPr="0022594E">
        <w:rPr>
          <w:rFonts w:cs="Arial"/>
          <w:lang w:eastAsia="zh-CN"/>
        </w:rPr>
        <w:t>.</w:t>
      </w:r>
    </w:p>
    <w:p w:rsidR="00021287" w:rsidRDefault="00021287" w:rsidP="0022594E"/>
    <w:p w:rsidR="0062464F" w:rsidRPr="002730BA" w:rsidRDefault="0062464F" w:rsidP="0062464F">
      <w:pPr>
        <w:pStyle w:val="Naslov3"/>
      </w:pPr>
      <w:bookmarkStart w:id="40" w:name="_Toc451436369"/>
      <w:bookmarkStart w:id="41" w:name="_Toc518398570"/>
      <w:bookmarkStart w:id="42" w:name="_Toc200701885"/>
      <w:r w:rsidRPr="002730BA">
        <w:t>Preverjanje uradno dostopnih podatkov</w:t>
      </w:r>
      <w:bookmarkEnd w:id="40"/>
      <w:bookmarkEnd w:id="41"/>
      <w:bookmarkEnd w:id="42"/>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43" w:name="_Toc451436370"/>
      <w:bookmarkStart w:id="44" w:name="_Toc518398571"/>
      <w:bookmarkStart w:id="45" w:name="_Toc200701886"/>
      <w:r w:rsidRPr="002730BA">
        <w:t>Preverjanje podatkov, ki niso uradno dostopni</w:t>
      </w:r>
      <w:bookmarkEnd w:id="43"/>
      <w:bookmarkEnd w:id="44"/>
      <w:bookmarkEnd w:id="45"/>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46" w:name="_Toc451436371"/>
      <w:bookmarkStart w:id="47" w:name="_Toc518398572"/>
      <w:bookmarkStart w:id="48" w:name="_Toc200701887"/>
      <w:r w:rsidRPr="002730BA">
        <w:lastRenderedPageBreak/>
        <w:t>Pridobivanje podatkov na druge načine</w:t>
      </w:r>
      <w:bookmarkEnd w:id="46"/>
      <w:bookmarkEnd w:id="47"/>
      <w:bookmarkEnd w:id="48"/>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C72D08">
      <w:pPr>
        <w:pStyle w:val="Naslov1"/>
        <w:numPr>
          <w:ilvl w:val="1"/>
          <w:numId w:val="4"/>
        </w:numPr>
        <w:rPr>
          <w:rFonts w:cs="Arial"/>
          <w:sz w:val="22"/>
          <w:szCs w:val="22"/>
          <w:lang w:eastAsia="zh-CN"/>
        </w:rPr>
      </w:pPr>
      <w:bookmarkStart w:id="49" w:name="_Toc200701888"/>
      <w:r w:rsidRPr="0060371D">
        <w:rPr>
          <w:rFonts w:cs="Arial"/>
          <w:sz w:val="22"/>
          <w:szCs w:val="22"/>
          <w:lang w:eastAsia="zh-CN"/>
        </w:rPr>
        <w:t>PREDLOŽITEV ESPD OBRAZCA IN PONUDBE PONUDNIKOV S SEDEŽEM IZVEN REPUBLIKE SLOVENIJE</w:t>
      </w:r>
      <w:bookmarkEnd w:id="49"/>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C72D08">
      <w:pPr>
        <w:pStyle w:val="Odstavekseznama"/>
        <w:numPr>
          <w:ilvl w:val="0"/>
          <w:numId w:val="3"/>
        </w:numPr>
      </w:pPr>
      <w:r w:rsidRPr="0060371D">
        <w:t>ni v enem od položajev iz 75. člena ZJN-3, zaradi katerega so ali bi lahko bili gospodarski subjekti izključeni iz sodelovanja v postopku javnega naročanja;</w:t>
      </w:r>
    </w:p>
    <w:p w:rsidR="0062464F" w:rsidRPr="0060371D" w:rsidRDefault="0062464F" w:rsidP="00C72D08">
      <w:pPr>
        <w:pStyle w:val="Odstavekseznama"/>
        <w:numPr>
          <w:ilvl w:val="0"/>
          <w:numId w:val="3"/>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C72D08">
      <w:pPr>
        <w:pStyle w:val="Naslov1"/>
        <w:numPr>
          <w:ilvl w:val="0"/>
          <w:numId w:val="4"/>
        </w:numPr>
        <w:rPr>
          <w:rFonts w:cs="Arial"/>
          <w:sz w:val="22"/>
          <w:szCs w:val="22"/>
          <w:lang w:eastAsia="zh-CN"/>
        </w:rPr>
      </w:pPr>
      <w:bookmarkStart w:id="50" w:name="_Toc200701889"/>
      <w:r w:rsidRPr="0060371D">
        <w:rPr>
          <w:rFonts w:cs="Arial"/>
          <w:sz w:val="22"/>
          <w:szCs w:val="22"/>
          <w:lang w:eastAsia="zh-CN"/>
        </w:rPr>
        <w:t>DOPOLNJEVANJE IN SPREMINJANJE PONUDB</w:t>
      </w:r>
      <w:bookmarkEnd w:id="50"/>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w:t>
      </w:r>
      <w:r w:rsidRPr="0022594E">
        <w:rPr>
          <w:rFonts w:cs="Arial"/>
          <w:lang w:eastAsia="zh-CN"/>
        </w:rPr>
        <w:lastRenderedPageBreak/>
        <w:t>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64F" w:rsidRDefault="0062464F" w:rsidP="00C72D08">
      <w:pPr>
        <w:pStyle w:val="Naslov1"/>
        <w:numPr>
          <w:ilvl w:val="0"/>
          <w:numId w:val="4"/>
        </w:numPr>
        <w:rPr>
          <w:rFonts w:cs="Arial"/>
          <w:sz w:val="22"/>
          <w:szCs w:val="22"/>
          <w:lang w:eastAsia="zh-CN"/>
        </w:rPr>
      </w:pPr>
      <w:bookmarkStart w:id="51" w:name="_Toc200701890"/>
      <w:r w:rsidRPr="0060371D">
        <w:rPr>
          <w:rFonts w:cs="Arial"/>
          <w:sz w:val="22"/>
          <w:szCs w:val="22"/>
          <w:lang w:eastAsia="zh-CN"/>
        </w:rPr>
        <w:t>FINANČNA ZAVAROVANJA</w:t>
      </w:r>
      <w:bookmarkEnd w:id="51"/>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B36908">
      <w:pPr>
        <w:pStyle w:val="Odstavekseznama"/>
        <w:numPr>
          <w:ilvl w:val="0"/>
          <w:numId w:val="22"/>
        </w:numPr>
        <w:rPr>
          <w:rFonts w:cs="Arial"/>
          <w:b/>
          <w:u w:val="single"/>
          <w:lang w:eastAsia="zh-CN"/>
        </w:rPr>
      </w:pPr>
      <w:r w:rsidRPr="00DB487C">
        <w:rPr>
          <w:rFonts w:cs="Arial"/>
          <w:b/>
          <w:u w:val="single"/>
          <w:lang w:eastAsia="zh-CN"/>
        </w:rPr>
        <w:t>finančno zavarovanje za resnost ponudbe</w:t>
      </w:r>
      <w:r w:rsidR="00037CF5">
        <w:rPr>
          <w:rFonts w:cs="Arial"/>
          <w:b/>
          <w:u w:val="single"/>
          <w:lang w:eastAsia="zh-CN"/>
        </w:rPr>
        <w:t xml:space="preserve"> </w:t>
      </w:r>
    </w:p>
    <w:p w:rsidR="00835DD6" w:rsidRPr="00B74E01" w:rsidRDefault="00835DD6" w:rsidP="00835DD6">
      <w:pPr>
        <w:pStyle w:val="Odstavekseznama"/>
        <w:rPr>
          <w:rFonts w:cs="Arial"/>
          <w:lang w:eastAsia="zh-CN"/>
        </w:rPr>
      </w:pPr>
    </w:p>
    <w:p w:rsidR="00037CF5" w:rsidRPr="000641AF" w:rsidRDefault="00037CF5" w:rsidP="00037CF5">
      <w:pPr>
        <w:rPr>
          <w:rFonts w:cs="Arial"/>
          <w:lang w:eastAsia="zh-CN"/>
        </w:rPr>
      </w:pPr>
      <w:r w:rsidRPr="000641AF">
        <w:rPr>
          <w:rFonts w:cs="Arial"/>
          <w:lang w:eastAsia="zh-CN"/>
        </w:rPr>
        <w:t xml:space="preserve">Za zavarovanje resnosti ponudbe ponudniki predložijo original eno (1) bianco menico in podpisano menično izjavo za njeno izpolnitev </w:t>
      </w:r>
      <w:r w:rsidR="009F0DD1">
        <w:rPr>
          <w:rFonts w:cs="Arial"/>
          <w:lang w:eastAsia="zh-CN"/>
        </w:rPr>
        <w:t xml:space="preserve">ter z veljavnostjo najmanj do </w:t>
      </w:r>
      <w:r w:rsidR="009F0DD1" w:rsidRPr="0022574A">
        <w:rPr>
          <w:rFonts w:cs="Arial"/>
          <w:lang w:eastAsia="zh-CN"/>
        </w:rPr>
        <w:t>30</w:t>
      </w:r>
      <w:r w:rsidRPr="0022574A">
        <w:rPr>
          <w:rFonts w:cs="Arial"/>
          <w:lang w:eastAsia="zh-CN"/>
        </w:rPr>
        <w:t xml:space="preserve">. </w:t>
      </w:r>
      <w:r w:rsidR="009F0DD1" w:rsidRPr="0022574A">
        <w:rPr>
          <w:rFonts w:cs="Arial"/>
          <w:lang w:eastAsia="zh-CN"/>
        </w:rPr>
        <w:t>9</w:t>
      </w:r>
      <w:r w:rsidRPr="0022574A">
        <w:rPr>
          <w:rFonts w:cs="Arial"/>
          <w:lang w:eastAsia="zh-CN"/>
        </w:rPr>
        <w:t>. 2025,</w:t>
      </w:r>
      <w:r>
        <w:rPr>
          <w:rFonts w:cs="Arial"/>
          <w:lang w:eastAsia="zh-CN"/>
        </w:rPr>
        <w:t xml:space="preserve"> v višini 3</w:t>
      </w:r>
      <w:r w:rsidRPr="000641AF">
        <w:rPr>
          <w:rFonts w:cs="Arial"/>
          <w:lang w:eastAsia="zh-CN"/>
        </w:rPr>
        <w:t>.000 EUR.</w:t>
      </w:r>
    </w:p>
    <w:p w:rsidR="00037CF5" w:rsidRPr="000641AF" w:rsidRDefault="00037CF5" w:rsidP="00037CF5">
      <w:pPr>
        <w:rPr>
          <w:rFonts w:cs="Arial"/>
          <w:lang w:eastAsia="zh-CN"/>
        </w:rPr>
      </w:pPr>
    </w:p>
    <w:p w:rsidR="00037CF5" w:rsidRDefault="00037CF5" w:rsidP="00037CF5">
      <w:pPr>
        <w:rPr>
          <w:rFonts w:cs="Arial"/>
          <w:lang w:eastAsia="zh-CN"/>
        </w:rPr>
      </w:pPr>
      <w:r w:rsidRPr="000641AF">
        <w:rPr>
          <w:rFonts w:cs="Arial"/>
          <w:lang w:eastAsia="zh-CN"/>
        </w:rPr>
        <w:t>Način izpolnjevanja:</w:t>
      </w:r>
    </w:p>
    <w:p w:rsidR="00010104" w:rsidRPr="000641AF" w:rsidRDefault="00010104" w:rsidP="00037CF5">
      <w:pPr>
        <w:rPr>
          <w:rFonts w:cs="Arial"/>
          <w:lang w:eastAsia="zh-CN"/>
        </w:rPr>
      </w:pPr>
    </w:p>
    <w:p w:rsidR="00037CF5" w:rsidRPr="000641AF" w:rsidRDefault="00037CF5" w:rsidP="00037CF5">
      <w:pPr>
        <w:rPr>
          <w:rFonts w:cs="Arial"/>
          <w:lang w:eastAsia="zh-CN"/>
        </w:rPr>
      </w:pPr>
      <w:r w:rsidRPr="000641AF">
        <w:rPr>
          <w:rFonts w:cs="Arial"/>
          <w:lang w:eastAsia="zh-CN"/>
        </w:rPr>
        <w:t xml:space="preserve">V primeru partnerske ponudbe je zahtevano eno finančno zavarovanje za resnost ponudbe, ne glede na število partnerjev. </w:t>
      </w:r>
    </w:p>
    <w:p w:rsidR="00037CF5" w:rsidRPr="000641AF" w:rsidRDefault="00037CF5" w:rsidP="00037CF5">
      <w:pPr>
        <w:rPr>
          <w:rFonts w:cs="Arial"/>
          <w:lang w:eastAsia="zh-CN"/>
        </w:rPr>
      </w:pPr>
    </w:p>
    <w:p w:rsidR="00037CF5" w:rsidRPr="000641AF" w:rsidRDefault="00037CF5" w:rsidP="00037CF5">
      <w:pPr>
        <w:rPr>
          <w:rFonts w:cs="Arial"/>
          <w:u w:val="single"/>
        </w:rPr>
      </w:pPr>
      <w:r w:rsidRPr="000641AF">
        <w:rPr>
          <w:rFonts w:cs="Arial"/>
        </w:rPr>
        <w:t>DOKAZILO:</w:t>
      </w:r>
      <w:r w:rsidRPr="000641AF">
        <w:rPr>
          <w:rFonts w:cs="Arial"/>
        </w:rPr>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0641AF">
        <w:rPr>
          <w:rFonts w:cs="Arial"/>
          <w:u w:val="single"/>
        </w:rPr>
        <w:t xml:space="preserve">Naročnik bo kot nepopolno, brez možnosti dopolnitve ponudbe, zavrnil ponudbo, pri kateri bo ponudnik predložil nepodpisano, preluknjano, prečrtano, speto ali drugače poškodovano bianco menico, ki bi jo banka zavrnila kot </w:t>
      </w:r>
      <w:proofErr w:type="spellStart"/>
      <w:r w:rsidRPr="000641AF">
        <w:rPr>
          <w:rFonts w:cs="Arial"/>
          <w:u w:val="single"/>
        </w:rPr>
        <w:t>neunovčljivo</w:t>
      </w:r>
      <w:proofErr w:type="spellEnd"/>
      <w:r w:rsidRPr="000641AF">
        <w:rPr>
          <w:rFonts w:cs="Arial"/>
          <w:u w:val="single"/>
        </w:rPr>
        <w:t>.</w:t>
      </w:r>
    </w:p>
    <w:p w:rsidR="00037CF5" w:rsidRPr="000641AF" w:rsidRDefault="00037CF5" w:rsidP="00037CF5">
      <w:pPr>
        <w:keepNext/>
        <w:spacing w:line="276" w:lineRule="auto"/>
        <w:rPr>
          <w:rFonts w:cs="Arial"/>
          <w:color w:val="FF0000"/>
          <w:highlight w:val="yellow"/>
        </w:rPr>
      </w:pPr>
    </w:p>
    <w:p w:rsidR="00037CF5" w:rsidRPr="000641AF" w:rsidRDefault="00037CF5" w:rsidP="00037CF5">
      <w:pPr>
        <w:keepNext/>
        <w:spacing w:line="276" w:lineRule="auto"/>
        <w:rPr>
          <w:rFonts w:cs="Arial"/>
        </w:rPr>
      </w:pPr>
      <w:r w:rsidRPr="000641AF">
        <w:rPr>
          <w:rFonts w:cs="Arial"/>
        </w:rPr>
        <w:t>Zavarovanje za resnost ponudbe naročnik unovči, če ponudnik:</w:t>
      </w:r>
    </w:p>
    <w:p w:rsidR="00037CF5" w:rsidRPr="000641AF" w:rsidRDefault="00037CF5" w:rsidP="00B36908">
      <w:pPr>
        <w:numPr>
          <w:ilvl w:val="0"/>
          <w:numId w:val="26"/>
        </w:numPr>
        <w:tabs>
          <w:tab w:val="left" w:pos="1276"/>
        </w:tabs>
        <w:ind w:left="1276" w:hanging="283"/>
        <w:rPr>
          <w:rFonts w:cs="Arial"/>
        </w:rPr>
      </w:pPr>
      <w:r w:rsidRPr="000641AF">
        <w:rPr>
          <w:rFonts w:cs="Arial"/>
        </w:rPr>
        <w:t>po poteku roka za prejem ponudb svojo ponudbo umakne ali nedopustno spremeni ponudbo v času njene veljavnosti;</w:t>
      </w:r>
    </w:p>
    <w:p w:rsidR="00037CF5" w:rsidRPr="000641AF" w:rsidRDefault="00037CF5" w:rsidP="00B36908">
      <w:pPr>
        <w:numPr>
          <w:ilvl w:val="0"/>
          <w:numId w:val="26"/>
        </w:numPr>
        <w:tabs>
          <w:tab w:val="left" w:pos="1276"/>
        </w:tabs>
        <w:ind w:left="1276" w:hanging="283"/>
        <w:rPr>
          <w:rFonts w:cs="Arial"/>
        </w:rPr>
      </w:pPr>
      <w:r w:rsidRPr="000641AF">
        <w:rPr>
          <w:rFonts w:cs="Arial"/>
        </w:rPr>
        <w:t>ne sklene pogodbe v določenem roku na poziv naročnika;</w:t>
      </w:r>
    </w:p>
    <w:p w:rsidR="00037CF5" w:rsidRPr="000641AF" w:rsidRDefault="00037CF5" w:rsidP="00B36908">
      <w:pPr>
        <w:numPr>
          <w:ilvl w:val="0"/>
          <w:numId w:val="26"/>
        </w:numPr>
        <w:tabs>
          <w:tab w:val="left" w:pos="1276"/>
        </w:tabs>
        <w:ind w:left="1276" w:hanging="283"/>
        <w:rPr>
          <w:rFonts w:cs="Arial"/>
        </w:rPr>
      </w:pPr>
      <w:r w:rsidRPr="000641AF">
        <w:rPr>
          <w:rFonts w:cs="Arial"/>
        </w:rPr>
        <w:t>v določenem roku po sklenitvi pogodbe ne predloži garancije za dobro izvedbo pogodbenih obveznosti;</w:t>
      </w:r>
    </w:p>
    <w:p w:rsidR="00037CF5" w:rsidRPr="000641AF" w:rsidRDefault="00037CF5" w:rsidP="00B36908">
      <w:pPr>
        <w:numPr>
          <w:ilvl w:val="0"/>
          <w:numId w:val="26"/>
        </w:numPr>
        <w:tabs>
          <w:tab w:val="left" w:pos="1276"/>
        </w:tabs>
        <w:ind w:left="1276" w:hanging="283"/>
        <w:rPr>
          <w:rFonts w:cs="Arial"/>
        </w:rPr>
      </w:pPr>
      <w:r w:rsidRPr="000641AF">
        <w:rPr>
          <w:rFonts w:cs="Arial"/>
        </w:rPr>
        <w:t>pred podpisom pogodbe ne predloži zahtevanega dokazila o vpisu v imenik pooblaščenih inženirjev pristojne poklicne zbornice v Republiki Sloveniji (IZS);</w:t>
      </w:r>
    </w:p>
    <w:p w:rsidR="00037CF5" w:rsidRPr="000641AF" w:rsidRDefault="00037CF5" w:rsidP="00B36908">
      <w:pPr>
        <w:numPr>
          <w:ilvl w:val="0"/>
          <w:numId w:val="26"/>
        </w:numPr>
        <w:tabs>
          <w:tab w:val="left" w:pos="1276"/>
        </w:tabs>
        <w:ind w:left="1276" w:hanging="283"/>
        <w:rPr>
          <w:rFonts w:cs="Arial"/>
        </w:rPr>
      </w:pPr>
      <w:r w:rsidRPr="000641AF">
        <w:rPr>
          <w:rFonts w:cs="Arial"/>
        </w:rPr>
        <w:t>v določenem roku ne predloži zahtevanih pojasnil, dopolnitev ali stvarnih dokazil za navedbe v ponudbi, ne da soglasja k odpravi računskih napak ali se na naročnikov poziv sploh ne odzove ter s tem doseže svojo izločitev oziroma zavrnitev ponudbe.</w:t>
      </w:r>
    </w:p>
    <w:p w:rsidR="00037CF5" w:rsidRPr="000641AF" w:rsidRDefault="00037CF5" w:rsidP="00037CF5">
      <w:pPr>
        <w:rPr>
          <w:rFonts w:cs="Arial"/>
        </w:rPr>
      </w:pPr>
    </w:p>
    <w:p w:rsidR="00037CF5" w:rsidRDefault="00037CF5" w:rsidP="00037CF5">
      <w:pPr>
        <w:rPr>
          <w:rFonts w:cs="Arial"/>
        </w:rPr>
      </w:pPr>
      <w:r w:rsidRPr="000641AF">
        <w:rPr>
          <w:rFonts w:cs="Arial"/>
        </w:rPr>
        <w:t>Če bo ponudnik v ponudbi navedel daljši rok veljavnosti ponudbe od zahtevanega, mora biti le-ta pokrit z zavarovanjem za resnost ponudbe.</w:t>
      </w:r>
    </w:p>
    <w:p w:rsidR="00037CF5" w:rsidRPr="000641AF" w:rsidRDefault="00037CF5" w:rsidP="00037CF5">
      <w:pPr>
        <w:rPr>
          <w:rFonts w:cs="Arial"/>
        </w:rPr>
      </w:pPr>
    </w:p>
    <w:p w:rsidR="00D63939" w:rsidRPr="00DC5659" w:rsidRDefault="00DC5659" w:rsidP="002B7A2B">
      <w:pPr>
        <w:keepNext/>
        <w:keepLines/>
        <w:rPr>
          <w:rFonts w:cs="Arial"/>
          <w:b/>
          <w:lang w:eastAsia="zh-CN"/>
        </w:rPr>
      </w:pPr>
      <w:r w:rsidRPr="00DC5659">
        <w:rPr>
          <w:rFonts w:cs="Arial"/>
          <w:b/>
          <w:lang w:eastAsia="zh-CN"/>
        </w:rPr>
        <w:t>Zavarovanje za resnost ponudbe ponudnik predloži na način, kot je določen v točki 5. te dokumentacije.</w:t>
      </w:r>
    </w:p>
    <w:p w:rsidR="00DB487C" w:rsidRDefault="00DB487C" w:rsidP="002B7A2B">
      <w:pPr>
        <w:keepNext/>
        <w:keepLines/>
        <w:rPr>
          <w:rFonts w:cs="Arial"/>
          <w:lang w:eastAsia="zh-CN"/>
        </w:rPr>
      </w:pPr>
    </w:p>
    <w:p w:rsidR="00DB487C" w:rsidRPr="00DA6D02" w:rsidRDefault="00DB487C" w:rsidP="00B36908">
      <w:pPr>
        <w:pStyle w:val="Odstavekseznama"/>
        <w:numPr>
          <w:ilvl w:val="0"/>
          <w:numId w:val="22"/>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9F0DD1" w:rsidRPr="0006393A" w:rsidRDefault="009F0DD1" w:rsidP="009F0DD1">
      <w:pPr>
        <w:rPr>
          <w:rFonts w:cs="Arial"/>
          <w:lang w:eastAsia="zh-CN"/>
        </w:rPr>
      </w:pPr>
      <w:r w:rsidRPr="0006393A">
        <w:rPr>
          <w:rFonts w:cs="Arial"/>
          <w:lang w:eastAsia="zh-CN"/>
        </w:rPr>
        <w:t>Ponudnik je dolžan v 10 dneh po sklenitvi pogodbe naročniku izročiti 1 bianco menico  in  menično izjavo s   pooblastilom   za   izpolnitev in unovčenje menice, v višini 10 % o</w:t>
      </w:r>
      <w:r>
        <w:rPr>
          <w:rFonts w:cs="Arial"/>
          <w:lang w:eastAsia="zh-CN"/>
        </w:rPr>
        <w:t xml:space="preserve">d skupne pogodbene vrednosti </w:t>
      </w:r>
      <w:r w:rsidRPr="0006393A">
        <w:rPr>
          <w:rFonts w:cs="Arial"/>
          <w:lang w:eastAsia="zh-CN"/>
        </w:rPr>
        <w:t xml:space="preserve">z DDV za celotno obdobje trajanja naročila, sklenjene med naročnikom in ponudnikom in še </w:t>
      </w:r>
      <w:r>
        <w:rPr>
          <w:rFonts w:cs="Arial"/>
          <w:lang w:eastAsia="zh-CN"/>
        </w:rPr>
        <w:t>3</w:t>
      </w:r>
      <w:r w:rsidRPr="0006393A">
        <w:rPr>
          <w:rFonts w:cs="Arial"/>
          <w:lang w:eastAsia="zh-CN"/>
        </w:rPr>
        <w:t xml:space="preserve">0 dni po preteku roka za dokončanje del, in ki bo skladna z vzorcem (obrazec Finančno zavarovanje za dobro izvedbo pogodbenih obveznosti). Predložitev je pogoj za začetek veljavnosti pogodbe. </w:t>
      </w:r>
    </w:p>
    <w:p w:rsidR="009F0DD1" w:rsidRPr="0006393A" w:rsidRDefault="009F0DD1" w:rsidP="009F0DD1">
      <w:pPr>
        <w:rPr>
          <w:rFonts w:cs="Arial"/>
          <w:lang w:eastAsia="zh-CN"/>
        </w:rPr>
      </w:pPr>
    </w:p>
    <w:p w:rsidR="009F0DD1" w:rsidRPr="0006393A" w:rsidRDefault="009F0DD1" w:rsidP="009F0DD1">
      <w:pPr>
        <w:widowControl w:val="0"/>
        <w:spacing w:line="0" w:lineRule="atLeast"/>
        <w:rPr>
          <w:rFonts w:cs="Arial"/>
        </w:rPr>
      </w:pPr>
      <w:r w:rsidRPr="0006393A">
        <w:rPr>
          <w:rFonts w:cs="Arial"/>
        </w:rPr>
        <w:t>Če se bodo med trajanjem pogodbe podaljšali roki za izvedbo pogodbenih del, ali povišala skupna pogodbena vrednost, mora izvajalec temu ustrezno spremeniti tudi zavarovanje za dobro izvedbo pogodbenih obveznosti oziroma podaljšati njegovo veljavnost.</w:t>
      </w:r>
    </w:p>
    <w:p w:rsidR="009F0DD1" w:rsidRPr="0006393A" w:rsidRDefault="009F0DD1" w:rsidP="009F0DD1">
      <w:pPr>
        <w:rPr>
          <w:rFonts w:cs="Arial"/>
          <w:lang w:eastAsia="zh-CN"/>
        </w:rPr>
      </w:pPr>
    </w:p>
    <w:p w:rsidR="009F0DD1" w:rsidRPr="0006393A" w:rsidRDefault="009F0DD1" w:rsidP="009F0DD1">
      <w:pPr>
        <w:rPr>
          <w:rFonts w:cs="Arial"/>
          <w:lang w:eastAsia="zh-CN"/>
        </w:rPr>
      </w:pPr>
      <w:r w:rsidRPr="0006393A">
        <w:rPr>
          <w:rFonts w:cs="Arial"/>
          <w:lang w:eastAsia="zh-CN"/>
        </w:rPr>
        <w:t>Naročnik ponudnike opozarja, da mora biti na predloženem finančnem zavarovanju višina zavarovanja opredeljena v znesku.</w:t>
      </w:r>
    </w:p>
    <w:p w:rsidR="009F0DD1" w:rsidRPr="0006393A" w:rsidRDefault="009F0DD1" w:rsidP="009F0DD1">
      <w:pPr>
        <w:rPr>
          <w:rFonts w:cs="Arial"/>
          <w:lang w:eastAsia="zh-CN"/>
        </w:rPr>
      </w:pPr>
    </w:p>
    <w:p w:rsidR="009F0DD1" w:rsidRPr="0006393A" w:rsidRDefault="009F0DD1" w:rsidP="009F0DD1">
      <w:pPr>
        <w:rPr>
          <w:rFonts w:cs="Arial"/>
          <w:lang w:eastAsia="zh-CN"/>
        </w:rPr>
      </w:pPr>
      <w:r w:rsidRPr="0006393A">
        <w:rPr>
          <w:rFonts w:cs="Arial"/>
          <w:lang w:eastAsia="zh-CN"/>
        </w:rPr>
        <w:t>V primeru, da ponudnik v ponudbi nastopa skupaj s podizvajalci, mora finančno zavarovanje, ki ga ponudnik da naročniku za dobro izvedbo pogodbenih obveznosti kriti tudi obveznosti ponudnika do njegovih podizvajalcev.</w:t>
      </w:r>
    </w:p>
    <w:p w:rsidR="009F0DD1" w:rsidRPr="0006393A" w:rsidRDefault="009F0DD1" w:rsidP="009F0DD1">
      <w:pPr>
        <w:rPr>
          <w:rFonts w:cs="Arial"/>
          <w:lang w:eastAsia="zh-CN"/>
        </w:rPr>
      </w:pPr>
      <w:r w:rsidRPr="0006393A">
        <w:rPr>
          <w:rFonts w:cs="Arial"/>
          <w:lang w:eastAsia="zh-CN"/>
        </w:rPr>
        <w:t xml:space="preserve"> </w:t>
      </w:r>
    </w:p>
    <w:p w:rsidR="009F0DD1" w:rsidRPr="0006393A" w:rsidRDefault="009F0DD1" w:rsidP="009F0DD1">
      <w:pPr>
        <w:rPr>
          <w:rFonts w:cs="Arial"/>
          <w:lang w:eastAsia="zh-CN"/>
        </w:rPr>
      </w:pPr>
      <w:r w:rsidRPr="0006393A">
        <w:rPr>
          <w:rFonts w:cs="Arial"/>
          <w:lang w:eastAsia="zh-CN"/>
        </w:rPr>
        <w:t>Finančno zavarovanje za dobro izvedbo pogodbenih obveznosti naročnik unovči, če:</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izvajalec svojih obveznosti do naročnika ne izpolni skladno s pogodbo, v dogovorjeni kvaliteti, obsegu in roku ter v skladu z dokumentacijo v zvezi z oddajo javnega naročila in ponudbeno dokumentacijo;</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izvajalec po svoji krivdi odstopi od pogodbe,</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naročnik po krivdi izvajalca odstopi od pogodbe,</w:t>
      </w:r>
    </w:p>
    <w:p w:rsidR="009F0DD1" w:rsidRPr="0006393A" w:rsidRDefault="009F0DD1" w:rsidP="009F0DD1">
      <w:pPr>
        <w:rPr>
          <w:rFonts w:cs="Arial"/>
          <w:lang w:eastAsia="zh-CN"/>
        </w:rPr>
      </w:pPr>
      <w:r w:rsidRPr="0006393A">
        <w:rPr>
          <w:rFonts w:cs="Arial"/>
          <w:lang w:eastAsia="zh-CN"/>
        </w:rPr>
        <w:lastRenderedPageBreak/>
        <w:t>-</w:t>
      </w:r>
      <w:r w:rsidRPr="0006393A">
        <w:rPr>
          <w:rFonts w:cs="Arial"/>
          <w:lang w:eastAsia="zh-CN"/>
        </w:rPr>
        <w:tab/>
        <w:t>naročnik med izvajanjem del ugotovi, da dela dejansko izvaja subjekt, ki ni izvajalec, priglašeni podizvajalec ali partner v skupnem nastopu (kadar ponudnik oddaja ponudbo v skupnem nastopu);</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izvajalec naročniku povzroči škodo, ki je ne povrne v roku 8 dni po pozivu naročnika,</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izvajalec naročniku poda zavajajoče ali lažne informacije, podatke ali dokumente, zaradi česar mora naročnik javno naročilo razveljaviti ali modificirati,</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izvajalec v roku, ki ga določi naročnik, ne odpravi morebitnih pomanjkljivosti,</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izvajalec naročniku v roku ne izroči vsebinsko ustrezne police za zavarovanje splošne civilne odgovornosti,</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izvajalec naročniku ne predloži ustrezne bančne garancije za odpravo napak v garancijskem roku,</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v drugih primerih, kot to določa pogodba.</w:t>
      </w:r>
    </w:p>
    <w:p w:rsidR="009F0DD1" w:rsidRPr="0006393A" w:rsidRDefault="009F0DD1" w:rsidP="009F0DD1">
      <w:pPr>
        <w:rPr>
          <w:rFonts w:cs="Arial"/>
          <w:lang w:eastAsia="zh-CN"/>
        </w:rPr>
      </w:pPr>
    </w:p>
    <w:p w:rsidR="009F0DD1" w:rsidRPr="0006393A" w:rsidRDefault="009F0DD1" w:rsidP="009F0DD1">
      <w:pPr>
        <w:rPr>
          <w:rFonts w:cs="Arial"/>
          <w:lang w:eastAsia="zh-CN"/>
        </w:rPr>
      </w:pPr>
      <w:r w:rsidRPr="0006393A">
        <w:rPr>
          <w:rFonts w:cs="Arial"/>
          <w:lang w:eastAsia="zh-CN"/>
        </w:rPr>
        <w:t xml:space="preserve">Če se bo rok za izvedbo naročila podaljšal, bo potrebno temu ustrezno podaljšati tudi veljavnost finančnega zavarovanja. </w:t>
      </w:r>
    </w:p>
    <w:p w:rsidR="0002294F" w:rsidRDefault="0002294F" w:rsidP="00AF2F28">
      <w:pPr>
        <w:rPr>
          <w:rFonts w:cs="Arial"/>
          <w:lang w:eastAsia="zh-CN"/>
        </w:rPr>
      </w:pPr>
    </w:p>
    <w:p w:rsidR="0002294F" w:rsidRPr="0002294F" w:rsidRDefault="0002294F" w:rsidP="00B36908">
      <w:pPr>
        <w:pStyle w:val="Naslov2"/>
        <w:numPr>
          <w:ilvl w:val="0"/>
          <w:numId w:val="22"/>
        </w:numPr>
        <w:rPr>
          <w:rFonts w:cs="Arial"/>
          <w:color w:val="auto"/>
          <w:sz w:val="22"/>
          <w:szCs w:val="22"/>
        </w:rPr>
      </w:pPr>
      <w:bookmarkStart w:id="52" w:name="_Toc200701891"/>
      <w:r w:rsidRPr="0002294F">
        <w:rPr>
          <w:rFonts w:cs="Arial"/>
          <w:color w:val="auto"/>
          <w:sz w:val="22"/>
          <w:szCs w:val="22"/>
        </w:rPr>
        <w:t>Finančno zavarovanje za odpravo napak v garancijskem roku</w:t>
      </w:r>
      <w:bookmarkEnd w:id="52"/>
      <w:r w:rsidRPr="0002294F">
        <w:rPr>
          <w:rFonts w:cs="Arial"/>
          <w:color w:val="auto"/>
          <w:sz w:val="22"/>
          <w:szCs w:val="22"/>
        </w:rPr>
        <w:t xml:space="preserve"> </w:t>
      </w:r>
    </w:p>
    <w:p w:rsidR="0002294F" w:rsidRPr="009B03FD" w:rsidRDefault="0002294F" w:rsidP="0002294F">
      <w:pPr>
        <w:rPr>
          <w:rFonts w:cs="Arial"/>
          <w:lang w:eastAsia="zh-CN"/>
        </w:rPr>
      </w:pPr>
    </w:p>
    <w:p w:rsidR="009F0DD1" w:rsidRPr="0006393A" w:rsidRDefault="009F0DD1" w:rsidP="009F0DD1">
      <w:pPr>
        <w:rPr>
          <w:rFonts w:cs="Arial"/>
          <w:lang w:eastAsia="zh-CN"/>
        </w:rPr>
      </w:pPr>
      <w:r w:rsidRPr="0006393A">
        <w:rPr>
          <w:rFonts w:cs="Arial"/>
          <w:lang w:eastAsia="zh-CN"/>
        </w:rPr>
        <w:t>Izbrani ponudnik je dolžan pred iztekom veljavnosti finančnega zavarovanja za dobro izvedbo pogodbenih obveznosti, naročniku izročiti 1 bianco menico in menično izjavo s pooblastilom za izpolnitev in unovčenje menice, v višini 5 % od realizirane vrednosti pogodbe z DDV, ki bo skladna z vzorcem (obrazec Finančno zavarovanje za odpravo napak v garancijskem roku). sicer se bo štelo, da javno naročilo ni uspešno izvedeno, naročnik pa bo unovčil finančno zavarovanje za dobro izvedbo pogodbenih obveznosti.</w:t>
      </w:r>
    </w:p>
    <w:p w:rsidR="009F0DD1" w:rsidRPr="0006393A" w:rsidRDefault="009F0DD1" w:rsidP="009F0DD1">
      <w:pPr>
        <w:rPr>
          <w:rFonts w:cs="Arial"/>
          <w:lang w:eastAsia="zh-CN"/>
        </w:rPr>
      </w:pPr>
    </w:p>
    <w:p w:rsidR="009F0DD1" w:rsidRPr="0006393A" w:rsidRDefault="009F0DD1" w:rsidP="009F0DD1">
      <w:pPr>
        <w:rPr>
          <w:rFonts w:cs="Arial"/>
          <w:lang w:eastAsia="zh-CN"/>
        </w:rPr>
      </w:pPr>
      <w:r w:rsidRPr="0006393A">
        <w:rPr>
          <w:rFonts w:cs="Arial"/>
          <w:lang w:eastAsia="zh-CN"/>
        </w:rPr>
        <w:t>Veljavnost finančnega zavarovanja za odpravo napak v garancijskem roku mora biti 30 dni daljša od najdaljšega garancijskega roka.</w:t>
      </w:r>
    </w:p>
    <w:p w:rsidR="009F0DD1" w:rsidRPr="0006393A" w:rsidRDefault="009F0DD1" w:rsidP="009F0DD1">
      <w:pPr>
        <w:rPr>
          <w:rFonts w:cs="Arial"/>
          <w:lang w:eastAsia="zh-CN"/>
        </w:rPr>
      </w:pPr>
    </w:p>
    <w:p w:rsidR="009F0DD1" w:rsidRPr="0006393A" w:rsidRDefault="009F0DD1" w:rsidP="009F0DD1">
      <w:pPr>
        <w:rPr>
          <w:rFonts w:cs="Arial"/>
          <w:lang w:eastAsia="zh-CN"/>
        </w:rPr>
      </w:pPr>
      <w:r w:rsidRPr="0006393A">
        <w:rPr>
          <w:rFonts w:cs="Arial"/>
          <w:lang w:eastAsia="zh-CN"/>
        </w:rPr>
        <w:t xml:space="preserve">Finančno zavarovanje za odpravo napak v garancijskem roku naročnik unovči, če ponudnik: </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Če izvajalec krši svoje pogodbene obveznosti iz naslova jamčevanja za odpravo napak.</w:t>
      </w:r>
    </w:p>
    <w:p w:rsidR="009F0DD1" w:rsidRPr="0006393A" w:rsidRDefault="009F0DD1" w:rsidP="009F0DD1">
      <w:pPr>
        <w:rPr>
          <w:rFonts w:cs="Arial"/>
          <w:lang w:eastAsia="zh-CN"/>
        </w:rPr>
      </w:pPr>
      <w:r w:rsidRPr="0006393A">
        <w:rPr>
          <w:rFonts w:cs="Arial"/>
          <w:lang w:eastAsia="zh-CN"/>
        </w:rPr>
        <w:t>•</w:t>
      </w:r>
      <w:r w:rsidRPr="0006393A">
        <w:rPr>
          <w:rFonts w:cs="Arial"/>
          <w:lang w:eastAsia="zh-CN"/>
        </w:rPr>
        <w:tab/>
        <w:t>če izvajalec v času garancije ne bo izvajal garancijskih obveznosti na način, opredeljen v pogodbi.</w:t>
      </w:r>
    </w:p>
    <w:p w:rsidR="009F0DD1" w:rsidRPr="0006393A" w:rsidRDefault="009F0DD1" w:rsidP="009F0DD1">
      <w:pPr>
        <w:rPr>
          <w:rFonts w:cs="Arial"/>
          <w:lang w:eastAsia="zh-CN"/>
        </w:rPr>
      </w:pPr>
    </w:p>
    <w:p w:rsidR="009F0DD1" w:rsidRPr="0006393A" w:rsidRDefault="009F0DD1" w:rsidP="009F0DD1">
      <w:pPr>
        <w:rPr>
          <w:rFonts w:cs="Arial"/>
          <w:lang w:eastAsia="zh-CN"/>
        </w:rPr>
      </w:pPr>
      <w:r w:rsidRPr="0006393A">
        <w:rPr>
          <w:rFonts w:cs="Arial"/>
          <w:lang w:eastAsia="zh-CN"/>
        </w:rPr>
        <w:t>Uporabljena valuta mora biti enaka valuti javnega naročila.</w:t>
      </w:r>
    </w:p>
    <w:p w:rsidR="0062464F" w:rsidRPr="00186D8C" w:rsidRDefault="0062464F" w:rsidP="00C72D08">
      <w:pPr>
        <w:pStyle w:val="Naslov1"/>
        <w:numPr>
          <w:ilvl w:val="0"/>
          <w:numId w:val="4"/>
        </w:numPr>
        <w:rPr>
          <w:rFonts w:cs="Arial"/>
          <w:sz w:val="22"/>
          <w:szCs w:val="22"/>
          <w:lang w:eastAsia="zh-CN"/>
        </w:rPr>
      </w:pPr>
      <w:bookmarkStart w:id="53" w:name="_Toc200701892"/>
      <w:r w:rsidRPr="00186D8C">
        <w:rPr>
          <w:rFonts w:cs="Arial"/>
          <w:sz w:val="22"/>
          <w:szCs w:val="22"/>
          <w:lang w:eastAsia="zh-CN"/>
        </w:rPr>
        <w:t>JAMSTVO ZA NAPAKE</w:t>
      </w:r>
      <w:bookmarkEnd w:id="53"/>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C72D08">
      <w:pPr>
        <w:pStyle w:val="Naslov1"/>
        <w:numPr>
          <w:ilvl w:val="0"/>
          <w:numId w:val="4"/>
        </w:numPr>
        <w:rPr>
          <w:rFonts w:cs="Arial"/>
          <w:sz w:val="22"/>
          <w:szCs w:val="22"/>
          <w:lang w:eastAsia="zh-CN"/>
        </w:rPr>
      </w:pPr>
      <w:bookmarkStart w:id="54" w:name="_Toc200701893"/>
      <w:r w:rsidRPr="0060371D">
        <w:rPr>
          <w:rFonts w:cs="Arial"/>
          <w:sz w:val="22"/>
          <w:szCs w:val="22"/>
          <w:lang w:eastAsia="zh-CN"/>
        </w:rPr>
        <w:lastRenderedPageBreak/>
        <w:t>MERILO</w:t>
      </w:r>
      <w:bookmarkEnd w:id="54"/>
    </w:p>
    <w:p w:rsidR="0062464F" w:rsidRDefault="0062464F" w:rsidP="0062464F">
      <w:pPr>
        <w:rPr>
          <w:rFonts w:cs="Arial"/>
          <w:lang w:eastAsia="zh-CN"/>
        </w:rPr>
      </w:pPr>
    </w:p>
    <w:p w:rsidR="007535E2" w:rsidRPr="009B03FD" w:rsidRDefault="007535E2" w:rsidP="007535E2">
      <w:pPr>
        <w:rPr>
          <w:rFonts w:cs="Arial"/>
          <w:b/>
          <w:lang w:eastAsia="zh-CN"/>
        </w:rPr>
      </w:pPr>
      <w:r w:rsidRPr="009B03FD">
        <w:rPr>
          <w:rFonts w:cs="Arial"/>
          <w:b/>
          <w:lang w:eastAsia="zh-CN"/>
        </w:rPr>
        <w:t xml:space="preserve">Merilo je ekonomsko najugodnejša ponudba, določena na podlagi najnižje ponudbene cene za vso količino v EUR z DDV. </w:t>
      </w:r>
    </w:p>
    <w:p w:rsidR="007535E2" w:rsidRPr="009B03FD" w:rsidRDefault="007535E2" w:rsidP="007535E2">
      <w:pPr>
        <w:rPr>
          <w:rFonts w:cs="Arial"/>
          <w:b/>
          <w:lang w:eastAsia="zh-CN"/>
        </w:rPr>
      </w:pPr>
    </w:p>
    <w:p w:rsidR="007535E2" w:rsidRPr="009B03FD" w:rsidRDefault="007535E2" w:rsidP="007535E2">
      <w:pPr>
        <w:rPr>
          <w:rFonts w:cs="Arial"/>
          <w:lang w:eastAsia="zh-CN"/>
        </w:rPr>
      </w:pPr>
      <w:r w:rsidRPr="009B03FD">
        <w:rPr>
          <w:rFonts w:cs="Arial"/>
          <w:lang w:eastAsia="zh-CN"/>
        </w:rPr>
        <w:t>Naročnik bo naročilo oddal ponudniku, ki bo v končni ponudbi ponudil najnižjo skupno ponudbeno ceno z DDV v EUR.</w:t>
      </w:r>
    </w:p>
    <w:p w:rsidR="007535E2" w:rsidRPr="009B03FD" w:rsidRDefault="007535E2" w:rsidP="007535E2">
      <w:pPr>
        <w:rPr>
          <w:rFonts w:cs="Arial"/>
          <w:lang w:eastAsia="zh-CN"/>
        </w:rPr>
      </w:pPr>
    </w:p>
    <w:p w:rsidR="007535E2" w:rsidRPr="009B03FD" w:rsidRDefault="007535E2" w:rsidP="007535E2">
      <w:pPr>
        <w:rPr>
          <w:rFonts w:cs="Arial"/>
          <w:lang w:eastAsia="zh-CN"/>
        </w:rPr>
      </w:pPr>
      <w:r w:rsidRPr="009B03FD">
        <w:rPr>
          <w:rFonts w:cs="Arial"/>
          <w:lang w:eastAsia="zh-CN"/>
        </w:rPr>
        <w:t>Upošteva se cena na dve decimalni mesti natančno.</w:t>
      </w:r>
    </w:p>
    <w:p w:rsidR="007535E2" w:rsidRPr="009B03FD" w:rsidRDefault="007535E2" w:rsidP="007535E2">
      <w:pPr>
        <w:rPr>
          <w:rFonts w:cs="Arial"/>
          <w:lang w:eastAsia="zh-CN"/>
        </w:rPr>
      </w:pPr>
    </w:p>
    <w:p w:rsidR="007535E2" w:rsidRPr="009B03FD" w:rsidRDefault="007535E2" w:rsidP="007535E2">
      <w:pPr>
        <w:rPr>
          <w:rFonts w:cs="Arial"/>
          <w:lang w:eastAsia="zh-CN"/>
        </w:rPr>
      </w:pPr>
      <w:r w:rsidRPr="009B03FD">
        <w:rPr>
          <w:rFonts w:cs="Arial"/>
          <w:lang w:eastAsia="zh-CN"/>
        </w:rPr>
        <w:t>DODATNO MERILO v primeru ponudbe z isto ceno:</w:t>
      </w:r>
    </w:p>
    <w:p w:rsidR="007535E2" w:rsidRPr="009B03FD" w:rsidRDefault="007535E2" w:rsidP="007535E2">
      <w:pPr>
        <w:rPr>
          <w:rFonts w:cs="Arial"/>
          <w:lang w:eastAsia="zh-CN"/>
        </w:rPr>
      </w:pPr>
      <w:r w:rsidRPr="009B03FD">
        <w:rPr>
          <w:rFonts w:cs="Arial"/>
          <w:lang w:eastAsia="zh-CN"/>
        </w:rPr>
        <w:t>V primeru, da dve popolni in samostojni ponudbi ponujata enako ceno, bo naročnik med njima izbral tist</w:t>
      </w:r>
      <w:r>
        <w:rPr>
          <w:rFonts w:cs="Arial"/>
          <w:lang w:eastAsia="zh-CN"/>
        </w:rPr>
        <w:t>o ponudbo, ki je prispela prva.</w:t>
      </w:r>
    </w:p>
    <w:p w:rsidR="0062464F" w:rsidRPr="00636989" w:rsidRDefault="0062464F" w:rsidP="00C72D08">
      <w:pPr>
        <w:pStyle w:val="Naslov1"/>
        <w:numPr>
          <w:ilvl w:val="0"/>
          <w:numId w:val="4"/>
        </w:numPr>
        <w:rPr>
          <w:rFonts w:cs="Arial"/>
          <w:sz w:val="22"/>
          <w:szCs w:val="22"/>
          <w:lang w:eastAsia="zh-CN"/>
        </w:rPr>
      </w:pPr>
      <w:bookmarkStart w:id="55" w:name="_Toc200701894"/>
      <w:r w:rsidRPr="0060371D">
        <w:rPr>
          <w:rFonts w:cs="Arial"/>
          <w:sz w:val="22"/>
          <w:szCs w:val="22"/>
          <w:lang w:eastAsia="zh-CN"/>
        </w:rPr>
        <w:t>DRUGA DOLOČILA ZA PRIPRAVO PONUDBE</w:t>
      </w:r>
      <w:bookmarkEnd w:id="55"/>
    </w:p>
    <w:p w:rsidR="0062464F" w:rsidRPr="0060371D" w:rsidRDefault="0062464F" w:rsidP="0062464F">
      <w:pPr>
        <w:pStyle w:val="Naslov3"/>
        <w:rPr>
          <w:rFonts w:cs="Arial"/>
          <w:lang w:eastAsia="zh-CN"/>
        </w:rPr>
      </w:pPr>
      <w:bookmarkStart w:id="56" w:name="_Toc518398579"/>
      <w:bookmarkStart w:id="57" w:name="_Toc200701895"/>
      <w:r w:rsidRPr="0060371D">
        <w:rPr>
          <w:rFonts w:cs="Arial"/>
          <w:lang w:eastAsia="zh-CN"/>
        </w:rPr>
        <w:t>Variantne ponudbe</w:t>
      </w:r>
      <w:bookmarkEnd w:id="56"/>
      <w:bookmarkEnd w:id="57"/>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Default="0062464F" w:rsidP="00636989">
      <w:pPr>
        <w:pStyle w:val="Naslov3"/>
        <w:rPr>
          <w:rFonts w:cs="Arial"/>
          <w:lang w:eastAsia="zh-CN"/>
        </w:rPr>
      </w:pPr>
      <w:bookmarkStart w:id="58" w:name="_Toc518398580"/>
      <w:bookmarkStart w:id="59" w:name="_Toc200701896"/>
      <w:r w:rsidRPr="0060371D">
        <w:rPr>
          <w:rFonts w:cs="Arial"/>
          <w:lang w:eastAsia="zh-CN"/>
        </w:rPr>
        <w:t>Jezik ponudbe</w:t>
      </w:r>
      <w:bookmarkEnd w:id="58"/>
      <w:bookmarkEnd w:id="59"/>
    </w:p>
    <w:p w:rsidR="00C15FD7" w:rsidRPr="00C15FD7" w:rsidRDefault="00C15FD7" w:rsidP="00C15FD7">
      <w:pPr>
        <w:rPr>
          <w:lang w:eastAsia="zh-CN"/>
        </w:rPr>
      </w:pPr>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60" w:name="_Toc518398581"/>
      <w:bookmarkStart w:id="61" w:name="_Toc200701897"/>
      <w:r>
        <w:rPr>
          <w:rFonts w:cs="Arial"/>
          <w:lang w:eastAsia="zh-CN"/>
        </w:rPr>
        <w:t>Zaupnost ponudbene dokumentacije</w:t>
      </w:r>
      <w:bookmarkEnd w:id="60"/>
      <w:bookmarkEnd w:id="61"/>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lastRenderedPageBreak/>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30572A" w:rsidRPr="0060371D"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w:t>
      </w:r>
      <w:r w:rsidR="00290449">
        <w:rPr>
          <w:rFonts w:cs="Arial"/>
          <w:lang w:eastAsia="zh-CN"/>
        </w:rPr>
        <w:t xml:space="preserve">označil kot take. </w:t>
      </w:r>
    </w:p>
    <w:p w:rsidR="0062464F" w:rsidRPr="0060371D" w:rsidRDefault="0062464F" w:rsidP="0062464F">
      <w:pPr>
        <w:pStyle w:val="Naslov3"/>
        <w:rPr>
          <w:rFonts w:cs="Arial"/>
          <w:lang w:eastAsia="zh-CN"/>
        </w:rPr>
      </w:pPr>
      <w:bookmarkStart w:id="62" w:name="_Toc518398582"/>
      <w:bookmarkStart w:id="63" w:name="_Toc200701898"/>
      <w:r w:rsidRPr="0060371D">
        <w:rPr>
          <w:rFonts w:cs="Arial"/>
          <w:lang w:eastAsia="zh-CN"/>
        </w:rPr>
        <w:t>Veljavnost ponudbe</w:t>
      </w:r>
      <w:bookmarkEnd w:id="62"/>
      <w:bookmarkEnd w:id="63"/>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921D77">
        <w:rPr>
          <w:rFonts w:cs="Arial"/>
          <w:b/>
          <w:lang w:eastAsia="zh-CN"/>
        </w:rPr>
        <w:t xml:space="preserve">do </w:t>
      </w:r>
      <w:r w:rsidR="001B7D9B" w:rsidRPr="00921D77">
        <w:rPr>
          <w:rFonts w:cs="Arial"/>
          <w:b/>
          <w:lang w:eastAsia="zh-CN"/>
        </w:rPr>
        <w:t>3</w:t>
      </w:r>
      <w:r w:rsidR="009F0DD1">
        <w:rPr>
          <w:rFonts w:cs="Arial"/>
          <w:b/>
          <w:lang w:eastAsia="zh-CN"/>
        </w:rPr>
        <w:t>0</w:t>
      </w:r>
      <w:r w:rsidRPr="00010104">
        <w:rPr>
          <w:rFonts w:cs="Arial"/>
          <w:b/>
          <w:lang w:eastAsia="zh-CN"/>
        </w:rPr>
        <w:t xml:space="preserve">. </w:t>
      </w:r>
      <w:r w:rsidR="009F0DD1">
        <w:rPr>
          <w:rFonts w:cs="Arial"/>
          <w:b/>
          <w:lang w:eastAsia="zh-CN"/>
        </w:rPr>
        <w:t>9</w:t>
      </w:r>
      <w:r w:rsidR="00CA1EF3" w:rsidRPr="00010104">
        <w:rPr>
          <w:rFonts w:cs="Arial"/>
          <w:b/>
          <w:lang w:eastAsia="zh-CN"/>
        </w:rPr>
        <w:t>. 202</w:t>
      </w:r>
      <w:r w:rsidR="00010104" w:rsidRPr="00010104">
        <w:rPr>
          <w:rFonts w:cs="Arial"/>
          <w:b/>
          <w:lang w:eastAsia="zh-CN"/>
        </w:rPr>
        <w:t>5</w:t>
      </w:r>
      <w:r w:rsidRPr="00010104">
        <w:rPr>
          <w:rFonts w:cs="Arial"/>
          <w:b/>
          <w:lang w:eastAsia="zh-CN"/>
        </w:rPr>
        <w:t xml:space="preserve">. </w:t>
      </w:r>
      <w:r w:rsidRPr="00010104">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C72D08">
      <w:pPr>
        <w:pStyle w:val="Naslov1"/>
        <w:numPr>
          <w:ilvl w:val="0"/>
          <w:numId w:val="4"/>
        </w:numPr>
        <w:rPr>
          <w:rFonts w:cs="Arial"/>
          <w:sz w:val="22"/>
          <w:szCs w:val="22"/>
          <w:lang w:eastAsia="zh-CN"/>
        </w:rPr>
      </w:pPr>
      <w:bookmarkStart w:id="64" w:name="_Toc200701899"/>
      <w:r w:rsidRPr="0060371D">
        <w:rPr>
          <w:rFonts w:cs="Arial"/>
          <w:sz w:val="22"/>
          <w:szCs w:val="22"/>
          <w:lang w:eastAsia="zh-CN"/>
        </w:rPr>
        <w:t>OBVESTILO O ODLOČITVI O ODDAJI NAROČILA</w:t>
      </w:r>
      <w:bookmarkEnd w:id="64"/>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C72D08">
      <w:pPr>
        <w:pStyle w:val="Naslov1"/>
        <w:numPr>
          <w:ilvl w:val="0"/>
          <w:numId w:val="4"/>
        </w:numPr>
        <w:rPr>
          <w:rFonts w:cs="Arial"/>
          <w:sz w:val="22"/>
          <w:szCs w:val="22"/>
          <w:lang w:eastAsia="zh-CN"/>
        </w:rPr>
      </w:pPr>
      <w:bookmarkStart w:id="65" w:name="_Toc200701900"/>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5"/>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w:t>
      </w:r>
      <w:r w:rsidRPr="0060371D">
        <w:rPr>
          <w:rFonts w:cs="Arial"/>
          <w:lang w:eastAsia="zh-CN"/>
        </w:rPr>
        <w:lastRenderedPageBreak/>
        <w:t>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C72D08">
      <w:pPr>
        <w:pStyle w:val="Naslov1"/>
        <w:numPr>
          <w:ilvl w:val="0"/>
          <w:numId w:val="4"/>
        </w:numPr>
        <w:rPr>
          <w:rFonts w:cs="Arial"/>
          <w:sz w:val="22"/>
          <w:szCs w:val="22"/>
          <w:lang w:eastAsia="zh-CN"/>
        </w:rPr>
      </w:pPr>
      <w:bookmarkStart w:id="66" w:name="_Toc200701901"/>
      <w:r w:rsidRPr="0060371D">
        <w:rPr>
          <w:rFonts w:cs="Arial"/>
          <w:sz w:val="22"/>
          <w:szCs w:val="22"/>
          <w:lang w:eastAsia="zh-CN"/>
        </w:rPr>
        <w:t>POGODBA</w:t>
      </w:r>
      <w:bookmarkEnd w:id="66"/>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1B7D9B"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C72D08">
      <w:pPr>
        <w:pStyle w:val="Naslov1"/>
        <w:numPr>
          <w:ilvl w:val="0"/>
          <w:numId w:val="4"/>
        </w:numPr>
        <w:rPr>
          <w:rFonts w:cs="Arial"/>
          <w:sz w:val="22"/>
          <w:szCs w:val="22"/>
          <w:lang w:eastAsia="zh-CN"/>
        </w:rPr>
      </w:pPr>
      <w:bookmarkStart w:id="67" w:name="_Toc200701902"/>
      <w:r>
        <w:rPr>
          <w:rFonts w:cs="Arial"/>
          <w:sz w:val="22"/>
          <w:szCs w:val="22"/>
          <w:lang w:eastAsia="zh-CN"/>
        </w:rPr>
        <w:t>PROTIKORUPCIJSKO OBVESTILO</w:t>
      </w:r>
      <w:bookmarkEnd w:id="67"/>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C72D08">
      <w:pPr>
        <w:pStyle w:val="Naslov1"/>
        <w:numPr>
          <w:ilvl w:val="0"/>
          <w:numId w:val="4"/>
        </w:numPr>
        <w:rPr>
          <w:rFonts w:cs="Arial"/>
          <w:sz w:val="22"/>
          <w:szCs w:val="22"/>
          <w:lang w:eastAsia="zh-CN"/>
        </w:rPr>
      </w:pPr>
      <w:bookmarkStart w:id="68" w:name="_Toc200701903"/>
      <w:r w:rsidRPr="0060371D">
        <w:rPr>
          <w:rFonts w:cs="Arial"/>
          <w:sz w:val="22"/>
          <w:szCs w:val="22"/>
          <w:lang w:eastAsia="zh-CN"/>
        </w:rPr>
        <w:t>PRAVNO VARSTVO</w:t>
      </w:r>
      <w:bookmarkEnd w:id="68"/>
    </w:p>
    <w:p w:rsidR="0062464F" w:rsidRPr="0022054F" w:rsidRDefault="0062464F" w:rsidP="0062464F">
      <w:pPr>
        <w:rPr>
          <w:lang w:eastAsia="zh-CN"/>
        </w:rPr>
      </w:pPr>
    </w:p>
    <w:p w:rsidR="0022594E" w:rsidRPr="0022594E" w:rsidRDefault="0022594E" w:rsidP="0022594E">
      <w:pPr>
        <w:rPr>
          <w:rFonts w:cs="Arial"/>
        </w:rPr>
      </w:pPr>
      <w:r w:rsidRPr="0022594E">
        <w:rPr>
          <w:rFonts w:cs="Arial"/>
        </w:rPr>
        <w:t xml:space="preserve">Zahtevek za revizijo, ki se nanaša na vsebino objave in/ali razpisno dokumentacijo, se lahko vloži najkasneje v osmih delovnih dneh od dneva objave obvestila o javnem naročilu oziroma </w:t>
      </w:r>
      <w:r w:rsidRPr="0022594E">
        <w:rPr>
          <w:rFonts w:cs="Arial"/>
        </w:rPr>
        <w:lastRenderedPageBreak/>
        <w:t>dostopnosti razpisne dokumentacije. Zahtevka za revizijo po tem odstavku v nobenem primeru ni mogoče vložiti po roku, ki je določen za oddajo ponudb.</w:t>
      </w:r>
    </w:p>
    <w:p w:rsidR="0022594E" w:rsidRP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plačilu takse v višini 4.000,00€. </w:t>
      </w:r>
    </w:p>
    <w:p w:rsidR="0022594E" w:rsidRPr="0022594E" w:rsidRDefault="0022594E" w:rsidP="0022594E">
      <w:pPr>
        <w:rPr>
          <w:rFonts w:cs="Arial"/>
        </w:rPr>
      </w:pPr>
    </w:p>
    <w:p w:rsidR="0022594E" w:rsidRPr="0022594E" w:rsidRDefault="0022594E" w:rsidP="0022594E">
      <w:pPr>
        <w:rPr>
          <w:rFonts w:cs="Arial"/>
        </w:rPr>
      </w:pPr>
      <w:r w:rsidRPr="0022594E">
        <w:rPr>
          <w:rFonts w:cs="Arial"/>
        </w:rPr>
        <w:t xml:space="preserve">Zahtevek za revizijo se vloži preko portala </w:t>
      </w:r>
      <w:proofErr w:type="spellStart"/>
      <w:r w:rsidRPr="0022594E">
        <w:rPr>
          <w:rFonts w:cs="Arial"/>
        </w:rPr>
        <w:t>eRevizija</w:t>
      </w:r>
      <w:proofErr w:type="spellEnd"/>
      <w:r w:rsidRPr="0022594E">
        <w:rPr>
          <w:rFonts w:cs="Arial"/>
        </w:rPr>
        <w:t xml:space="preserve">. </w:t>
      </w:r>
    </w:p>
    <w:p w:rsidR="00F30781" w:rsidRPr="0022594E" w:rsidRDefault="00F30781" w:rsidP="00F30781">
      <w:pPr>
        <w:rPr>
          <w:rFonts w:cs="Arial"/>
        </w:rPr>
      </w:pPr>
    </w:p>
    <w:p w:rsidR="00245DC0" w:rsidRPr="00F30781" w:rsidRDefault="00245DC0" w:rsidP="00F30781"/>
    <w:p w:rsidR="007535E2" w:rsidRPr="007535E2" w:rsidRDefault="007535E2" w:rsidP="007535E2">
      <w:pPr>
        <w:jc w:val="right"/>
        <w:rPr>
          <w:rFonts w:eastAsia="Times New Roman" w:cs="Arial"/>
          <w:lang w:eastAsia="sl-SI"/>
        </w:rPr>
      </w:pPr>
      <w:r w:rsidRPr="007535E2">
        <w:rPr>
          <w:rFonts w:eastAsia="Times New Roman" w:cs="Arial"/>
          <w:lang w:eastAsia="sl-SI"/>
        </w:rPr>
        <w:t>Gregor Brodnik,</w:t>
      </w:r>
    </w:p>
    <w:p w:rsidR="0062464F" w:rsidRDefault="007535E2" w:rsidP="007535E2">
      <w:pPr>
        <w:jc w:val="right"/>
        <w:sectPr w:rsidR="0062464F" w:rsidSect="00234C56">
          <w:headerReference w:type="default" r:id="rId17"/>
          <w:footerReference w:type="default" r:id="rId18"/>
          <w:pgSz w:w="11906" w:h="16838"/>
          <w:pgMar w:top="0" w:right="1417" w:bottom="2552" w:left="1417" w:header="708" w:footer="425" w:gutter="0"/>
          <w:cols w:space="708"/>
          <w:docGrid w:linePitch="360"/>
        </w:sectPr>
      </w:pPr>
      <w:r w:rsidRPr="007535E2">
        <w:rPr>
          <w:rFonts w:eastAsia="Times New Roman" w:cs="Arial"/>
          <w:lang w:eastAsia="sl-SI"/>
        </w:rPr>
        <w:t>Višji svetovalec za GJS – vodja referata</w:t>
      </w:r>
    </w:p>
    <w:p w:rsidR="0062464F" w:rsidRPr="0016758A" w:rsidRDefault="0062464F" w:rsidP="00C72D08">
      <w:pPr>
        <w:pStyle w:val="Naslov1"/>
        <w:numPr>
          <w:ilvl w:val="0"/>
          <w:numId w:val="4"/>
        </w:numPr>
        <w:jc w:val="left"/>
        <w:rPr>
          <w:sz w:val="22"/>
          <w:szCs w:val="22"/>
        </w:rPr>
      </w:pPr>
      <w:bookmarkStart w:id="69" w:name="_Toc168326182"/>
      <w:bookmarkStart w:id="70" w:name="_Toc200701904"/>
      <w:r w:rsidRPr="0016758A">
        <w:rPr>
          <w:sz w:val="22"/>
          <w:szCs w:val="22"/>
        </w:rPr>
        <w:lastRenderedPageBreak/>
        <w:t>ZAHTEVANA VSEBINA PONUDBENE DOKUMENTACIJE</w:t>
      </w:r>
      <w:bookmarkEnd w:id="69"/>
      <w:bookmarkEnd w:id="70"/>
    </w:p>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C65286" w:rsidRDefault="0016758A" w:rsidP="00B36908">
      <w:pPr>
        <w:pStyle w:val="Odstavekseznama"/>
        <w:numPr>
          <w:ilvl w:val="0"/>
          <w:numId w:val="27"/>
        </w:numPr>
        <w:rPr>
          <w:b/>
        </w:rPr>
      </w:pPr>
      <w:r w:rsidRPr="00C65286">
        <w:rPr>
          <w:b/>
        </w:rPr>
        <w:t>»Ponudba«</w:t>
      </w:r>
    </w:p>
    <w:p w:rsidR="00BD19C7" w:rsidRPr="009F0DD1" w:rsidRDefault="00700785" w:rsidP="00B36908">
      <w:pPr>
        <w:pStyle w:val="Odstavekseznama"/>
        <w:numPr>
          <w:ilvl w:val="0"/>
          <w:numId w:val="27"/>
        </w:numPr>
        <w:rPr>
          <w:b/>
        </w:rPr>
      </w:pPr>
      <w:r w:rsidRPr="00C65286">
        <w:rPr>
          <w:b/>
        </w:rPr>
        <w:t>»</w:t>
      </w:r>
      <w:r w:rsidR="0016758A" w:rsidRPr="00C65286">
        <w:rPr>
          <w:b/>
        </w:rPr>
        <w:t>Priloga (</w:t>
      </w:r>
      <w:proofErr w:type="spellStart"/>
      <w:r w:rsidR="0016758A" w:rsidRPr="00C65286">
        <w:rPr>
          <w:b/>
        </w:rPr>
        <w:t>excel</w:t>
      </w:r>
      <w:proofErr w:type="spellEnd"/>
      <w:r w:rsidR="0016758A" w:rsidRPr="00C65286">
        <w:rPr>
          <w:b/>
        </w:rPr>
        <w:t>)</w:t>
      </w:r>
      <w:r w:rsidRPr="00C65286">
        <w:rPr>
          <w:b/>
        </w:rPr>
        <w:t>«</w:t>
      </w:r>
    </w:p>
    <w:p w:rsidR="0016758A" w:rsidRPr="00C65286" w:rsidRDefault="0016758A" w:rsidP="00B36908">
      <w:pPr>
        <w:pStyle w:val="Odstavekseznama"/>
        <w:numPr>
          <w:ilvl w:val="0"/>
          <w:numId w:val="27"/>
        </w:numPr>
        <w:rPr>
          <w:b/>
        </w:rPr>
      </w:pPr>
      <w:r w:rsidRPr="00C65286">
        <w:rPr>
          <w:b/>
        </w:rPr>
        <w:t>»Izjava o udeležbi fizičnih in pravnih oseb v lastništvu ponudnika«</w:t>
      </w:r>
    </w:p>
    <w:p w:rsidR="0016758A" w:rsidRPr="00C65286" w:rsidRDefault="00224AD3" w:rsidP="00B36908">
      <w:pPr>
        <w:pStyle w:val="Odstavekseznama"/>
        <w:numPr>
          <w:ilvl w:val="0"/>
          <w:numId w:val="27"/>
        </w:numPr>
        <w:rPr>
          <w:b/>
        </w:rPr>
      </w:pPr>
      <w:r w:rsidRPr="00C65286">
        <w:rPr>
          <w:b/>
        </w:rPr>
        <w:t>»Izjava glede omejitve poslovanja« za vsak gospodarski subjekt, ki nastopa v predmetnem postopku javnega naročanja«</w:t>
      </w:r>
    </w:p>
    <w:p w:rsidR="00F42622" w:rsidRPr="00C65286" w:rsidRDefault="0016758A" w:rsidP="00B36908">
      <w:pPr>
        <w:pStyle w:val="Odstavekseznama"/>
        <w:numPr>
          <w:ilvl w:val="0"/>
          <w:numId w:val="27"/>
        </w:numPr>
        <w:rPr>
          <w:b/>
        </w:rPr>
      </w:pPr>
      <w:r w:rsidRPr="00C65286">
        <w:rPr>
          <w:b/>
        </w:rPr>
        <w:t>»</w:t>
      </w:r>
      <w:r w:rsidR="00DC5659" w:rsidRPr="00C65286">
        <w:rPr>
          <w:b/>
        </w:rPr>
        <w:t>Seznam izvedenih del – reference gospodarskega subjekta</w:t>
      </w:r>
      <w:r w:rsidR="00323D9D" w:rsidRPr="00C65286">
        <w:rPr>
          <w:b/>
        </w:rPr>
        <w:t>«</w:t>
      </w:r>
    </w:p>
    <w:p w:rsidR="00F42622" w:rsidRPr="00C65286" w:rsidRDefault="00DC5659" w:rsidP="00B36908">
      <w:pPr>
        <w:pStyle w:val="Odstavekseznama"/>
        <w:numPr>
          <w:ilvl w:val="0"/>
          <w:numId w:val="27"/>
        </w:numPr>
        <w:rPr>
          <w:b/>
        </w:rPr>
      </w:pPr>
      <w:r w:rsidRPr="00C65286">
        <w:rPr>
          <w:b/>
        </w:rPr>
        <w:t>»</w:t>
      </w:r>
      <w:r w:rsidR="00F42622" w:rsidRPr="00C65286">
        <w:rPr>
          <w:b/>
        </w:rPr>
        <w:t>Referenčna potrdila nar</w:t>
      </w:r>
      <w:r w:rsidRPr="00C65286">
        <w:rPr>
          <w:b/>
        </w:rPr>
        <w:t>očnika o dobro opravljenem delu«</w:t>
      </w:r>
    </w:p>
    <w:p w:rsidR="00F42622" w:rsidRDefault="002740AD" w:rsidP="00B36908">
      <w:pPr>
        <w:pStyle w:val="Odstavekseznama"/>
        <w:numPr>
          <w:ilvl w:val="0"/>
          <w:numId w:val="27"/>
        </w:numPr>
        <w:rPr>
          <w:b/>
        </w:rPr>
      </w:pPr>
      <w:r w:rsidRPr="00C65286">
        <w:rPr>
          <w:b/>
        </w:rPr>
        <w:t>Potrdila vseh bank, pri katerih ima posamezni gospodarski subjekt, ki nastopa v predmetnem postopku javnega naročanja, odprt transakcijski račun ali ustrezen BON,</w:t>
      </w:r>
    </w:p>
    <w:p w:rsidR="00B536CB" w:rsidRPr="00C65286" w:rsidRDefault="00010104" w:rsidP="00B36908">
      <w:pPr>
        <w:pStyle w:val="Odstavekseznama"/>
        <w:numPr>
          <w:ilvl w:val="0"/>
          <w:numId w:val="27"/>
        </w:numPr>
        <w:rPr>
          <w:b/>
        </w:rPr>
      </w:pPr>
      <w:r w:rsidRPr="00C65286">
        <w:rPr>
          <w:b/>
        </w:rPr>
        <w:t xml:space="preserve"> </w:t>
      </w:r>
      <w:r w:rsidR="0016758A" w:rsidRPr="00C65286">
        <w:rPr>
          <w:b/>
        </w:rPr>
        <w:t>»</w:t>
      </w:r>
      <w:r w:rsidR="008A5F88">
        <w:rPr>
          <w:b/>
        </w:rPr>
        <w:t>Vzorec finančnega zavarovanja</w:t>
      </w:r>
      <w:r w:rsidR="0016758A" w:rsidRPr="00C65286">
        <w:rPr>
          <w:b/>
        </w:rPr>
        <w:t xml:space="preserve"> za dobro izvedbo pogodbenih obveznosti«</w:t>
      </w:r>
      <w:r w:rsidR="000F3845" w:rsidRPr="00C65286">
        <w:rPr>
          <w:b/>
        </w:rPr>
        <w:t xml:space="preserve"> </w:t>
      </w:r>
    </w:p>
    <w:p w:rsidR="00323D9D" w:rsidRPr="00C65286" w:rsidRDefault="00323D9D" w:rsidP="00B36908">
      <w:pPr>
        <w:pStyle w:val="Odstavekseznama"/>
        <w:numPr>
          <w:ilvl w:val="0"/>
          <w:numId w:val="27"/>
        </w:numPr>
        <w:rPr>
          <w:b/>
        </w:rPr>
      </w:pPr>
      <w:r w:rsidRPr="00C65286">
        <w:rPr>
          <w:b/>
        </w:rPr>
        <w:t>»</w:t>
      </w:r>
      <w:r w:rsidR="008A5F88">
        <w:rPr>
          <w:b/>
        </w:rPr>
        <w:t>Vzorec finančnega</w:t>
      </w:r>
      <w:r w:rsidRPr="00C65286">
        <w:rPr>
          <w:b/>
        </w:rPr>
        <w:t xml:space="preserve"> zavarovanje za odpravo napak v garancijskem roku«</w:t>
      </w:r>
    </w:p>
    <w:p w:rsidR="0035735B" w:rsidRPr="00C65286" w:rsidRDefault="002740AD" w:rsidP="00B36908">
      <w:pPr>
        <w:pStyle w:val="Odstavekseznama"/>
        <w:numPr>
          <w:ilvl w:val="0"/>
          <w:numId w:val="27"/>
        </w:numPr>
        <w:rPr>
          <w:b/>
        </w:rPr>
      </w:pPr>
      <w:r w:rsidRPr="00C65286">
        <w:rPr>
          <w:b/>
        </w:rPr>
        <w:t>»</w:t>
      </w:r>
      <w:r w:rsidR="0016758A" w:rsidRPr="00C65286">
        <w:rPr>
          <w:b/>
        </w:rPr>
        <w:t>Vzorec pogodbe</w:t>
      </w:r>
      <w:r w:rsidRPr="00C65286">
        <w:rPr>
          <w:b/>
        </w:rPr>
        <w:t>«</w:t>
      </w:r>
    </w:p>
    <w:p w:rsidR="00B536CB" w:rsidRPr="00B536CB" w:rsidRDefault="00B536CB" w:rsidP="0016758A">
      <w:pPr>
        <w:rPr>
          <w:b/>
        </w:rPr>
      </w:pPr>
    </w:p>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16758A" w:rsidRDefault="00323D9D" w:rsidP="0016758A">
      <w:pPr>
        <w:rPr>
          <w:b/>
        </w:rPr>
      </w:pPr>
      <w:r w:rsidRPr="00323D9D">
        <w:rPr>
          <w:b/>
        </w:rPr>
        <w:t>Obrazec »Povzetek ponudbe«, »Ponudba« in popisi del s skupno rekapitulacijo</w:t>
      </w:r>
    </w:p>
    <w:p w:rsidR="00323D9D" w:rsidRDefault="00323D9D" w:rsidP="0016758A"/>
    <w:p w:rsidR="00323D9D" w:rsidRPr="00074B1F" w:rsidRDefault="00323D9D" w:rsidP="00323D9D">
      <w:r w:rsidRPr="009B03FD">
        <w:rPr>
          <w:rFonts w:cs="Arial"/>
          <w:lang w:eastAsia="zh-CN"/>
        </w:rPr>
        <w:t>Ponudnik mora v popisu (predračunu) ponujati vse pozicije, ob upoštevanju tehničnih specifikacij, ki so del razpisne dokumentacije.</w:t>
      </w:r>
      <w:r w:rsidR="00921D77" w:rsidRPr="00921D77">
        <w:t xml:space="preserve"> </w:t>
      </w:r>
      <w:r w:rsidR="00921D77" w:rsidRPr="00074B1F">
        <w:rPr>
          <w:rFonts w:cs="Arial"/>
          <w:lang w:eastAsia="zh-CN"/>
        </w:rPr>
        <w:t>Za enakovreden produkt se šteje katerikoli produkt, ki ustreza parametrom projekta, ki so podani v razpisni dokumentaciji.</w:t>
      </w:r>
    </w:p>
    <w:p w:rsidR="00323D9D" w:rsidRPr="009B03FD" w:rsidRDefault="00323D9D" w:rsidP="00323D9D">
      <w:pPr>
        <w:rPr>
          <w:rFonts w:cs="Arial"/>
          <w:lang w:eastAsia="zh-CN"/>
        </w:rPr>
      </w:pPr>
    </w:p>
    <w:p w:rsidR="00323D9D" w:rsidRPr="009B03FD" w:rsidRDefault="00323D9D" w:rsidP="00323D9D">
      <w:pPr>
        <w:rPr>
          <w:rFonts w:cs="Arial"/>
          <w:lang w:eastAsia="zh-CN"/>
        </w:rPr>
      </w:pPr>
      <w:r w:rsidRPr="009B03FD">
        <w:rPr>
          <w:rFonts w:cs="Arial"/>
          <w:lang w:eastAsia="zh-CN"/>
        </w:rPr>
        <w:t xml:space="preserve">Ponudnik vpiše v obrazec »Povzetek ponudbe« skupno ponudbeno ceno brez DDV v EUR, znesek DDV in skupno ponudbeno ceno z DDV, slednjo tudi z besedo. </w:t>
      </w:r>
    </w:p>
    <w:p w:rsidR="00323D9D" w:rsidRPr="009B03FD" w:rsidRDefault="00323D9D" w:rsidP="00323D9D">
      <w:pPr>
        <w:spacing w:before="225" w:after="225"/>
        <w:rPr>
          <w:rFonts w:cs="Arial"/>
          <w:lang w:eastAsia="zh-CN"/>
        </w:rPr>
      </w:pPr>
      <w:r w:rsidRPr="009B03FD">
        <w:rPr>
          <w:rFonts w:cs="Arial"/>
          <w:lang w:eastAsia="zh-CN"/>
        </w:rPr>
        <w:t>V popise ponudnik vpiše za vsako pozicijo v predračunu (</w:t>
      </w:r>
      <w:proofErr w:type="spellStart"/>
      <w:r w:rsidRPr="009B03FD">
        <w:rPr>
          <w:rFonts w:cs="Arial"/>
          <w:lang w:eastAsia="zh-CN"/>
        </w:rPr>
        <w:t>excel</w:t>
      </w:r>
      <w:proofErr w:type="spellEnd"/>
      <w:r w:rsidRPr="009B03FD">
        <w:rPr>
          <w:rFonts w:cs="Arial"/>
          <w:lang w:eastAsia="zh-CN"/>
        </w:rPr>
        <w:t xml:space="preserve">) ceno na enoto v EUR brez DDV, in sicer na največ dve decimalni mesti. Ponudnik mora ponuditi cene za vse postavke (cena na enoto in skupna vrednost postavke) v popisih del. </w:t>
      </w:r>
      <w:r w:rsidRPr="00360D6C">
        <w:rPr>
          <w:rFonts w:cs="Arial"/>
          <w:lang w:eastAsia="zh-CN"/>
        </w:rPr>
        <w:t>Opisa postavk, enote mere, količine in formul v celicah v popisih del, ni dovoljeno spreminjati.</w:t>
      </w:r>
      <w:r w:rsidRPr="009B03FD">
        <w:rPr>
          <w:rFonts w:cs="Arial"/>
          <w:lang w:eastAsia="zh-CN"/>
        </w:rPr>
        <w:t xml:space="preserve"> Naročnik bo ponudbo ponudnika, ki bi spremenil </w:t>
      </w:r>
      <w:r w:rsidRPr="009B03FD">
        <w:rPr>
          <w:rFonts w:cs="Arial"/>
          <w:lang w:eastAsia="zh-CN"/>
        </w:rPr>
        <w:lastRenderedPageBreak/>
        <w:t>opis in vsebino postavk, enote mere, količine in formule v celicah v popisih del izločil kot nedopustno. Ponudniki morajo izpolniti in ponuditi vse postavke znotraj popisov. 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rsidR="00323D9D" w:rsidRPr="009B03FD" w:rsidRDefault="00323D9D" w:rsidP="00323D9D">
      <w:pPr>
        <w:spacing w:before="225" w:after="225"/>
        <w:rPr>
          <w:rFonts w:cs="Arial"/>
          <w:lang w:eastAsia="zh-CN"/>
        </w:rPr>
      </w:pPr>
      <w:r w:rsidRPr="009B03FD">
        <w:rPr>
          <w:rFonts w:cs="Arial"/>
          <w:lang w:eastAsia="zh-CN"/>
        </w:rPr>
        <w:t xml:space="preserve">Naročnik si izrecno pridržuje pravico zahtevati </w:t>
      </w:r>
      <w:proofErr w:type="spellStart"/>
      <w:r w:rsidRPr="009B03FD">
        <w:rPr>
          <w:rFonts w:cs="Arial"/>
          <w:lang w:eastAsia="zh-CN"/>
        </w:rPr>
        <w:t>kalkulativne</w:t>
      </w:r>
      <w:proofErr w:type="spellEnd"/>
      <w:r w:rsidRPr="009B03FD">
        <w:rPr>
          <w:rFonts w:cs="Arial"/>
          <w:lang w:eastAsia="zh-CN"/>
        </w:rPr>
        <w:t xml:space="preserve"> elemente oz. podrobnejšo strukturo cene za vsako posamezno postavko iz popisa in navedbo dobavitelja.</w:t>
      </w:r>
    </w:p>
    <w:p w:rsidR="00323D9D" w:rsidRPr="009B03FD" w:rsidRDefault="00323D9D" w:rsidP="00323D9D">
      <w:pPr>
        <w:rPr>
          <w:rFonts w:cs="Arial"/>
          <w:lang w:eastAsia="zh-CN"/>
        </w:rPr>
      </w:pPr>
      <w:r w:rsidRPr="009B03FD">
        <w:rPr>
          <w:rFonts w:cs="Arial"/>
          <w:lang w:eastAsia="zh-CN"/>
        </w:rPr>
        <w:t>V primeru, da bo naročnik pri pregledu in ocenjevanju ponudb odkril očitne računske napake, bo ravnal v skladu sedmim odstavkom 89. člena ZJN-3.</w:t>
      </w:r>
    </w:p>
    <w:p w:rsidR="00323D9D" w:rsidRPr="009B03FD" w:rsidRDefault="00323D9D" w:rsidP="00323D9D">
      <w:pPr>
        <w:rPr>
          <w:rFonts w:cs="Arial"/>
          <w:lang w:eastAsia="zh-CN"/>
        </w:rPr>
      </w:pPr>
    </w:p>
    <w:p w:rsidR="00323D9D" w:rsidRDefault="00323D9D" w:rsidP="00323D9D">
      <w:pPr>
        <w:rPr>
          <w:rFonts w:cs="Arial"/>
          <w:lang w:eastAsia="zh-CN"/>
        </w:rPr>
      </w:pPr>
      <w:r w:rsidRPr="009B03FD">
        <w:rPr>
          <w:rFonts w:cs="Arial"/>
          <w:lang w:eastAsia="zh-CN"/>
        </w:rPr>
        <w:t xml:space="preserve">Ponudnik vpiše v obrazec »Ponudba« podatke o ponudniku. </w:t>
      </w:r>
    </w:p>
    <w:p w:rsidR="00624464" w:rsidRDefault="00624464" w:rsidP="00323D9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7535E2" w:rsidRPr="007535E2" w:rsidRDefault="0062464F" w:rsidP="007535E2">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7535E2" w:rsidRPr="007535E2">
        <w:rPr>
          <w:rFonts w:eastAsia="Times New Roman" w:cs="Arial"/>
          <w:lang w:eastAsia="sl-SI"/>
        </w:rPr>
        <w:t>Gregor Brodnik,</w:t>
      </w:r>
    </w:p>
    <w:p w:rsidR="0062464F" w:rsidRDefault="007535E2" w:rsidP="007535E2">
      <w:pPr>
        <w:widowControl w:val="0"/>
        <w:autoSpaceDE w:val="0"/>
        <w:autoSpaceDN w:val="0"/>
        <w:adjustRightInd w:val="0"/>
        <w:jc w:val="right"/>
        <w:rPr>
          <w:rFonts w:eastAsia="Times New Roman" w:cs="Arial"/>
          <w:b/>
          <w:color w:val="000000"/>
          <w:spacing w:val="2"/>
          <w:lang w:eastAsia="sl-SI"/>
        </w:rPr>
      </w:pPr>
      <w:r w:rsidRPr="007535E2">
        <w:rPr>
          <w:rFonts w:eastAsia="Times New Roman" w:cs="Arial"/>
          <w:lang w:eastAsia="sl-SI"/>
        </w:rPr>
        <w:t>Višji svetovalec za GJS – vodja referata</w:t>
      </w: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021707" w:rsidRDefault="00021707"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9F0DD1" w:rsidRDefault="009F0DD1" w:rsidP="00CE520B">
      <w:pPr>
        <w:widowControl w:val="0"/>
        <w:autoSpaceDE w:val="0"/>
        <w:autoSpaceDN w:val="0"/>
        <w:adjustRightInd w:val="0"/>
        <w:rPr>
          <w:rFonts w:eastAsia="Times New Roman" w:cs="Arial"/>
          <w:b/>
          <w:color w:val="000000"/>
          <w:spacing w:val="2"/>
          <w:lang w:eastAsia="sl-SI"/>
        </w:rPr>
      </w:pPr>
    </w:p>
    <w:p w:rsidR="00642CE9" w:rsidRDefault="00642CE9" w:rsidP="00CE520B">
      <w:pPr>
        <w:widowControl w:val="0"/>
        <w:autoSpaceDE w:val="0"/>
        <w:autoSpaceDN w:val="0"/>
        <w:adjustRightInd w:val="0"/>
        <w:rPr>
          <w:rFonts w:eastAsia="Times New Roman" w:cs="Arial"/>
          <w:b/>
          <w:color w:val="000000"/>
          <w:spacing w:val="2"/>
          <w:lang w:eastAsia="sl-SI"/>
        </w:rPr>
      </w:pPr>
    </w:p>
    <w:p w:rsidR="00AE13D3" w:rsidRDefault="00AE13D3" w:rsidP="00CE520B">
      <w:pPr>
        <w:widowControl w:val="0"/>
        <w:autoSpaceDE w:val="0"/>
        <w:autoSpaceDN w:val="0"/>
        <w:adjustRightInd w:val="0"/>
        <w:rPr>
          <w:rFonts w:eastAsia="Times New Roman" w:cs="Arial"/>
          <w:b/>
          <w:color w:val="000000"/>
          <w:spacing w:val="2"/>
          <w:lang w:eastAsia="sl-SI"/>
        </w:rPr>
      </w:pPr>
    </w:p>
    <w:p w:rsidR="00021707" w:rsidRDefault="00021707"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D936AE">
        <w:rPr>
          <w:rFonts w:cs="Arial"/>
          <w:b/>
          <w:snapToGrid w:val="0"/>
          <w:color w:val="000000"/>
        </w:rPr>
        <w:t>Postavitev sončne elektrarne na strehah javnih stavb</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F659CB" w:rsidRPr="00A672B1" w:rsidRDefault="00F659CB" w:rsidP="00FE6379">
      <w:pPr>
        <w:widowControl w:val="0"/>
        <w:shd w:val="clear" w:color="auto" w:fill="FFFFFF"/>
        <w:autoSpaceDE w:val="0"/>
        <w:autoSpaceDN w:val="0"/>
        <w:adjustRightInd w:val="0"/>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Default="00B12049" w:rsidP="007173EB">
            <w:pPr>
              <w:widowControl w:val="0"/>
              <w:autoSpaceDE w:val="0"/>
              <w:autoSpaceDN w:val="0"/>
              <w:adjustRightInd w:val="0"/>
              <w:jc w:val="left"/>
              <w:rPr>
                <w:rFonts w:cs="Arial"/>
                <w:b/>
                <w:snapToGrid w:val="0"/>
                <w:color w:val="000000"/>
              </w:rPr>
            </w:pPr>
          </w:p>
          <w:p w:rsidR="00C65286" w:rsidRDefault="00C65286" w:rsidP="007173EB">
            <w:pPr>
              <w:widowControl w:val="0"/>
              <w:autoSpaceDE w:val="0"/>
              <w:autoSpaceDN w:val="0"/>
              <w:adjustRightInd w:val="0"/>
              <w:jc w:val="left"/>
              <w:rPr>
                <w:rFonts w:cs="Arial"/>
                <w:b/>
                <w:snapToGrid w:val="0"/>
                <w:color w:val="000000"/>
              </w:rPr>
            </w:pPr>
          </w:p>
          <w:p w:rsidR="00C65286" w:rsidRDefault="00C65286"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97664A" w:rsidRDefault="0097664A"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Default="00B12049" w:rsidP="00F659CB">
      <w:pPr>
        <w:spacing w:after="120"/>
        <w:rPr>
          <w:rFonts w:eastAsia="Times New Roman" w:cs="Arial"/>
          <w:b/>
          <w:i/>
          <w:lang w:eastAsia="sl-SI"/>
        </w:rPr>
      </w:pPr>
    </w:p>
    <w:p w:rsidR="00010104" w:rsidRPr="00F828F3" w:rsidRDefault="009F0DD1" w:rsidP="00010104">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rsidR="00010104" w:rsidRPr="00A672B1" w:rsidRDefault="00010104" w:rsidP="00010104">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9F0DD1" w:rsidRPr="00A672B1" w:rsidTr="005A6B96">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tcPr>
          <w:p w:rsidR="009F0DD1" w:rsidRPr="003728EA" w:rsidRDefault="009F0DD1" w:rsidP="009F0DD1">
            <w:r w:rsidRPr="003728EA">
              <w:t>POSTAVKA</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F0DD1" w:rsidRPr="003728EA" w:rsidRDefault="009F0DD1" w:rsidP="009F0DD1">
            <w:r w:rsidRPr="003728EA">
              <w:t>Vrednost brez DDV</w:t>
            </w:r>
          </w:p>
        </w:tc>
      </w:tr>
      <w:tr w:rsidR="009F0DD1" w:rsidRPr="00A672B1" w:rsidTr="005A6B96">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tcPr>
          <w:p w:rsidR="009F0DD1" w:rsidRPr="003728EA" w:rsidRDefault="009F0DD1" w:rsidP="009F0DD1">
            <w:r w:rsidRPr="003728EA">
              <w:t>Enota Osnovna šola Adama Bohoriča Brestanica</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F0DD1" w:rsidRPr="003728EA" w:rsidRDefault="009F0DD1" w:rsidP="009F0DD1"/>
        </w:tc>
      </w:tr>
      <w:tr w:rsidR="009F0DD1" w:rsidRPr="00A672B1" w:rsidTr="005A6B96">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tcPr>
          <w:p w:rsidR="009F0DD1" w:rsidRPr="003728EA" w:rsidRDefault="009F0DD1" w:rsidP="009F0DD1">
            <w:r w:rsidRPr="003728EA">
              <w:t>Enota Osnovna šola Leskovec pri Krškem</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F0DD1" w:rsidRPr="003728EA" w:rsidRDefault="009F0DD1" w:rsidP="009F0DD1"/>
        </w:tc>
      </w:tr>
      <w:tr w:rsidR="009F0DD1" w:rsidRPr="00A672B1" w:rsidTr="005A6B96">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tcPr>
          <w:p w:rsidR="009F0DD1" w:rsidRPr="003728EA" w:rsidRDefault="009F0DD1" w:rsidP="009F0DD1">
            <w:r w:rsidRPr="003728EA">
              <w:t>SKUPAJ:</w:t>
            </w:r>
          </w:p>
        </w:tc>
      </w:tr>
    </w:tbl>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1B7D9B">
        <w:rPr>
          <w:rFonts w:eastAsia="Times New Roman" w:cs="Arial"/>
          <w:color w:val="000000"/>
          <w:spacing w:val="-2"/>
          <w:lang w:eastAsia="sl-SI"/>
        </w:rPr>
        <w:t xml:space="preserve">najmanj </w:t>
      </w:r>
      <w:r w:rsidR="0030572A" w:rsidRPr="001B7D9B">
        <w:rPr>
          <w:rFonts w:eastAsia="Times New Roman" w:cs="Arial"/>
          <w:color w:val="000000"/>
          <w:spacing w:val="-2"/>
          <w:lang w:eastAsia="sl-SI"/>
        </w:rPr>
        <w:t>3</w:t>
      </w:r>
      <w:r w:rsidR="009F0DD1">
        <w:rPr>
          <w:rFonts w:eastAsia="Times New Roman" w:cs="Arial"/>
          <w:color w:val="000000"/>
          <w:spacing w:val="-2"/>
          <w:lang w:eastAsia="sl-SI"/>
        </w:rPr>
        <w:t>0</w:t>
      </w:r>
      <w:r w:rsidRPr="001B7D9B">
        <w:rPr>
          <w:rFonts w:eastAsia="Times New Roman" w:cs="Arial"/>
          <w:color w:val="000000"/>
          <w:spacing w:val="-2"/>
          <w:lang w:eastAsia="sl-SI"/>
        </w:rPr>
        <w:t xml:space="preserve">. </w:t>
      </w:r>
      <w:r w:rsidR="009F0DD1">
        <w:rPr>
          <w:rFonts w:eastAsia="Times New Roman" w:cs="Arial"/>
          <w:color w:val="000000"/>
          <w:spacing w:val="-2"/>
          <w:lang w:eastAsia="sl-SI"/>
        </w:rPr>
        <w:t>9</w:t>
      </w:r>
      <w:r w:rsidRPr="001B7D9B">
        <w:rPr>
          <w:rFonts w:eastAsia="Times New Roman" w:cs="Arial"/>
          <w:color w:val="000000"/>
          <w:spacing w:val="-2"/>
          <w:lang w:eastAsia="sl-SI"/>
        </w:rPr>
        <w:t>. 202</w:t>
      </w:r>
      <w:r w:rsidR="00357FA8">
        <w:rPr>
          <w:rFonts w:eastAsia="Times New Roman" w:cs="Arial"/>
          <w:color w:val="000000"/>
          <w:spacing w:val="-2"/>
          <w:lang w:eastAsia="sl-SI"/>
        </w:rPr>
        <w:t>5</w:t>
      </w:r>
      <w:r w:rsidRPr="001B7D9B">
        <w:rPr>
          <w:rFonts w:eastAsia="Times New Roman" w:cs="Arial"/>
          <w:color w:val="000000"/>
          <w:spacing w:val="-2"/>
          <w:lang w:eastAsia="sl-SI"/>
        </w:rPr>
        <w:t>).</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E52896" w:rsidRDefault="00E52896"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21D77" w:rsidRDefault="00CE520B" w:rsidP="00921D77">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71" w:name="_Toc137119616"/>
      <w:bookmarkStart w:id="72" w:name="_Toc144906582"/>
      <w:bookmarkStart w:id="73" w:name="_Toc168326183"/>
      <w:bookmarkStart w:id="74" w:name="_Toc200701905"/>
      <w:bookmarkStart w:id="75" w:name="_Toc456003421"/>
      <w:bookmarkStart w:id="76" w:name="_Toc464807303"/>
      <w:r>
        <w:rPr>
          <w:rFonts w:eastAsia="Times New Roman" w:cs="Arial"/>
          <w:b/>
          <w:kern w:val="32"/>
          <w:lang w:eastAsia="sl-SI"/>
        </w:rPr>
        <w:t>PONUDBA</w:t>
      </w:r>
      <w:bookmarkEnd w:id="71"/>
      <w:bookmarkEnd w:id="72"/>
      <w:bookmarkEnd w:id="73"/>
      <w:bookmarkEnd w:id="74"/>
    </w:p>
    <w:p w:rsidR="00357FA8" w:rsidRPr="00201DEA" w:rsidRDefault="00357FA8" w:rsidP="00357FA8">
      <w:pPr>
        <w:spacing w:after="160" w:line="259" w:lineRule="auto"/>
        <w:rPr>
          <w:rFonts w:cs="Arial"/>
          <w:lang w:val="x-none"/>
        </w:rPr>
      </w:pPr>
      <w:r w:rsidRPr="00201DEA">
        <w:rPr>
          <w:rFonts w:cs="Arial"/>
          <w:lang w:val="x-none"/>
        </w:rPr>
        <w:t>Na osnovi objave, objavljene na Portalu javnih naročil in dokumentacije v zvezi z oddajo javnega naročila naročnika, dajemo ponudbo za izvedbo</w:t>
      </w:r>
    </w:p>
    <w:p w:rsidR="00357FA8" w:rsidRDefault="00357FA8" w:rsidP="00A176C2">
      <w:pPr>
        <w:spacing w:line="360" w:lineRule="auto"/>
        <w:rPr>
          <w:rFonts w:eastAsia="Times New Roman" w:cs="Arial"/>
          <w:color w:val="000000"/>
          <w:spacing w:val="8"/>
          <w:lang w:val="x-none" w:eastAsia="x-none"/>
        </w:rPr>
      </w:pPr>
    </w:p>
    <w:p w:rsidR="00323D9D" w:rsidRPr="001006A0" w:rsidRDefault="00323D9D" w:rsidP="00323D9D">
      <w:pPr>
        <w:spacing w:line="360" w:lineRule="auto"/>
        <w:jc w:val="center"/>
        <w:rPr>
          <w:rFonts w:cs="Arial"/>
        </w:rPr>
      </w:pPr>
      <w:r w:rsidRPr="00A672B1">
        <w:rPr>
          <w:rFonts w:cs="Arial"/>
          <w:b/>
          <w:snapToGrid w:val="0"/>
          <w:color w:val="000000"/>
        </w:rPr>
        <w:t>»</w:t>
      </w:r>
      <w:r w:rsidR="00D936AE">
        <w:rPr>
          <w:rFonts w:cs="Arial"/>
          <w:b/>
          <w:snapToGrid w:val="0"/>
          <w:color w:val="000000"/>
        </w:rPr>
        <w:t>Postavitev sončne elektrarne na strehah javnih stavb</w:t>
      </w:r>
      <w:r w:rsidRPr="00A672B1">
        <w:rPr>
          <w:rFonts w:cs="Arial"/>
          <w:b/>
          <w:snapToGrid w:val="0"/>
          <w:color w:val="000000"/>
        </w:rPr>
        <w:t>«</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p w:rsidR="0062464F" w:rsidRPr="008620DF" w:rsidRDefault="0062464F" w:rsidP="00C72D08">
      <w:pPr>
        <w:widowControl w:val="0"/>
        <w:numPr>
          <w:ilvl w:val="0"/>
          <w:numId w:val="19"/>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C72D08">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5B4C3E">
      <w:pPr>
        <w:widowControl w:val="0"/>
        <w:ind w:left="720"/>
        <w:rPr>
          <w:rFonts w:cs="Arial"/>
          <w:b/>
          <w:bCs/>
        </w:rPr>
      </w:pPr>
    </w:p>
    <w:p w:rsidR="0062464F" w:rsidRPr="00B91A09" w:rsidRDefault="0062464F" w:rsidP="00C72D08">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C72D08">
      <w:pPr>
        <w:widowControl w:val="0"/>
        <w:numPr>
          <w:ilvl w:val="0"/>
          <w:numId w:val="15"/>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5D6DDB" w:rsidP="00C72D08">
      <w:pPr>
        <w:pStyle w:val="Odstavekseznama"/>
        <w:numPr>
          <w:ilvl w:val="0"/>
          <w:numId w:val="19"/>
        </w:numPr>
        <w:rPr>
          <w:b/>
        </w:rPr>
      </w:pPr>
      <w:r>
        <w:rPr>
          <w:b/>
        </w:rPr>
        <w:t>ROK</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9F0DD1" w:rsidRDefault="009F0DD1" w:rsidP="009F0DD1">
      <w:pPr>
        <w:widowControl w:val="0"/>
        <w:shd w:val="clear" w:color="auto" w:fill="FFFFFF"/>
        <w:autoSpaceDE w:val="0"/>
        <w:autoSpaceDN w:val="0"/>
        <w:adjustRightInd w:val="0"/>
        <w:rPr>
          <w:rFonts w:cs="Arial"/>
        </w:rPr>
      </w:pPr>
      <w:r w:rsidRPr="009F0DD1">
        <w:rPr>
          <w:rFonts w:cs="Arial"/>
        </w:rPr>
        <w:t>Izvajalec se zavezuje, da bo sončni elektrarni dobavil in montiral najkasneje do 30.</w:t>
      </w:r>
      <w:r w:rsidR="0022574A">
        <w:rPr>
          <w:rFonts w:cs="Arial"/>
        </w:rPr>
        <w:t xml:space="preserve"> </w:t>
      </w:r>
      <w:r w:rsidRPr="009F0DD1">
        <w:rPr>
          <w:rFonts w:cs="Arial"/>
        </w:rPr>
        <w:t>9.</w:t>
      </w:r>
      <w:r w:rsidR="0022574A">
        <w:rPr>
          <w:rFonts w:cs="Arial"/>
        </w:rPr>
        <w:t xml:space="preserve"> </w:t>
      </w:r>
      <w:r w:rsidRPr="009F0DD1">
        <w:rPr>
          <w:rFonts w:cs="Arial"/>
        </w:rPr>
        <w:t>2025  in oddal  vlogo za  priključitev v omrežje na pristojno elektro podjetje ter predal naročniku vso potrebno dokumentacijo najkasneje do 30.</w:t>
      </w:r>
      <w:r w:rsidR="0022574A">
        <w:rPr>
          <w:rFonts w:cs="Arial"/>
        </w:rPr>
        <w:t xml:space="preserve"> </w:t>
      </w:r>
      <w:r w:rsidRPr="009F0DD1">
        <w:rPr>
          <w:rFonts w:cs="Arial"/>
        </w:rPr>
        <w:t>10.</w:t>
      </w:r>
      <w:r w:rsidR="0022574A">
        <w:rPr>
          <w:rFonts w:cs="Arial"/>
        </w:rPr>
        <w:t xml:space="preserve"> </w:t>
      </w:r>
      <w:r w:rsidRPr="009F0DD1">
        <w:rPr>
          <w:rFonts w:cs="Arial"/>
        </w:rPr>
        <w:t>2025.</w:t>
      </w:r>
    </w:p>
    <w:p w:rsidR="0062464F" w:rsidRPr="00234C56" w:rsidRDefault="0062464F" w:rsidP="00C72D08">
      <w:pPr>
        <w:pStyle w:val="Odstavekseznama"/>
        <w:numPr>
          <w:ilvl w:val="0"/>
          <w:numId w:val="19"/>
        </w:numPr>
        <w:shd w:val="clear" w:color="auto" w:fill="FFFFFF"/>
        <w:tabs>
          <w:tab w:val="left" w:pos="264"/>
        </w:tabs>
        <w:spacing w:before="360" w:line="300" w:lineRule="atLeast"/>
        <w:rPr>
          <w:rFonts w:cs="Arial"/>
        </w:rPr>
      </w:pPr>
      <w:r w:rsidRPr="00234C56">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5D6DDB" w:rsidRPr="005D6DDB" w:rsidRDefault="005D6DDB" w:rsidP="005D6DDB">
      <w:pPr>
        <w:pStyle w:val="Odstavekseznama"/>
        <w:widowControl w:val="0"/>
        <w:autoSpaceDE w:val="0"/>
        <w:autoSpaceDN w:val="0"/>
        <w:adjustRightInd w:val="0"/>
        <w:rPr>
          <w:rFonts w:cs="Arial"/>
        </w:rPr>
      </w:pP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Zavedamo se, da vsaka neresnična izjava ali dokazilo v tej ponudbi lahko povzroči, da bomo izključeni iz postopka oddaje javnega naročila, ter navedeno v celoti sprejemamo.</w:t>
      </w: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62464F" w:rsidRPr="00ED421D" w:rsidRDefault="0062464F" w:rsidP="00360D6C">
      <w:pPr>
        <w:pStyle w:val="Odstavekseznama"/>
        <w:widowControl w:val="0"/>
        <w:autoSpaceDE w:val="0"/>
        <w:autoSpaceDN w:val="0"/>
        <w:adjustRightInd w:val="0"/>
        <w:rPr>
          <w:rFonts w:cs="Arial"/>
        </w:rPr>
      </w:pP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5D6DDB" w:rsidRPr="009B03FD" w:rsidRDefault="0062464F" w:rsidP="005D6DDB">
      <w:pPr>
        <w:shd w:val="clear" w:color="auto" w:fill="FFFFFF"/>
        <w:spacing w:line="300" w:lineRule="atLeast"/>
        <w:jc w:val="center"/>
        <w:rPr>
          <w:rFonts w:cs="Arial"/>
          <w:b/>
          <w:color w:val="000000"/>
          <w:spacing w:val="-1"/>
        </w:rPr>
      </w:pPr>
      <w:r w:rsidRPr="00186D8C">
        <w:rPr>
          <w:rFonts w:cs="Arial"/>
          <w:color w:val="FF0000"/>
          <w:spacing w:val="-5"/>
        </w:rPr>
        <w:lastRenderedPageBreak/>
        <w:tab/>
      </w:r>
      <w:r w:rsidR="005D6DDB" w:rsidRPr="009B03FD">
        <w:rPr>
          <w:rFonts w:cs="Arial"/>
          <w:b/>
          <w:color w:val="000000"/>
          <w:spacing w:val="-1"/>
        </w:rPr>
        <w:t>SEZNAM IZVEDENIH DEL – REFERENCE GOSPODARSKEGA SUBJEKTA</w:t>
      </w:r>
    </w:p>
    <w:p w:rsidR="005D6DDB" w:rsidRPr="009B03FD" w:rsidRDefault="005D6DDB" w:rsidP="005D6DDB">
      <w:pPr>
        <w:shd w:val="clear" w:color="auto" w:fill="FFFFFF"/>
        <w:spacing w:line="300" w:lineRule="atLeast"/>
        <w:jc w:val="center"/>
        <w:rPr>
          <w:rFonts w:cs="Arial"/>
          <w:b/>
          <w:color w:val="000000"/>
          <w:spacing w:val="-1"/>
        </w:rPr>
      </w:pPr>
    </w:p>
    <w:tbl>
      <w:tblPr>
        <w:tblW w:w="563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8"/>
        <w:gridCol w:w="3145"/>
        <w:gridCol w:w="2075"/>
        <w:gridCol w:w="1912"/>
        <w:gridCol w:w="2133"/>
        <w:gridCol w:w="1768"/>
        <w:gridCol w:w="2363"/>
        <w:gridCol w:w="1886"/>
      </w:tblGrid>
      <w:tr w:rsidR="005D6DDB" w:rsidRPr="009B03FD" w:rsidTr="005D6DDB">
        <w:trPr>
          <w:trHeight w:val="847"/>
        </w:trPr>
        <w:tc>
          <w:tcPr>
            <w:tcW w:w="227" w:type="pct"/>
            <w:shd w:val="clear" w:color="auto" w:fill="auto"/>
            <w:vAlign w:val="center"/>
            <w:hideMark/>
          </w:tcPr>
          <w:p w:rsidR="005D6DDB" w:rsidRPr="009B03FD" w:rsidRDefault="005D6DDB" w:rsidP="003857F5">
            <w:pPr>
              <w:jc w:val="center"/>
              <w:rPr>
                <w:rFonts w:eastAsia="Times New Roman" w:cs="Arial"/>
                <w:b/>
                <w:bCs/>
                <w:color w:val="000000"/>
                <w:lang w:eastAsia="sl-SI"/>
              </w:rPr>
            </w:pPr>
            <w:proofErr w:type="spellStart"/>
            <w:r w:rsidRPr="009B03FD">
              <w:rPr>
                <w:rFonts w:eastAsia="Times New Roman" w:cs="Arial"/>
                <w:b/>
                <w:bCs/>
                <w:color w:val="000000"/>
                <w:lang w:eastAsia="sl-SI"/>
              </w:rPr>
              <w:t>Zap</w:t>
            </w:r>
            <w:proofErr w:type="spellEnd"/>
            <w:r w:rsidRPr="009B03FD">
              <w:rPr>
                <w:rFonts w:eastAsia="Times New Roman" w:cs="Arial"/>
                <w:b/>
                <w:bCs/>
                <w:color w:val="000000"/>
                <w:lang w:eastAsia="sl-SI"/>
              </w:rPr>
              <w:t>. št.</w:t>
            </w:r>
          </w:p>
        </w:tc>
        <w:tc>
          <w:tcPr>
            <w:tcW w:w="982" w:type="pct"/>
            <w:vAlign w:val="center"/>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Izvajalec referenčnega posla</w:t>
            </w:r>
          </w:p>
        </w:tc>
        <w:tc>
          <w:tcPr>
            <w:tcW w:w="648"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Naročnik</w:t>
            </w:r>
          </w:p>
        </w:tc>
        <w:tc>
          <w:tcPr>
            <w:tcW w:w="597"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Naziv posla</w:t>
            </w:r>
          </w:p>
        </w:tc>
        <w:tc>
          <w:tcPr>
            <w:tcW w:w="666"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Datum primopredaje</w:t>
            </w:r>
          </w:p>
        </w:tc>
        <w:tc>
          <w:tcPr>
            <w:tcW w:w="552"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Vrednost referenčnega posla (V EUR Z DDV)</w:t>
            </w:r>
          </w:p>
        </w:tc>
        <w:tc>
          <w:tcPr>
            <w:tcW w:w="738"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Opis referenčnega posla</w:t>
            </w:r>
          </w:p>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(vrsta del</w:t>
            </w:r>
            <w:r w:rsidRPr="009B03FD">
              <w:rPr>
                <w:rFonts w:eastAsiaTheme="minorEastAsia" w:cs="Arial"/>
                <w:b/>
              </w:rPr>
              <w:t>)</w:t>
            </w:r>
          </w:p>
        </w:tc>
        <w:tc>
          <w:tcPr>
            <w:tcW w:w="589"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Oseba naročnika, ki lahko zagotovi dodatne informacije</w:t>
            </w:r>
          </w:p>
        </w:tc>
      </w:tr>
      <w:tr w:rsidR="005D6DDB" w:rsidRPr="009B03FD" w:rsidTr="005D6DDB">
        <w:trPr>
          <w:trHeight w:val="2224"/>
        </w:trPr>
        <w:tc>
          <w:tcPr>
            <w:tcW w:w="227" w:type="pct"/>
            <w:shd w:val="clear" w:color="auto" w:fill="auto"/>
            <w:vAlign w:val="center"/>
          </w:tcPr>
          <w:p w:rsidR="005D6DDB" w:rsidRPr="009B03FD" w:rsidRDefault="00D12980" w:rsidP="005D6DDB">
            <w:pPr>
              <w:ind w:left="30" w:hanging="30"/>
              <w:rPr>
                <w:rFonts w:eastAsia="Times New Roman" w:cs="Arial"/>
                <w:b/>
                <w:bCs/>
                <w:color w:val="000000"/>
                <w:lang w:eastAsia="sl-SI"/>
              </w:rPr>
            </w:pPr>
            <w:r>
              <w:rPr>
                <w:rFonts w:eastAsia="Times New Roman" w:cs="Arial"/>
                <w:b/>
                <w:bCs/>
                <w:color w:val="000000"/>
                <w:lang w:eastAsia="sl-SI"/>
              </w:rPr>
              <w:t>1</w:t>
            </w:r>
            <w:r w:rsidR="005D6DDB" w:rsidRPr="009B03FD">
              <w:rPr>
                <w:rFonts w:eastAsia="Times New Roman" w:cs="Arial"/>
                <w:b/>
                <w:bCs/>
                <w:color w:val="000000"/>
                <w:lang w:eastAsia="sl-SI"/>
              </w:rPr>
              <w:t>).</w:t>
            </w:r>
          </w:p>
        </w:tc>
        <w:tc>
          <w:tcPr>
            <w:tcW w:w="982" w:type="pct"/>
          </w:tcPr>
          <w:p w:rsidR="005D6DDB" w:rsidRPr="009B03FD" w:rsidRDefault="005D6DDB" w:rsidP="003857F5">
            <w:pPr>
              <w:rPr>
                <w:rFonts w:eastAsia="Times New Roman" w:cs="Arial"/>
                <w:b/>
                <w:bCs/>
                <w:color w:val="000000"/>
                <w:lang w:eastAsia="sl-SI"/>
              </w:rPr>
            </w:pPr>
          </w:p>
        </w:tc>
        <w:tc>
          <w:tcPr>
            <w:tcW w:w="648" w:type="pct"/>
            <w:shd w:val="clear" w:color="auto" w:fill="auto"/>
            <w:vAlign w:val="center"/>
          </w:tcPr>
          <w:p w:rsidR="005D6DDB" w:rsidRPr="009B03FD" w:rsidRDefault="005D6DDB" w:rsidP="003857F5">
            <w:pPr>
              <w:rPr>
                <w:rFonts w:eastAsia="Times New Roman" w:cs="Arial"/>
                <w:b/>
                <w:bCs/>
                <w:color w:val="000000"/>
                <w:lang w:eastAsia="sl-SI"/>
              </w:rPr>
            </w:pPr>
          </w:p>
        </w:tc>
        <w:tc>
          <w:tcPr>
            <w:tcW w:w="597" w:type="pct"/>
            <w:shd w:val="clear" w:color="auto" w:fill="auto"/>
            <w:vAlign w:val="center"/>
          </w:tcPr>
          <w:p w:rsidR="005D6DDB" w:rsidRPr="009B03FD" w:rsidRDefault="005D6DDB" w:rsidP="003857F5">
            <w:pPr>
              <w:rPr>
                <w:rFonts w:eastAsia="Times New Roman" w:cs="Arial"/>
                <w:b/>
                <w:bCs/>
                <w:color w:val="000000"/>
                <w:lang w:eastAsia="sl-SI"/>
              </w:rPr>
            </w:pPr>
          </w:p>
        </w:tc>
        <w:tc>
          <w:tcPr>
            <w:tcW w:w="666" w:type="pct"/>
            <w:shd w:val="clear" w:color="auto" w:fill="auto"/>
            <w:vAlign w:val="center"/>
          </w:tcPr>
          <w:p w:rsidR="005D6DDB" w:rsidRPr="009B03FD" w:rsidRDefault="005D6DDB" w:rsidP="003857F5">
            <w:pPr>
              <w:rPr>
                <w:rFonts w:eastAsia="Times New Roman" w:cs="Arial"/>
                <w:b/>
                <w:bCs/>
                <w:color w:val="000000"/>
                <w:lang w:eastAsia="sl-SI"/>
              </w:rPr>
            </w:pPr>
          </w:p>
        </w:tc>
        <w:tc>
          <w:tcPr>
            <w:tcW w:w="552" w:type="pct"/>
            <w:shd w:val="clear" w:color="auto" w:fill="auto"/>
            <w:vAlign w:val="center"/>
          </w:tcPr>
          <w:p w:rsidR="005D6DDB" w:rsidRPr="009B03FD" w:rsidRDefault="005D6DDB" w:rsidP="003857F5">
            <w:pPr>
              <w:rPr>
                <w:rFonts w:eastAsia="Times New Roman" w:cs="Arial"/>
                <w:b/>
                <w:bCs/>
                <w:color w:val="000000"/>
                <w:lang w:eastAsia="sl-SI"/>
              </w:rPr>
            </w:pPr>
          </w:p>
        </w:tc>
        <w:tc>
          <w:tcPr>
            <w:tcW w:w="738" w:type="pct"/>
            <w:shd w:val="clear" w:color="auto" w:fill="auto"/>
            <w:vAlign w:val="center"/>
          </w:tcPr>
          <w:p w:rsidR="005D6DDB" w:rsidRPr="009B03FD" w:rsidRDefault="005D6DDB" w:rsidP="003857F5">
            <w:pPr>
              <w:rPr>
                <w:rFonts w:eastAsia="Times New Roman" w:cs="Arial"/>
                <w:b/>
                <w:bCs/>
                <w:color w:val="000000"/>
                <w:lang w:eastAsia="sl-SI"/>
              </w:rPr>
            </w:pPr>
          </w:p>
        </w:tc>
        <w:tc>
          <w:tcPr>
            <w:tcW w:w="589" w:type="pct"/>
            <w:shd w:val="clear" w:color="auto" w:fill="auto"/>
            <w:vAlign w:val="center"/>
          </w:tcPr>
          <w:p w:rsidR="005D6DDB" w:rsidRPr="009B03FD" w:rsidRDefault="005D6DDB" w:rsidP="003857F5">
            <w:pPr>
              <w:rPr>
                <w:rFonts w:eastAsia="Times New Roman" w:cs="Arial"/>
                <w:b/>
                <w:bCs/>
                <w:color w:val="000000"/>
                <w:lang w:eastAsia="sl-SI"/>
              </w:rPr>
            </w:pPr>
          </w:p>
        </w:tc>
      </w:tr>
      <w:tr w:rsidR="005D6DDB" w:rsidRPr="009B03FD" w:rsidTr="005D6DDB">
        <w:trPr>
          <w:trHeight w:val="1971"/>
        </w:trPr>
        <w:tc>
          <w:tcPr>
            <w:tcW w:w="227" w:type="pct"/>
            <w:shd w:val="clear" w:color="auto" w:fill="auto"/>
            <w:vAlign w:val="center"/>
          </w:tcPr>
          <w:p w:rsidR="005D6DDB" w:rsidRPr="009B03FD" w:rsidRDefault="00D12980" w:rsidP="005D6DDB">
            <w:pPr>
              <w:ind w:left="30" w:hanging="30"/>
              <w:rPr>
                <w:rFonts w:eastAsia="Times New Roman" w:cs="Arial"/>
                <w:b/>
                <w:bCs/>
                <w:color w:val="000000"/>
                <w:lang w:eastAsia="sl-SI"/>
              </w:rPr>
            </w:pPr>
            <w:r>
              <w:rPr>
                <w:rFonts w:eastAsia="Times New Roman" w:cs="Arial"/>
                <w:b/>
                <w:bCs/>
                <w:color w:val="000000"/>
                <w:lang w:eastAsia="sl-SI"/>
              </w:rPr>
              <w:t>2</w:t>
            </w:r>
            <w:r w:rsidR="005D6DDB">
              <w:rPr>
                <w:rFonts w:eastAsia="Times New Roman" w:cs="Arial"/>
                <w:b/>
                <w:bCs/>
                <w:color w:val="000000"/>
                <w:lang w:eastAsia="sl-SI"/>
              </w:rPr>
              <w:t>)</w:t>
            </w:r>
            <w:r>
              <w:rPr>
                <w:rFonts w:eastAsia="Times New Roman" w:cs="Arial"/>
                <w:b/>
                <w:bCs/>
                <w:color w:val="000000"/>
                <w:lang w:eastAsia="sl-SI"/>
              </w:rPr>
              <w:t>.</w:t>
            </w:r>
          </w:p>
        </w:tc>
        <w:tc>
          <w:tcPr>
            <w:tcW w:w="982" w:type="pct"/>
          </w:tcPr>
          <w:p w:rsidR="005D6DDB" w:rsidRPr="009B03FD" w:rsidRDefault="005D6DDB" w:rsidP="003857F5">
            <w:pPr>
              <w:rPr>
                <w:rFonts w:eastAsia="Times New Roman" w:cs="Arial"/>
                <w:b/>
                <w:bCs/>
                <w:color w:val="000000"/>
                <w:lang w:eastAsia="sl-SI"/>
              </w:rPr>
            </w:pPr>
          </w:p>
        </w:tc>
        <w:tc>
          <w:tcPr>
            <w:tcW w:w="648" w:type="pct"/>
            <w:shd w:val="clear" w:color="auto" w:fill="auto"/>
            <w:vAlign w:val="center"/>
          </w:tcPr>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Pr="009B03FD" w:rsidRDefault="005D6DDB" w:rsidP="003857F5">
            <w:pPr>
              <w:rPr>
                <w:rFonts w:eastAsia="Times New Roman" w:cs="Arial"/>
                <w:b/>
                <w:bCs/>
                <w:color w:val="000000"/>
                <w:lang w:eastAsia="sl-SI"/>
              </w:rPr>
            </w:pPr>
          </w:p>
        </w:tc>
        <w:tc>
          <w:tcPr>
            <w:tcW w:w="597" w:type="pct"/>
            <w:shd w:val="clear" w:color="auto" w:fill="auto"/>
            <w:vAlign w:val="center"/>
          </w:tcPr>
          <w:p w:rsidR="005D6DDB" w:rsidRPr="009B03FD" w:rsidRDefault="005D6DDB" w:rsidP="003857F5">
            <w:pPr>
              <w:rPr>
                <w:rFonts w:eastAsia="Times New Roman" w:cs="Arial"/>
                <w:b/>
                <w:bCs/>
                <w:color w:val="000000"/>
                <w:lang w:eastAsia="sl-SI"/>
              </w:rPr>
            </w:pPr>
          </w:p>
        </w:tc>
        <w:tc>
          <w:tcPr>
            <w:tcW w:w="666" w:type="pct"/>
            <w:shd w:val="clear" w:color="auto" w:fill="auto"/>
            <w:vAlign w:val="center"/>
          </w:tcPr>
          <w:p w:rsidR="005D6DDB" w:rsidRPr="009B03FD" w:rsidRDefault="005D6DDB" w:rsidP="003857F5">
            <w:pPr>
              <w:rPr>
                <w:rFonts w:eastAsia="Times New Roman" w:cs="Arial"/>
                <w:b/>
                <w:bCs/>
                <w:color w:val="000000"/>
                <w:lang w:eastAsia="sl-SI"/>
              </w:rPr>
            </w:pPr>
          </w:p>
        </w:tc>
        <w:tc>
          <w:tcPr>
            <w:tcW w:w="552" w:type="pct"/>
            <w:shd w:val="clear" w:color="auto" w:fill="auto"/>
            <w:vAlign w:val="center"/>
          </w:tcPr>
          <w:p w:rsidR="005D6DDB" w:rsidRPr="009B03FD" w:rsidRDefault="005D6DDB" w:rsidP="003857F5">
            <w:pPr>
              <w:rPr>
                <w:rFonts w:eastAsia="Times New Roman" w:cs="Arial"/>
                <w:b/>
                <w:bCs/>
                <w:color w:val="000000"/>
                <w:lang w:eastAsia="sl-SI"/>
              </w:rPr>
            </w:pPr>
          </w:p>
        </w:tc>
        <w:tc>
          <w:tcPr>
            <w:tcW w:w="738" w:type="pct"/>
            <w:shd w:val="clear" w:color="auto" w:fill="auto"/>
            <w:vAlign w:val="center"/>
          </w:tcPr>
          <w:p w:rsidR="005D6DDB" w:rsidRPr="009B03FD" w:rsidRDefault="005D6DDB" w:rsidP="003857F5">
            <w:pPr>
              <w:rPr>
                <w:rFonts w:eastAsia="Times New Roman" w:cs="Arial"/>
                <w:b/>
                <w:bCs/>
                <w:color w:val="000000"/>
                <w:lang w:eastAsia="sl-SI"/>
              </w:rPr>
            </w:pPr>
          </w:p>
        </w:tc>
        <w:tc>
          <w:tcPr>
            <w:tcW w:w="589" w:type="pct"/>
            <w:shd w:val="clear" w:color="auto" w:fill="auto"/>
            <w:vAlign w:val="center"/>
          </w:tcPr>
          <w:p w:rsidR="005D6DDB" w:rsidRPr="009B03FD" w:rsidRDefault="005D6DDB" w:rsidP="003857F5">
            <w:pPr>
              <w:rPr>
                <w:rFonts w:eastAsia="Times New Roman" w:cs="Arial"/>
                <w:b/>
                <w:bCs/>
                <w:color w:val="000000"/>
                <w:lang w:eastAsia="sl-SI"/>
              </w:rPr>
            </w:pPr>
          </w:p>
        </w:tc>
      </w:tr>
      <w:tr w:rsidR="0097664A" w:rsidRPr="009B03FD" w:rsidTr="005D6DDB">
        <w:trPr>
          <w:trHeight w:val="1971"/>
        </w:trPr>
        <w:tc>
          <w:tcPr>
            <w:tcW w:w="227" w:type="pct"/>
            <w:shd w:val="clear" w:color="auto" w:fill="auto"/>
            <w:vAlign w:val="center"/>
          </w:tcPr>
          <w:p w:rsidR="0097664A" w:rsidRDefault="00D12980" w:rsidP="00D12980">
            <w:pPr>
              <w:ind w:left="30" w:hanging="30"/>
              <w:rPr>
                <w:rFonts w:eastAsia="Times New Roman" w:cs="Arial"/>
                <w:b/>
                <w:bCs/>
                <w:color w:val="000000"/>
                <w:lang w:eastAsia="sl-SI"/>
              </w:rPr>
            </w:pPr>
            <w:r>
              <w:rPr>
                <w:rFonts w:eastAsia="Times New Roman" w:cs="Arial"/>
                <w:b/>
                <w:bCs/>
                <w:color w:val="000000"/>
                <w:lang w:eastAsia="sl-SI"/>
              </w:rPr>
              <w:lastRenderedPageBreak/>
              <w:t>3</w:t>
            </w:r>
            <w:r w:rsidR="0097664A">
              <w:rPr>
                <w:rFonts w:eastAsia="Times New Roman" w:cs="Arial"/>
                <w:b/>
                <w:bCs/>
                <w:color w:val="000000"/>
                <w:lang w:eastAsia="sl-SI"/>
              </w:rPr>
              <w:t>)</w:t>
            </w:r>
            <w:r>
              <w:rPr>
                <w:rFonts w:eastAsia="Times New Roman" w:cs="Arial"/>
                <w:b/>
                <w:bCs/>
                <w:color w:val="000000"/>
                <w:lang w:eastAsia="sl-SI"/>
              </w:rPr>
              <w:t>.</w:t>
            </w:r>
          </w:p>
        </w:tc>
        <w:tc>
          <w:tcPr>
            <w:tcW w:w="982" w:type="pct"/>
          </w:tcPr>
          <w:p w:rsidR="0097664A" w:rsidRPr="009B03FD" w:rsidRDefault="0097664A" w:rsidP="003857F5">
            <w:pPr>
              <w:rPr>
                <w:rFonts w:eastAsia="Times New Roman" w:cs="Arial"/>
                <w:b/>
                <w:bCs/>
                <w:color w:val="000000"/>
                <w:lang w:eastAsia="sl-SI"/>
              </w:rPr>
            </w:pPr>
          </w:p>
        </w:tc>
        <w:tc>
          <w:tcPr>
            <w:tcW w:w="648" w:type="pct"/>
            <w:shd w:val="clear" w:color="auto" w:fill="auto"/>
            <w:vAlign w:val="center"/>
          </w:tcPr>
          <w:p w:rsidR="0097664A" w:rsidRDefault="0097664A" w:rsidP="003857F5">
            <w:pPr>
              <w:rPr>
                <w:rFonts w:eastAsia="Times New Roman" w:cs="Arial"/>
                <w:b/>
                <w:bCs/>
                <w:color w:val="000000"/>
                <w:lang w:eastAsia="sl-SI"/>
              </w:rPr>
            </w:pPr>
          </w:p>
        </w:tc>
        <w:tc>
          <w:tcPr>
            <w:tcW w:w="597" w:type="pct"/>
            <w:shd w:val="clear" w:color="auto" w:fill="auto"/>
            <w:vAlign w:val="center"/>
          </w:tcPr>
          <w:p w:rsidR="0097664A" w:rsidRPr="009B03FD" w:rsidRDefault="0097664A" w:rsidP="003857F5">
            <w:pPr>
              <w:rPr>
                <w:rFonts w:eastAsia="Times New Roman" w:cs="Arial"/>
                <w:b/>
                <w:bCs/>
                <w:color w:val="000000"/>
                <w:lang w:eastAsia="sl-SI"/>
              </w:rPr>
            </w:pPr>
          </w:p>
        </w:tc>
        <w:tc>
          <w:tcPr>
            <w:tcW w:w="666" w:type="pct"/>
            <w:shd w:val="clear" w:color="auto" w:fill="auto"/>
            <w:vAlign w:val="center"/>
          </w:tcPr>
          <w:p w:rsidR="0097664A" w:rsidRPr="009B03FD" w:rsidRDefault="0097664A" w:rsidP="003857F5">
            <w:pPr>
              <w:rPr>
                <w:rFonts w:eastAsia="Times New Roman" w:cs="Arial"/>
                <w:b/>
                <w:bCs/>
                <w:color w:val="000000"/>
                <w:lang w:eastAsia="sl-SI"/>
              </w:rPr>
            </w:pPr>
          </w:p>
        </w:tc>
        <w:tc>
          <w:tcPr>
            <w:tcW w:w="552" w:type="pct"/>
            <w:shd w:val="clear" w:color="auto" w:fill="auto"/>
            <w:vAlign w:val="center"/>
          </w:tcPr>
          <w:p w:rsidR="0097664A" w:rsidRPr="009B03FD" w:rsidRDefault="0097664A" w:rsidP="003857F5">
            <w:pPr>
              <w:rPr>
                <w:rFonts w:eastAsia="Times New Roman" w:cs="Arial"/>
                <w:b/>
                <w:bCs/>
                <w:color w:val="000000"/>
                <w:lang w:eastAsia="sl-SI"/>
              </w:rPr>
            </w:pPr>
          </w:p>
        </w:tc>
        <w:tc>
          <w:tcPr>
            <w:tcW w:w="738" w:type="pct"/>
            <w:shd w:val="clear" w:color="auto" w:fill="auto"/>
            <w:vAlign w:val="center"/>
          </w:tcPr>
          <w:p w:rsidR="0097664A" w:rsidRPr="009B03FD" w:rsidRDefault="0097664A" w:rsidP="003857F5">
            <w:pPr>
              <w:rPr>
                <w:rFonts w:eastAsia="Times New Roman" w:cs="Arial"/>
                <w:b/>
                <w:bCs/>
                <w:color w:val="000000"/>
                <w:lang w:eastAsia="sl-SI"/>
              </w:rPr>
            </w:pPr>
          </w:p>
        </w:tc>
        <w:tc>
          <w:tcPr>
            <w:tcW w:w="589" w:type="pct"/>
            <w:shd w:val="clear" w:color="auto" w:fill="auto"/>
            <w:vAlign w:val="center"/>
          </w:tcPr>
          <w:p w:rsidR="0097664A" w:rsidRPr="009B03FD" w:rsidRDefault="0097664A" w:rsidP="003857F5">
            <w:pPr>
              <w:rPr>
                <w:rFonts w:eastAsia="Times New Roman" w:cs="Arial"/>
                <w:b/>
                <w:bCs/>
                <w:color w:val="000000"/>
                <w:lang w:eastAsia="sl-SI"/>
              </w:rPr>
            </w:pPr>
          </w:p>
        </w:tc>
      </w:tr>
    </w:tbl>
    <w:p w:rsidR="005D6DDB" w:rsidRPr="009B03FD" w:rsidRDefault="005D6DDB" w:rsidP="005D6DDB">
      <w:pPr>
        <w:rPr>
          <w:rFonts w:cs="Arial"/>
          <w:b/>
        </w:rPr>
      </w:pPr>
    </w:p>
    <w:p w:rsidR="005D6DDB" w:rsidRPr="009B03FD" w:rsidRDefault="005D6DDB" w:rsidP="005D6DDB">
      <w:pPr>
        <w:rPr>
          <w:rFonts w:cs="Arial"/>
          <w:b/>
        </w:rPr>
      </w:pPr>
    </w:p>
    <w:p w:rsidR="005D6DDB" w:rsidRPr="009B03FD" w:rsidRDefault="005D6DDB" w:rsidP="005D6DDB">
      <w:pPr>
        <w:rPr>
          <w:rFonts w:cs="Arial"/>
          <w:b/>
        </w:rPr>
      </w:pPr>
    </w:p>
    <w:p w:rsidR="005D6DDB" w:rsidRPr="009B03FD" w:rsidRDefault="005D6DDB" w:rsidP="005D6DDB">
      <w:pPr>
        <w:rPr>
          <w:rFonts w:cs="Arial"/>
          <w:b/>
        </w:rPr>
      </w:pPr>
    </w:p>
    <w:p w:rsidR="005D6DDB" w:rsidRPr="009B03FD" w:rsidRDefault="005D6DDB" w:rsidP="005D6DDB">
      <w:pPr>
        <w:widowControl w:val="0"/>
        <w:autoSpaceDE w:val="0"/>
        <w:autoSpaceDN w:val="0"/>
        <w:adjustRightInd w:val="0"/>
        <w:rPr>
          <w:rFonts w:eastAsia="Times New Roman" w:cs="Arial"/>
          <w:lang w:eastAsia="sl-SI"/>
        </w:rPr>
      </w:pPr>
      <w:r w:rsidRPr="009B03FD">
        <w:rPr>
          <w:rFonts w:eastAsia="Times New Roman" w:cs="Arial"/>
          <w:lang w:eastAsia="sl-SI"/>
        </w:rPr>
        <w:t xml:space="preserve">                                                                    </w:t>
      </w:r>
    </w:p>
    <w:p w:rsidR="005D6DDB" w:rsidRPr="009B03FD" w:rsidRDefault="005D6DDB" w:rsidP="005D6DDB">
      <w:pPr>
        <w:widowControl w:val="0"/>
        <w:autoSpaceDE w:val="0"/>
        <w:autoSpaceDN w:val="0"/>
        <w:adjustRightInd w:val="0"/>
        <w:rPr>
          <w:rFonts w:eastAsia="Times New Roman" w:cs="Arial"/>
          <w:lang w:eastAsia="sl-SI"/>
        </w:rPr>
      </w:pPr>
    </w:p>
    <w:p w:rsidR="005D6DDB" w:rsidRPr="009B03FD" w:rsidRDefault="005D6DDB" w:rsidP="005D6DDB">
      <w:pPr>
        <w:widowControl w:val="0"/>
        <w:autoSpaceDE w:val="0"/>
        <w:autoSpaceDN w:val="0"/>
        <w:adjustRightInd w:val="0"/>
        <w:rPr>
          <w:rFonts w:eastAsia="Times New Roman" w:cs="Arial"/>
          <w:lang w:eastAsia="sl-SI"/>
        </w:rPr>
      </w:pPr>
    </w:p>
    <w:p w:rsidR="005D6DDB" w:rsidRPr="009B03FD" w:rsidRDefault="005D6DDB" w:rsidP="005D6DDB">
      <w:pPr>
        <w:widowControl w:val="0"/>
        <w:autoSpaceDE w:val="0"/>
        <w:autoSpaceDN w:val="0"/>
        <w:adjustRightInd w:val="0"/>
        <w:rPr>
          <w:rFonts w:cs="Arial"/>
          <w:b/>
          <w:highlight w:val="yellow"/>
        </w:rPr>
      </w:pPr>
    </w:p>
    <w:p w:rsidR="005D6DDB" w:rsidRPr="009B03FD" w:rsidRDefault="005D6DDB" w:rsidP="005D6DDB">
      <w:pPr>
        <w:widowControl w:val="0"/>
        <w:autoSpaceDE w:val="0"/>
        <w:autoSpaceDN w:val="0"/>
        <w:adjustRightInd w:val="0"/>
        <w:rPr>
          <w:rFonts w:cs="Arial"/>
          <w:b/>
        </w:rPr>
      </w:pPr>
    </w:p>
    <w:p w:rsidR="005D6DDB" w:rsidRPr="009B03FD" w:rsidRDefault="005D6DDB" w:rsidP="005D6DDB">
      <w:pPr>
        <w:widowControl w:val="0"/>
        <w:autoSpaceDE w:val="0"/>
        <w:autoSpaceDN w:val="0"/>
        <w:adjustRightInd w:val="0"/>
        <w:rPr>
          <w:rFonts w:cs="Arial"/>
          <w:b/>
        </w:rPr>
      </w:pPr>
    </w:p>
    <w:p w:rsidR="0062464F" w:rsidRPr="00A51AEC" w:rsidRDefault="0062464F" w:rsidP="005D6DDB">
      <w:pPr>
        <w:shd w:val="clear" w:color="auto" w:fill="FFFFFF"/>
        <w:spacing w:line="300" w:lineRule="atLeast"/>
        <w:jc w:val="center"/>
        <w:rPr>
          <w:spacing w:val="6"/>
        </w:rPr>
        <w:sectPr w:rsidR="0062464F" w:rsidRPr="00A51AEC" w:rsidSect="00BF790B">
          <w:footerReference w:type="default" r:id="rId20"/>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75"/>
    <w:bookmarkEnd w:id="76"/>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r w:rsidRPr="00DB2B71">
        <w:rPr>
          <w:rFonts w:cs="Arial"/>
          <w:b/>
        </w:rPr>
        <w:t>POTRDILO NAROČNIKA O DOBRO OPRAVLJENEM DELU</w:t>
      </w: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rPr>
          <w:rFonts w:cs="Arial"/>
          <w:b/>
        </w:rPr>
      </w:pPr>
      <w:r w:rsidRPr="00DB2B71">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NASLOV: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bl>
    <w:p w:rsidR="0062464F" w:rsidRPr="00DB2B71" w:rsidRDefault="0062464F" w:rsidP="0062464F">
      <w:pPr>
        <w:widowControl w:val="0"/>
        <w:autoSpaceDE w:val="0"/>
        <w:autoSpaceDN w:val="0"/>
        <w:adjustRightInd w:val="0"/>
        <w:rPr>
          <w:rFonts w:cs="Arial"/>
          <w:b/>
        </w:rPr>
      </w:pPr>
      <w:r w:rsidRPr="00DB2B71">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331AF1">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331AF1">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5D6DDB" w:rsidRDefault="005D6DDB" w:rsidP="00D12980">
      <w:pPr>
        <w:shd w:val="clear" w:color="auto" w:fill="FFFFFF"/>
        <w:spacing w:line="300" w:lineRule="atLeast"/>
        <w:rPr>
          <w:rFonts w:cs="Arial"/>
        </w:rPr>
      </w:pPr>
    </w:p>
    <w:p w:rsidR="000D34F3" w:rsidRDefault="000D34F3" w:rsidP="00D12980">
      <w:pPr>
        <w:shd w:val="clear" w:color="auto" w:fill="FFFFFF"/>
        <w:spacing w:line="300" w:lineRule="atLeast"/>
        <w:rPr>
          <w:rFonts w:cs="Arial"/>
        </w:rPr>
      </w:pPr>
    </w:p>
    <w:p w:rsidR="005D6DDB" w:rsidRPr="009B03FD" w:rsidRDefault="005D6DDB" w:rsidP="005D6DDB">
      <w:pPr>
        <w:jc w:val="center"/>
        <w:rPr>
          <w:rFonts w:eastAsia="Times New Roman" w:cs="Arial"/>
          <w:b/>
          <w:bCs/>
          <w:color w:val="000000"/>
          <w:spacing w:val="-2"/>
          <w:highlight w:val="yellow"/>
          <w:lang w:val="x-none" w:eastAsia="x-none"/>
        </w:rPr>
      </w:pPr>
    </w:p>
    <w:p w:rsidR="007119C9" w:rsidRPr="009F0DD1" w:rsidRDefault="005D6DDB" w:rsidP="009F0DD1">
      <w:pPr>
        <w:jc w:val="center"/>
        <w:rPr>
          <w:rFonts w:eastAsia="Times New Roman" w:cs="Arial"/>
          <w:b/>
          <w:bCs/>
          <w:color w:val="000000"/>
          <w:spacing w:val="-2"/>
          <w:lang w:eastAsia="x-none"/>
        </w:rPr>
      </w:pPr>
      <w:r w:rsidRPr="009B03FD">
        <w:rPr>
          <w:rFonts w:eastAsia="Times New Roman" w:cs="Arial"/>
          <w:b/>
          <w:bCs/>
          <w:color w:val="000000"/>
          <w:spacing w:val="-2"/>
          <w:lang w:val="x-none" w:eastAsia="x-none"/>
        </w:rPr>
        <w:lastRenderedPageBreak/>
        <w:t>IZJAVA O SKLADNOSTI PONUJENEGA PREDMETA JAVNEGA NAROČIL</w:t>
      </w:r>
      <w:r w:rsidRPr="009B03FD">
        <w:rPr>
          <w:rFonts w:eastAsia="Times New Roman" w:cs="Arial"/>
          <w:b/>
          <w:bCs/>
          <w:color w:val="000000"/>
          <w:spacing w:val="-2"/>
          <w:lang w:eastAsia="x-none"/>
        </w:rPr>
        <w:t>A</w:t>
      </w: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C72D08">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C72D08">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lastRenderedPageBreak/>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D12980">
      <w:pPr>
        <w:pStyle w:val="PODNASLOV"/>
        <w:spacing w:after="0"/>
        <w:ind w:left="0" w:firstLine="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C72D08">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C72D08">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704D8E" w:rsidRDefault="00704D8E" w:rsidP="00CE451C">
      <w:pPr>
        <w:rPr>
          <w:rFonts w:cs="Arial"/>
        </w:rPr>
      </w:pPr>
    </w:p>
    <w:p w:rsidR="009F0DD1" w:rsidRDefault="009F0DD1" w:rsidP="00CE451C">
      <w:pPr>
        <w:rPr>
          <w:rFonts w:cs="Arial"/>
        </w:rPr>
      </w:pPr>
    </w:p>
    <w:p w:rsidR="009F0DD1" w:rsidRDefault="009F0DD1" w:rsidP="00CE451C">
      <w:pPr>
        <w:rPr>
          <w:rFonts w:cs="Arial"/>
        </w:rPr>
      </w:pPr>
    </w:p>
    <w:p w:rsidR="009F0DD1" w:rsidRDefault="009F0DD1" w:rsidP="00CE451C">
      <w:pPr>
        <w:rPr>
          <w:rFonts w:cs="Arial"/>
        </w:rPr>
      </w:pPr>
    </w:p>
    <w:p w:rsidR="009F0DD1" w:rsidRDefault="009F0DD1" w:rsidP="00CE451C">
      <w:pPr>
        <w:rPr>
          <w:rFonts w:cs="Arial"/>
        </w:rPr>
      </w:pPr>
    </w:p>
    <w:p w:rsidR="009F0DD1" w:rsidRDefault="009F0DD1"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lastRenderedPageBreak/>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hyperlink r:id="rId21" w:tgtFrame="_blank" w:tooltip="Zakon o integriteti in preprečevanju korupcije (uradno prečiščeno besedilo)" w:history="1">
        <w:r w:rsidRPr="00BA25DC">
          <w:t>69/11</w:t>
        </w:r>
      </w:hyperlink>
      <w:r w:rsidRPr="00BA25DC">
        <w:t xml:space="preserve"> – uradno prečiščeno besedilo in </w:t>
      </w:r>
      <w:hyperlink r:id="rId22" w:tgtFrame="_blank" w:tooltip="Zakon o spremembah in dopolnitvah Zakona o integriteti in preprečevanju korupcije" w:history="1">
        <w:r w:rsidRPr="00BA25DC">
          <w:t>158/20</w:t>
        </w:r>
      </w:hyperlink>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D936AE">
        <w:rPr>
          <w:rFonts w:cs="Arial"/>
          <w:b/>
        </w:rPr>
        <w:t>Postavitev sončne elektrarne na strehah javnih stavb</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A25DC">
        <w:rPr>
          <w:rFonts w:cs="Arial"/>
        </w:rPr>
        <w:t>ZIntPK</w:t>
      </w:r>
      <w:proofErr w:type="spellEnd"/>
      <w:r w:rsidRPr="00BA25DC">
        <w:rPr>
          <w:rFonts w:cs="Arial"/>
        </w:rPr>
        <w:t xml:space="preserve">).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 xml:space="preserve">1. odstavek 35. člena </w:t>
      </w:r>
      <w:proofErr w:type="spellStart"/>
      <w:r w:rsidRPr="00662AC3">
        <w:rPr>
          <w:rFonts w:cs="Arial"/>
          <w:b/>
          <w:sz w:val="16"/>
          <w:u w:val="single"/>
        </w:rPr>
        <w:t>ZIntPK</w:t>
      </w:r>
      <w:proofErr w:type="spellEnd"/>
      <w:r w:rsidRPr="00662AC3">
        <w:rPr>
          <w:rFonts w:cs="Arial"/>
          <w:b/>
          <w:sz w:val="16"/>
          <w:u w:val="single"/>
        </w:rPr>
        <w:t>:</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B36908">
      <w:pPr>
        <w:pStyle w:val="Sprotnaopomba-besedilo"/>
        <w:numPr>
          <w:ilvl w:val="0"/>
          <w:numId w:val="23"/>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B36908">
      <w:pPr>
        <w:pStyle w:val="Sprotnaopomba-besedilo"/>
        <w:numPr>
          <w:ilvl w:val="0"/>
          <w:numId w:val="23"/>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pgSz w:w="11906" w:h="16838"/>
          <w:pgMar w:top="851" w:right="1133" w:bottom="1701" w:left="1134" w:header="708" w:footer="708" w:gutter="0"/>
          <w:cols w:space="708"/>
        </w:sectPr>
      </w:pPr>
    </w:p>
    <w:p w:rsidR="007119C9" w:rsidRPr="009B03FD" w:rsidRDefault="007119C9" w:rsidP="007119C9">
      <w:pPr>
        <w:rPr>
          <w:rFonts w:cs="Arial"/>
          <w:b/>
          <w:sz w:val="20"/>
        </w:rPr>
      </w:pPr>
      <w:r w:rsidRPr="009B03FD">
        <w:rPr>
          <w:rFonts w:cs="Arial"/>
          <w:b/>
          <w:sz w:val="20"/>
        </w:rPr>
        <w:lastRenderedPageBreak/>
        <w:t xml:space="preserve">Finančno zavarovanje za resnost ponudbe </w:t>
      </w:r>
    </w:p>
    <w:p w:rsidR="007119C9" w:rsidRPr="009B03FD" w:rsidRDefault="007119C9" w:rsidP="007119C9">
      <w:pPr>
        <w:rPr>
          <w:rFonts w:cs="Arial"/>
          <w:b/>
          <w:sz w:val="20"/>
        </w:rPr>
      </w:pPr>
    </w:p>
    <w:p w:rsidR="007119C9" w:rsidRPr="009B03FD" w:rsidRDefault="007119C9" w:rsidP="007119C9">
      <w:pPr>
        <w:rPr>
          <w:rFonts w:cs="Arial"/>
          <w:b/>
          <w:lang w:eastAsia="sl-SI"/>
        </w:rPr>
      </w:pPr>
      <w:r w:rsidRPr="009B03FD">
        <w:rPr>
          <w:rFonts w:cs="Arial"/>
          <w:b/>
          <w:lang w:eastAsia="sl-SI"/>
        </w:rPr>
        <w:t>MENIČNA IZJAVA S POOBLASTILOM ZA IZPOLNITEV IN UNOVČENJE MENICE</w:t>
      </w:r>
    </w:p>
    <w:p w:rsidR="007119C9" w:rsidRPr="009B03FD" w:rsidRDefault="007119C9" w:rsidP="007119C9">
      <w:pPr>
        <w:rPr>
          <w:rFonts w:cs="Arial"/>
        </w:rPr>
      </w:pPr>
    </w:p>
    <w:p w:rsidR="007119C9" w:rsidRPr="009B03FD" w:rsidRDefault="00D12980" w:rsidP="007119C9">
      <w:pPr>
        <w:rPr>
          <w:rFonts w:cs="Arial"/>
        </w:rPr>
      </w:pPr>
      <w:r>
        <w:rPr>
          <w:rFonts w:cs="Arial"/>
        </w:rPr>
        <w:t>Izvajalec:</w:t>
      </w:r>
    </w:p>
    <w:p w:rsidR="007119C9" w:rsidRPr="009B03FD" w:rsidRDefault="007119C9" w:rsidP="007119C9">
      <w:pPr>
        <w:rPr>
          <w:rFonts w:cs="Arial"/>
        </w:rPr>
      </w:pPr>
      <w:r w:rsidRPr="009B03FD">
        <w:rPr>
          <w:rFonts w:cs="Arial"/>
        </w:rPr>
        <w:t>(firma in sedež družbe oziroma samostojnega podjetnika)</w:t>
      </w:r>
    </w:p>
    <w:p w:rsidR="007119C9" w:rsidRPr="009B03FD" w:rsidRDefault="007119C9" w:rsidP="007119C9">
      <w:pPr>
        <w:rPr>
          <w:rFonts w:cs="Arial"/>
        </w:rPr>
      </w:pPr>
    </w:p>
    <w:p w:rsidR="007119C9" w:rsidRPr="009B03FD" w:rsidRDefault="007119C9" w:rsidP="007119C9">
      <w:pPr>
        <w:rPr>
          <w:rFonts w:cs="Arial"/>
        </w:rPr>
      </w:pPr>
      <w:r w:rsidRPr="009B03FD">
        <w:rPr>
          <w:rFonts w:cs="Arial"/>
        </w:rPr>
        <w:t>Zakoniti zastopnik oz. pooblaščenec izvajalca:</w:t>
      </w:r>
    </w:p>
    <w:p w:rsidR="007119C9" w:rsidRPr="009B03FD" w:rsidRDefault="007119C9" w:rsidP="007119C9">
      <w:pPr>
        <w:rPr>
          <w:rFonts w:cs="Arial"/>
        </w:rPr>
      </w:pPr>
    </w:p>
    <w:p w:rsidR="007119C9" w:rsidRPr="009B03FD" w:rsidRDefault="007119C9" w:rsidP="007119C9">
      <w:pPr>
        <w:rPr>
          <w:rFonts w:cs="Arial"/>
        </w:rPr>
      </w:pPr>
    </w:p>
    <w:p w:rsidR="007119C9" w:rsidRPr="009B03FD" w:rsidRDefault="007119C9" w:rsidP="007119C9">
      <w:pPr>
        <w:spacing w:line="360" w:lineRule="auto"/>
        <w:rPr>
          <w:rFonts w:cs="Arial"/>
          <w:b/>
          <w:highlight w:val="yellow"/>
          <w:u w:val="single"/>
        </w:rPr>
      </w:pPr>
      <w:r w:rsidRPr="009B03FD">
        <w:rPr>
          <w:rFonts w:cs="Arial"/>
        </w:rPr>
        <w:t xml:space="preserve">nepreklicno izjavljam, da </w:t>
      </w:r>
      <w:r w:rsidRPr="00D12980">
        <w:rPr>
          <w:rFonts w:cs="Arial"/>
        </w:rPr>
        <w:t>pooblaščam Mestno občino Krško</w:t>
      </w:r>
      <w:r w:rsidRPr="00D12980">
        <w:rPr>
          <w:rFonts w:eastAsia="Times New Roman" w:cs="Arial"/>
          <w:lang w:eastAsia="sl-SI"/>
        </w:rPr>
        <w:t>,</w:t>
      </w:r>
      <w:r w:rsidRPr="009B03FD">
        <w:rPr>
          <w:rFonts w:eastAsia="Times New Roman" w:cs="Arial"/>
          <w:lang w:eastAsia="sl-SI"/>
        </w:rPr>
        <w:t xml:space="preserve"> Cesta krških žrtev 14, 8270 Krško</w:t>
      </w:r>
      <w:r w:rsidRPr="009B03FD">
        <w:rPr>
          <w:rFonts w:cs="Arial"/>
        </w:rPr>
        <w:t xml:space="preserve">, da lahko podpisano bianco </w:t>
      </w:r>
      <w:r w:rsidRPr="009B03FD">
        <w:rPr>
          <w:rStyle w:val="goohl3"/>
          <w:rFonts w:cs="Arial"/>
        </w:rPr>
        <w:t>menico</w:t>
      </w:r>
      <w:r w:rsidRPr="009B03FD">
        <w:rPr>
          <w:rFonts w:cs="Arial"/>
        </w:rPr>
        <w:t xml:space="preserve">, ki je </w:t>
      </w:r>
      <w:r w:rsidRPr="0022574A">
        <w:rPr>
          <w:rFonts w:cs="Arial"/>
        </w:rPr>
        <w:t xml:space="preserve">bila izročena kot zavarovanje </w:t>
      </w:r>
      <w:r w:rsidRPr="0022574A">
        <w:rPr>
          <w:rStyle w:val="goohl1"/>
          <w:rFonts w:cs="Arial"/>
        </w:rPr>
        <w:t>za</w:t>
      </w:r>
      <w:r w:rsidRPr="0022574A">
        <w:rPr>
          <w:rFonts w:cs="Arial"/>
        </w:rPr>
        <w:t xml:space="preserve"> resnost ponudbe pri javnem naročilu </w:t>
      </w:r>
      <w:r w:rsidRPr="009B03FD">
        <w:rPr>
          <w:rFonts w:cs="Arial"/>
          <w:b/>
        </w:rPr>
        <w:t>-</w:t>
      </w:r>
      <w:r w:rsidRPr="009B03FD">
        <w:rPr>
          <w:rFonts w:cs="Arial"/>
        </w:rPr>
        <w:t xml:space="preserve"> </w:t>
      </w:r>
      <w:r w:rsidRPr="009B03FD">
        <w:rPr>
          <w:rFonts w:cs="Arial"/>
          <w:b/>
        </w:rPr>
        <w:t>»</w:t>
      </w:r>
      <w:r w:rsidR="00D936AE">
        <w:rPr>
          <w:rFonts w:cs="Arial"/>
          <w:b/>
        </w:rPr>
        <w:t>Postavitev sončne elektrarne na strehah javnih stavb</w:t>
      </w:r>
      <w:r w:rsidRPr="009B03FD">
        <w:rPr>
          <w:rFonts w:cs="Arial"/>
          <w:b/>
        </w:rPr>
        <w:t>«</w:t>
      </w:r>
      <w:r w:rsidRPr="009B03FD">
        <w:rPr>
          <w:rFonts w:cs="Arial"/>
        </w:rPr>
        <w:t xml:space="preserve">, izpolni v vseh neizpolnjenih delih </w:t>
      </w:r>
      <w:r w:rsidRPr="009B03FD">
        <w:rPr>
          <w:rStyle w:val="goohl1"/>
          <w:rFonts w:cs="Arial"/>
        </w:rPr>
        <w:t>za</w:t>
      </w:r>
      <w:r>
        <w:rPr>
          <w:rFonts w:cs="Arial"/>
        </w:rPr>
        <w:t xml:space="preserve"> znesek 3</w:t>
      </w:r>
      <w:r w:rsidRPr="009B03FD">
        <w:rPr>
          <w:rFonts w:cs="Arial"/>
        </w:rPr>
        <w:t xml:space="preserve">.000 EUR. Izvajalec se odreka vsem ugovorom proti tako izpolnjeni menici in se zavezuje </w:t>
      </w:r>
      <w:r w:rsidRPr="009B03FD">
        <w:rPr>
          <w:rStyle w:val="goohl3"/>
          <w:rFonts w:cs="Arial"/>
        </w:rPr>
        <w:t xml:space="preserve">menico </w:t>
      </w:r>
      <w:r w:rsidRPr="009B03FD">
        <w:rPr>
          <w:rFonts w:cs="Arial"/>
        </w:rPr>
        <w:t>plačati, ko dospe, v gotovini.</w:t>
      </w:r>
    </w:p>
    <w:p w:rsidR="007119C9" w:rsidRPr="009B03FD" w:rsidRDefault="007119C9" w:rsidP="007119C9">
      <w:pPr>
        <w:spacing w:line="360" w:lineRule="auto"/>
        <w:rPr>
          <w:rFonts w:cs="Arial"/>
          <w:highlight w:val="yellow"/>
        </w:rPr>
      </w:pPr>
    </w:p>
    <w:p w:rsidR="007119C9" w:rsidRPr="009B03FD" w:rsidRDefault="007119C9" w:rsidP="007119C9">
      <w:pPr>
        <w:spacing w:line="360" w:lineRule="auto"/>
        <w:rPr>
          <w:rFonts w:cs="Arial"/>
        </w:rPr>
      </w:pPr>
      <w:r w:rsidRPr="009B03FD">
        <w:rPr>
          <w:rFonts w:cs="Arial"/>
        </w:rPr>
        <w:t>Menični znesek se nakaže na račun Mestne občine Krško, Cesta krških žrtev 14</w:t>
      </w:r>
      <w:r w:rsidRPr="009B03FD">
        <w:rPr>
          <w:rFonts w:eastAsia="Times New Roman" w:cs="Arial"/>
          <w:lang w:eastAsia="sl-SI"/>
        </w:rPr>
        <w:t>, 8270 Krško</w:t>
      </w:r>
      <w:r w:rsidRPr="009B03FD">
        <w:rPr>
          <w:rFonts w:cs="Arial"/>
          <w:shd w:val="clear" w:color="auto" w:fill="FFFFFF"/>
        </w:rPr>
        <w:t xml:space="preserve">, </w:t>
      </w:r>
      <w:r w:rsidRPr="009B03FD">
        <w:rPr>
          <w:rFonts w:cs="Arial"/>
        </w:rPr>
        <w:t xml:space="preserve">odprt pri UJP. Izvajalec izjavlja, da se zaveda pravnih posledic izdaje menice v zavarovanje. Menica naj se izpolni s klavzulo »BREZ PROTESTA«. </w:t>
      </w:r>
    </w:p>
    <w:p w:rsidR="007119C9" w:rsidRPr="009B03FD" w:rsidRDefault="007119C9" w:rsidP="007119C9">
      <w:pPr>
        <w:spacing w:line="360" w:lineRule="auto"/>
        <w:rPr>
          <w:rFonts w:cs="Arial"/>
          <w:highlight w:val="yellow"/>
        </w:rPr>
      </w:pPr>
    </w:p>
    <w:p w:rsidR="007119C9" w:rsidRPr="009B03FD" w:rsidRDefault="007119C9" w:rsidP="007119C9">
      <w:pPr>
        <w:spacing w:line="360" w:lineRule="auto"/>
        <w:rPr>
          <w:rFonts w:cs="Arial"/>
        </w:rPr>
      </w:pPr>
      <w:r w:rsidRPr="009B03FD">
        <w:rPr>
          <w:rFonts w:cs="Arial"/>
        </w:rPr>
        <w:t>Izvajalec hkrati POOBLAŠČAM naročnika Mestno občino Krško, Cesta krških žrtev 14</w:t>
      </w:r>
      <w:r w:rsidRPr="009B03FD">
        <w:rPr>
          <w:rFonts w:eastAsia="Times New Roman" w:cs="Arial"/>
          <w:lang w:eastAsia="sl-SI"/>
        </w:rPr>
        <w:t>, 8270 Krško</w:t>
      </w:r>
      <w:r w:rsidRPr="009B03FD">
        <w:rPr>
          <w:rFonts w:cs="Arial"/>
        </w:rPr>
        <w:t xml:space="preserve">, da predloži menico na unovčenje banki in izrecno dovoljujem banki izplačilo take menice. </w:t>
      </w:r>
    </w:p>
    <w:p w:rsidR="007119C9" w:rsidRPr="009B03FD" w:rsidRDefault="007119C9" w:rsidP="007119C9">
      <w:pPr>
        <w:rPr>
          <w:rFonts w:cs="Arial"/>
        </w:rPr>
      </w:pPr>
    </w:p>
    <w:p w:rsidR="007119C9" w:rsidRPr="009B03FD" w:rsidRDefault="007119C9" w:rsidP="007119C9">
      <w:pPr>
        <w:rPr>
          <w:rFonts w:cs="Arial"/>
        </w:rPr>
      </w:pPr>
      <w:r w:rsidRPr="009B03FD">
        <w:rPr>
          <w:rFonts w:cs="Arial"/>
        </w:rPr>
        <w:t>Tako dajem NALOG ZA PLAČILO oz. POOBLASTILO vsem spodaj navedenim bankam iz naslednjih mojih računov:</w:t>
      </w:r>
    </w:p>
    <w:p w:rsidR="007119C9" w:rsidRPr="009B03FD" w:rsidRDefault="007119C9" w:rsidP="007119C9">
      <w:pPr>
        <w:rPr>
          <w:rFonts w:cs="Arial"/>
        </w:rPr>
      </w:pPr>
    </w:p>
    <w:p w:rsidR="007119C9" w:rsidRPr="009B03FD" w:rsidRDefault="007119C9" w:rsidP="007119C9">
      <w:pPr>
        <w:rPr>
          <w:rFonts w:cs="Arial"/>
        </w:rPr>
      </w:pPr>
      <w:r w:rsidRPr="009B03FD">
        <w:rPr>
          <w:rFonts w:cs="Arial"/>
        </w:rPr>
        <w:t>Številka TRR:                                                                , odprt pri banki</w:t>
      </w:r>
    </w:p>
    <w:p w:rsidR="007119C9" w:rsidRPr="009B03FD" w:rsidRDefault="007119C9" w:rsidP="007119C9">
      <w:pPr>
        <w:rPr>
          <w:rFonts w:cs="Arial"/>
        </w:rPr>
      </w:pPr>
      <w:r w:rsidRPr="009B03FD">
        <w:rPr>
          <w:rFonts w:cs="Arial"/>
        </w:rPr>
        <w:t>Številka TRR:                                                                , odprt pri banki</w:t>
      </w:r>
    </w:p>
    <w:p w:rsidR="007119C9" w:rsidRPr="009B03FD" w:rsidRDefault="007119C9" w:rsidP="007119C9">
      <w:pPr>
        <w:rPr>
          <w:rFonts w:cs="Arial"/>
        </w:rPr>
      </w:pPr>
    </w:p>
    <w:p w:rsidR="007119C9" w:rsidRPr="009B03FD" w:rsidRDefault="007119C9" w:rsidP="007119C9">
      <w:pPr>
        <w:rPr>
          <w:rFonts w:cs="Arial"/>
        </w:rPr>
      </w:pPr>
      <w:r w:rsidRPr="009B03FD">
        <w:rPr>
          <w:rFonts w:cs="Arial"/>
        </w:rPr>
        <w:t xml:space="preserve">V primeru odprtja dodatnega računa, ki ni zgoraj naveden, izrecno dovoljujem izplačilo </w:t>
      </w:r>
      <w:r w:rsidRPr="009B03FD">
        <w:rPr>
          <w:rStyle w:val="goohl3"/>
          <w:rFonts w:cs="Arial"/>
        </w:rPr>
        <w:t>menice</w:t>
      </w:r>
      <w:r w:rsidRPr="009B03FD">
        <w:rPr>
          <w:rFonts w:cs="Arial"/>
        </w:rPr>
        <w:t xml:space="preserve"> in pooblaščam banko, pri kateri je takšen račun odprt, da izvede plačilo. </w:t>
      </w:r>
    </w:p>
    <w:p w:rsidR="007119C9" w:rsidRPr="009B03FD" w:rsidRDefault="007119C9" w:rsidP="007119C9">
      <w:pPr>
        <w:rPr>
          <w:rFonts w:cs="Arial"/>
        </w:rPr>
      </w:pPr>
    </w:p>
    <w:p w:rsidR="007119C9" w:rsidRPr="00CA6B08" w:rsidRDefault="007119C9" w:rsidP="007119C9">
      <w:pPr>
        <w:rPr>
          <w:rFonts w:cs="Arial"/>
          <w:i/>
        </w:rPr>
      </w:pPr>
      <w:r w:rsidRPr="009B03FD">
        <w:rPr>
          <w:rFonts w:cs="Arial"/>
        </w:rPr>
        <w:t xml:space="preserve">Pooblastilo je veljavno do dne </w:t>
      </w:r>
      <w:r w:rsidR="000D34F3">
        <w:rPr>
          <w:rFonts w:cs="Arial"/>
        </w:rPr>
        <w:t>_________________ (najmanj 30</w:t>
      </w:r>
      <w:r w:rsidRPr="00CA6B08">
        <w:rPr>
          <w:rFonts w:cs="Arial"/>
        </w:rPr>
        <w:t>.</w:t>
      </w:r>
      <w:r>
        <w:rPr>
          <w:rFonts w:cs="Arial"/>
        </w:rPr>
        <w:t xml:space="preserve"> </w:t>
      </w:r>
      <w:r w:rsidR="000D34F3">
        <w:rPr>
          <w:rFonts w:cs="Arial"/>
        </w:rPr>
        <w:t>9</w:t>
      </w:r>
      <w:r w:rsidRPr="00CA6B08">
        <w:rPr>
          <w:rFonts w:cs="Arial"/>
        </w:rPr>
        <w:t>.</w:t>
      </w:r>
      <w:r>
        <w:rPr>
          <w:rFonts w:cs="Arial"/>
        </w:rPr>
        <w:t xml:space="preserve"> </w:t>
      </w:r>
      <w:r w:rsidRPr="00CA6B08">
        <w:rPr>
          <w:rFonts w:cs="Arial"/>
        </w:rPr>
        <w:t>2025).</w:t>
      </w:r>
    </w:p>
    <w:p w:rsidR="007119C9" w:rsidRPr="009B03FD" w:rsidRDefault="007119C9" w:rsidP="007119C9">
      <w:pPr>
        <w:rPr>
          <w:rFonts w:cs="Arial"/>
        </w:rPr>
      </w:pPr>
    </w:p>
    <w:p w:rsidR="007119C9" w:rsidRPr="009B03FD" w:rsidRDefault="007119C9" w:rsidP="007119C9">
      <w:pPr>
        <w:rPr>
          <w:rFonts w:cs="Arial"/>
        </w:rPr>
      </w:pPr>
    </w:p>
    <w:tbl>
      <w:tblPr>
        <w:tblW w:w="0" w:type="auto"/>
        <w:tblLook w:val="04A0" w:firstRow="1" w:lastRow="0" w:firstColumn="1" w:lastColumn="0" w:noHBand="0" w:noVBand="1"/>
      </w:tblPr>
      <w:tblGrid>
        <w:gridCol w:w="3168"/>
        <w:gridCol w:w="2545"/>
        <w:gridCol w:w="3359"/>
      </w:tblGrid>
      <w:tr w:rsidR="007119C9" w:rsidRPr="009B03FD" w:rsidTr="00C94F2B">
        <w:tc>
          <w:tcPr>
            <w:tcW w:w="3396" w:type="dxa"/>
          </w:tcPr>
          <w:p w:rsidR="007119C9" w:rsidRPr="009B03FD" w:rsidRDefault="007119C9" w:rsidP="00C94F2B">
            <w:pPr>
              <w:rPr>
                <w:rFonts w:eastAsiaTheme="minorEastAsia" w:cs="Arial"/>
              </w:rPr>
            </w:pPr>
            <w:r w:rsidRPr="009B03FD">
              <w:rPr>
                <w:rFonts w:eastAsiaTheme="minorEastAsia" w:cs="Arial"/>
              </w:rPr>
              <w:t>Kraj:________________</w:t>
            </w:r>
          </w:p>
          <w:p w:rsidR="007119C9" w:rsidRPr="009B03FD" w:rsidRDefault="007119C9" w:rsidP="00C94F2B">
            <w:pPr>
              <w:rPr>
                <w:rFonts w:eastAsiaTheme="minorEastAsia" w:cs="Arial"/>
              </w:rPr>
            </w:pPr>
          </w:p>
          <w:p w:rsidR="007119C9" w:rsidRPr="009B03FD" w:rsidRDefault="007119C9" w:rsidP="00C94F2B">
            <w:pPr>
              <w:rPr>
                <w:rFonts w:eastAsiaTheme="minorEastAsia" w:cs="Arial"/>
              </w:rPr>
            </w:pPr>
            <w:r w:rsidRPr="009B03FD">
              <w:rPr>
                <w:rFonts w:eastAsiaTheme="minorEastAsia" w:cs="Arial"/>
              </w:rPr>
              <w:t>Datum:______________</w:t>
            </w:r>
          </w:p>
        </w:tc>
        <w:tc>
          <w:tcPr>
            <w:tcW w:w="3396" w:type="dxa"/>
            <w:vAlign w:val="center"/>
          </w:tcPr>
          <w:p w:rsidR="007119C9" w:rsidRPr="009B03FD" w:rsidRDefault="007119C9" w:rsidP="00C94F2B">
            <w:pPr>
              <w:rPr>
                <w:rFonts w:eastAsiaTheme="minorEastAsia" w:cs="Arial"/>
              </w:rPr>
            </w:pPr>
            <w:r w:rsidRPr="009B03FD">
              <w:rPr>
                <w:rFonts w:eastAsiaTheme="minorEastAsia" w:cs="Arial"/>
              </w:rPr>
              <w:t>ŽIG</w:t>
            </w:r>
          </w:p>
        </w:tc>
        <w:tc>
          <w:tcPr>
            <w:tcW w:w="3396" w:type="dxa"/>
          </w:tcPr>
          <w:p w:rsidR="007119C9" w:rsidRPr="009B03FD" w:rsidRDefault="007119C9" w:rsidP="00C94F2B">
            <w:pPr>
              <w:rPr>
                <w:rFonts w:eastAsiaTheme="minorEastAsia" w:cs="Arial"/>
              </w:rPr>
            </w:pPr>
            <w:r w:rsidRPr="009B03FD">
              <w:rPr>
                <w:rFonts w:eastAsiaTheme="minorEastAsia" w:cs="Arial"/>
              </w:rPr>
              <w:t>Izdajatelj menice:</w:t>
            </w:r>
          </w:p>
          <w:p w:rsidR="007119C9" w:rsidRPr="009B03FD" w:rsidRDefault="007119C9" w:rsidP="00C94F2B">
            <w:pPr>
              <w:rPr>
                <w:rFonts w:eastAsiaTheme="minorEastAsia" w:cs="Arial"/>
              </w:rPr>
            </w:pPr>
            <w:r w:rsidRPr="009B03FD">
              <w:rPr>
                <w:rFonts w:eastAsiaTheme="minorEastAsia" w:cs="Arial"/>
              </w:rPr>
              <w:t>_________________________</w:t>
            </w:r>
          </w:p>
          <w:p w:rsidR="007119C9" w:rsidRPr="009B03FD" w:rsidRDefault="007119C9" w:rsidP="00C94F2B">
            <w:pPr>
              <w:rPr>
                <w:rFonts w:eastAsiaTheme="minorEastAsia" w:cs="Arial"/>
              </w:rPr>
            </w:pPr>
          </w:p>
          <w:p w:rsidR="007119C9" w:rsidRPr="009B03FD" w:rsidRDefault="007119C9" w:rsidP="00C94F2B">
            <w:pPr>
              <w:rPr>
                <w:rFonts w:eastAsiaTheme="minorEastAsia" w:cs="Arial"/>
              </w:rPr>
            </w:pPr>
            <w:r w:rsidRPr="009B03FD">
              <w:rPr>
                <w:rFonts w:eastAsiaTheme="minorEastAsia" w:cs="Arial"/>
              </w:rPr>
              <w:t>_________________________</w:t>
            </w:r>
          </w:p>
          <w:p w:rsidR="007119C9" w:rsidRPr="009B03FD" w:rsidRDefault="007119C9" w:rsidP="00C94F2B">
            <w:pPr>
              <w:rPr>
                <w:rFonts w:eastAsiaTheme="minorEastAsia" w:cs="Arial"/>
              </w:rPr>
            </w:pPr>
            <w:r w:rsidRPr="009B03FD">
              <w:rPr>
                <w:rFonts w:eastAsiaTheme="minorEastAsia" w:cs="Arial"/>
              </w:rPr>
              <w:t>(podpis odgovorne osebe)</w:t>
            </w:r>
          </w:p>
        </w:tc>
      </w:tr>
    </w:tbl>
    <w:p w:rsidR="007119C9" w:rsidRDefault="007119C9" w:rsidP="007119C9">
      <w:pPr>
        <w:rPr>
          <w:rFonts w:cs="Arial"/>
          <w:b/>
          <w:sz w:val="20"/>
        </w:rPr>
      </w:pPr>
    </w:p>
    <w:p w:rsidR="000D34F3" w:rsidRDefault="000D34F3" w:rsidP="007119C9">
      <w:pPr>
        <w:rPr>
          <w:rFonts w:cs="Arial"/>
          <w:b/>
          <w:sz w:val="20"/>
        </w:rPr>
      </w:pPr>
    </w:p>
    <w:p w:rsidR="000D34F3" w:rsidRDefault="000D34F3" w:rsidP="007119C9">
      <w:pPr>
        <w:rPr>
          <w:rFonts w:cs="Arial"/>
          <w:b/>
          <w:sz w:val="20"/>
        </w:rPr>
      </w:pPr>
    </w:p>
    <w:p w:rsidR="007119C9" w:rsidRPr="009B03FD" w:rsidRDefault="007119C9" w:rsidP="007119C9">
      <w:pPr>
        <w:rPr>
          <w:rFonts w:cs="Arial"/>
          <w:b/>
          <w:sz w:val="20"/>
        </w:rPr>
      </w:pPr>
      <w:r w:rsidRPr="009B03FD">
        <w:rPr>
          <w:rFonts w:cs="Arial"/>
          <w:b/>
          <w:sz w:val="20"/>
        </w:rPr>
        <w:lastRenderedPageBreak/>
        <w:t xml:space="preserve">Finančno zavarovanje za dobro izvedbo pogodbenih obveznosti </w:t>
      </w:r>
    </w:p>
    <w:p w:rsidR="007119C9" w:rsidRPr="009B03FD" w:rsidRDefault="007119C9" w:rsidP="007119C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7119C9" w:rsidRPr="002D1E2F" w:rsidRDefault="007119C9" w:rsidP="007119C9">
      <w:pPr>
        <w:rPr>
          <w:rFonts w:cs="Arial"/>
          <w:b/>
          <w:lang w:eastAsia="sl-SI"/>
        </w:rPr>
      </w:pPr>
      <w:r w:rsidRPr="002D1E2F">
        <w:rPr>
          <w:rFonts w:cs="Arial"/>
          <w:b/>
          <w:lang w:eastAsia="sl-SI"/>
        </w:rPr>
        <w:t>MENIČNA IZJAVA S POOBLASTILOM ZA IZPOLNITEV IN UNOVČENJE MENICE</w:t>
      </w:r>
    </w:p>
    <w:p w:rsidR="007119C9" w:rsidRPr="002D1E2F" w:rsidRDefault="007119C9" w:rsidP="007119C9">
      <w:pPr>
        <w:rPr>
          <w:rFonts w:cs="Arial"/>
        </w:rPr>
      </w:pPr>
    </w:p>
    <w:p w:rsidR="007119C9" w:rsidRPr="002D1E2F" w:rsidRDefault="007119C9" w:rsidP="007119C9">
      <w:pPr>
        <w:rPr>
          <w:rFonts w:cs="Arial"/>
        </w:rPr>
      </w:pPr>
      <w:r w:rsidRPr="002D1E2F">
        <w:rPr>
          <w:rFonts w:cs="Arial"/>
        </w:rPr>
        <w:t>Izvajalec:</w:t>
      </w:r>
    </w:p>
    <w:p w:rsidR="007119C9" w:rsidRPr="002D1E2F" w:rsidRDefault="007119C9" w:rsidP="007119C9">
      <w:pPr>
        <w:rPr>
          <w:rFonts w:cs="Arial"/>
        </w:rPr>
      </w:pPr>
    </w:p>
    <w:p w:rsidR="007119C9" w:rsidRPr="002D1E2F" w:rsidRDefault="007119C9" w:rsidP="007119C9">
      <w:pPr>
        <w:rPr>
          <w:rFonts w:cs="Arial"/>
        </w:rPr>
      </w:pPr>
      <w:r w:rsidRPr="002D1E2F">
        <w:rPr>
          <w:rFonts w:cs="Arial"/>
        </w:rPr>
        <w:t xml:space="preserve"> (firma in sedež družbe oziroma samostojnega podjetnika)</w:t>
      </w:r>
    </w:p>
    <w:p w:rsidR="007119C9" w:rsidRPr="002D1E2F" w:rsidRDefault="007119C9" w:rsidP="007119C9">
      <w:pPr>
        <w:rPr>
          <w:rFonts w:cs="Arial"/>
        </w:rPr>
      </w:pPr>
    </w:p>
    <w:p w:rsidR="007119C9" w:rsidRPr="002D1E2F" w:rsidRDefault="007119C9" w:rsidP="007119C9">
      <w:pPr>
        <w:rPr>
          <w:rFonts w:cs="Arial"/>
        </w:rPr>
      </w:pPr>
      <w:r w:rsidRPr="002D1E2F">
        <w:rPr>
          <w:rFonts w:cs="Arial"/>
        </w:rPr>
        <w:t>Zakoniti zastopnik oz. pooblaščenec izvajalca:</w:t>
      </w:r>
    </w:p>
    <w:p w:rsidR="007119C9" w:rsidRPr="002D1E2F" w:rsidRDefault="007119C9" w:rsidP="007119C9">
      <w:pPr>
        <w:rPr>
          <w:rFonts w:cs="Arial"/>
        </w:rPr>
      </w:pPr>
    </w:p>
    <w:p w:rsidR="007119C9" w:rsidRPr="002D1E2F" w:rsidRDefault="007119C9" w:rsidP="007119C9">
      <w:pPr>
        <w:spacing w:line="360" w:lineRule="auto"/>
        <w:rPr>
          <w:rFonts w:cs="Arial"/>
          <w:b/>
          <w:highlight w:val="yellow"/>
          <w:u w:val="single"/>
        </w:rPr>
      </w:pPr>
      <w:r w:rsidRPr="002D1E2F">
        <w:rPr>
          <w:rFonts w:cs="Arial"/>
        </w:rPr>
        <w:t>nepreklicno izjavljam, da pooblaščam</w:t>
      </w:r>
      <w:r w:rsidRPr="00F800EE">
        <w:rPr>
          <w:rFonts w:cs="Arial"/>
        </w:rPr>
        <w:t xml:space="preserve"> Mestno občino Krško, Cesta krških žrtev 14, 8270 Krško</w:t>
      </w:r>
      <w:r w:rsidRPr="002D1E2F">
        <w:rPr>
          <w:rFonts w:cs="Arial"/>
        </w:rPr>
        <w:t xml:space="preserve">, da lahko podpisano bianco </w:t>
      </w:r>
      <w:r w:rsidRPr="00F800EE">
        <w:t>m</w:t>
      </w:r>
      <w:r w:rsidRPr="002D1E2F">
        <w:rPr>
          <w:rStyle w:val="goohl3"/>
          <w:rFonts w:cs="Arial"/>
        </w:rPr>
        <w:t>enico</w:t>
      </w:r>
      <w:r w:rsidRPr="002D1E2F">
        <w:rPr>
          <w:rFonts w:cs="Arial"/>
        </w:rPr>
        <w:t xml:space="preserve">, ki je bila izročena kot zavarovanje </w:t>
      </w:r>
      <w:r w:rsidRPr="002D1E2F">
        <w:rPr>
          <w:rStyle w:val="goohl1"/>
          <w:rFonts w:cs="Arial"/>
        </w:rPr>
        <w:t>za</w:t>
      </w:r>
      <w:r w:rsidRPr="002D1E2F">
        <w:rPr>
          <w:rFonts w:cs="Arial"/>
        </w:rPr>
        <w:t xml:space="preserve"> dobro izvedbo pogodbenih obveznosti pri javnem naročilu </w:t>
      </w:r>
      <w:r w:rsidRPr="002D1E2F">
        <w:rPr>
          <w:rFonts w:cs="Arial"/>
          <w:b/>
        </w:rPr>
        <w:t>»</w:t>
      </w:r>
      <w:r w:rsidR="00D936AE">
        <w:rPr>
          <w:rFonts w:cs="Arial"/>
          <w:b/>
        </w:rPr>
        <w:t>Postavitev sončne elektrarne na strehah javnih stavb</w:t>
      </w:r>
      <w:r w:rsidRPr="002D1E2F">
        <w:rPr>
          <w:rFonts w:cs="Arial"/>
          <w:b/>
        </w:rPr>
        <w:t>«</w:t>
      </w:r>
      <w:r w:rsidRPr="002D1E2F">
        <w:rPr>
          <w:rFonts w:cs="Arial"/>
        </w:rPr>
        <w:t xml:space="preserve">, izpolni v vseh neizpolnjenih delih </w:t>
      </w:r>
      <w:r w:rsidRPr="002D1E2F">
        <w:rPr>
          <w:rStyle w:val="goohl1"/>
          <w:rFonts w:cs="Arial"/>
        </w:rPr>
        <w:t>za</w:t>
      </w:r>
      <w:r w:rsidRPr="002D1E2F">
        <w:rPr>
          <w:rFonts w:cs="Arial"/>
        </w:rPr>
        <w:t xml:space="preserve"> znesek ________________ EUR. Izvajalec se odreka vsem ugovorom proti tako izpolnjeni menici in se zavezuje </w:t>
      </w:r>
      <w:r w:rsidRPr="002D1E2F">
        <w:rPr>
          <w:rStyle w:val="goohl3"/>
          <w:rFonts w:cs="Arial"/>
        </w:rPr>
        <w:t xml:space="preserve">menico </w:t>
      </w:r>
      <w:r w:rsidRPr="002D1E2F">
        <w:rPr>
          <w:rFonts w:cs="Arial"/>
        </w:rPr>
        <w:t>plačati, ko dospe, v gotovini.</w:t>
      </w:r>
    </w:p>
    <w:p w:rsidR="007119C9" w:rsidRPr="002D1E2F" w:rsidRDefault="007119C9" w:rsidP="007119C9">
      <w:pPr>
        <w:spacing w:line="360" w:lineRule="auto"/>
        <w:rPr>
          <w:rFonts w:cs="Arial"/>
          <w:highlight w:val="yellow"/>
        </w:rPr>
      </w:pPr>
    </w:p>
    <w:p w:rsidR="007119C9" w:rsidRPr="002D1E2F" w:rsidRDefault="007119C9" w:rsidP="007119C9">
      <w:pPr>
        <w:spacing w:line="360" w:lineRule="auto"/>
        <w:rPr>
          <w:rFonts w:cs="Arial"/>
        </w:rPr>
      </w:pPr>
      <w:r w:rsidRPr="002D1E2F">
        <w:rPr>
          <w:rFonts w:cs="Arial"/>
        </w:rPr>
        <w:t xml:space="preserve">Menični znesek se nakaže na račun </w:t>
      </w:r>
      <w:r w:rsidRPr="002D1E2F">
        <w:rPr>
          <w:rFonts w:cs="Arial"/>
          <w:shd w:val="clear" w:color="auto" w:fill="FFFFFF"/>
        </w:rPr>
        <w:t xml:space="preserve">Mestne občine Krško, </w:t>
      </w:r>
      <w:r w:rsidRPr="002D1E2F">
        <w:rPr>
          <w:rFonts w:cs="Arial"/>
        </w:rPr>
        <w:t xml:space="preserve">odprt pri UJP. Izvajalec izjavlja, da se zaveda pravnih posledic izdaje menice v zavarovanje. Menica naj se izpolni s klavzulo »BREZ PROTESTA«. </w:t>
      </w:r>
    </w:p>
    <w:p w:rsidR="007119C9" w:rsidRPr="002D1E2F" w:rsidRDefault="007119C9" w:rsidP="007119C9">
      <w:pPr>
        <w:spacing w:line="360" w:lineRule="auto"/>
        <w:rPr>
          <w:rFonts w:cs="Arial"/>
          <w:highlight w:val="yellow"/>
        </w:rPr>
      </w:pPr>
    </w:p>
    <w:p w:rsidR="007119C9" w:rsidRPr="00CA7E6F" w:rsidRDefault="007119C9" w:rsidP="007119C9">
      <w:pPr>
        <w:spacing w:line="360" w:lineRule="auto"/>
        <w:rPr>
          <w:rFonts w:cs="Arial"/>
        </w:rPr>
      </w:pPr>
      <w:r w:rsidRPr="002D1E2F">
        <w:rPr>
          <w:rFonts w:cs="Arial"/>
        </w:rPr>
        <w:t>Izvajalec hkrati POOBLAŠČAM naročnika Mestno občino Krško, Cesta krških žrtev 14, 8270 Krško, da predloži menico na unovčenje banki in izrecno dovoljuje</w:t>
      </w:r>
      <w:r>
        <w:rPr>
          <w:rFonts w:cs="Arial"/>
        </w:rPr>
        <w:t xml:space="preserve">m banki izplačilo take menice. </w:t>
      </w:r>
    </w:p>
    <w:p w:rsidR="007119C9" w:rsidRPr="002D1E2F" w:rsidRDefault="007119C9" w:rsidP="007119C9">
      <w:pPr>
        <w:rPr>
          <w:rFonts w:cs="Arial"/>
        </w:rPr>
      </w:pPr>
    </w:p>
    <w:p w:rsidR="007119C9" w:rsidRPr="002D1E2F" w:rsidRDefault="007119C9" w:rsidP="007119C9">
      <w:pPr>
        <w:rPr>
          <w:rFonts w:cs="Arial"/>
        </w:rPr>
      </w:pPr>
      <w:r w:rsidRPr="002D1E2F">
        <w:rPr>
          <w:rFonts w:cs="Arial"/>
        </w:rPr>
        <w:t>Tako dajem NALOG ZA PLAČILO oz. POOBLASTILO vsem spodaj navedenim bankam iz naslednjih mojih računov:</w:t>
      </w:r>
    </w:p>
    <w:p w:rsidR="007119C9" w:rsidRPr="002D1E2F" w:rsidRDefault="007119C9" w:rsidP="007119C9">
      <w:pPr>
        <w:rPr>
          <w:rFonts w:cs="Arial"/>
        </w:rPr>
      </w:pPr>
    </w:p>
    <w:p w:rsidR="007119C9" w:rsidRPr="002D1E2F" w:rsidRDefault="007119C9" w:rsidP="007119C9">
      <w:pPr>
        <w:rPr>
          <w:rFonts w:cs="Arial"/>
        </w:rPr>
      </w:pPr>
      <w:r w:rsidRPr="002D1E2F">
        <w:rPr>
          <w:rFonts w:cs="Arial"/>
        </w:rPr>
        <w:t>Številka TRR:                                                                , odprt pri banki</w:t>
      </w:r>
    </w:p>
    <w:p w:rsidR="007119C9" w:rsidRPr="002D1E2F" w:rsidRDefault="007119C9" w:rsidP="007119C9">
      <w:pPr>
        <w:rPr>
          <w:rFonts w:cs="Arial"/>
        </w:rPr>
      </w:pPr>
      <w:r w:rsidRPr="002D1E2F">
        <w:rPr>
          <w:rFonts w:cs="Arial"/>
        </w:rPr>
        <w:t>Številka TRR:                                                                , odprt pri banki</w:t>
      </w:r>
    </w:p>
    <w:p w:rsidR="007119C9" w:rsidRPr="002D1E2F" w:rsidRDefault="007119C9" w:rsidP="007119C9">
      <w:pPr>
        <w:rPr>
          <w:rFonts w:cs="Arial"/>
        </w:rPr>
      </w:pPr>
    </w:p>
    <w:p w:rsidR="007119C9" w:rsidRPr="002D1E2F" w:rsidRDefault="007119C9" w:rsidP="007119C9">
      <w:pPr>
        <w:rPr>
          <w:rFonts w:cs="Arial"/>
        </w:rPr>
      </w:pPr>
      <w:r w:rsidRPr="002D1E2F">
        <w:rPr>
          <w:rFonts w:cs="Arial"/>
        </w:rPr>
        <w:t xml:space="preserve">V primeru odprtja dodatnega računa, ki ni zgoraj naveden, izrecno dovoljujem izplačilo </w:t>
      </w:r>
      <w:r w:rsidRPr="002D1E2F">
        <w:rPr>
          <w:rStyle w:val="goohl3"/>
          <w:rFonts w:cs="Arial"/>
        </w:rPr>
        <w:t>menice</w:t>
      </w:r>
      <w:r w:rsidRPr="002D1E2F">
        <w:rPr>
          <w:rFonts w:cs="Arial"/>
        </w:rPr>
        <w:t xml:space="preserve"> in pooblaščam banko, pri kateri je takšen račun odprt, da izvede plačilo. </w:t>
      </w:r>
    </w:p>
    <w:p w:rsidR="007119C9" w:rsidRPr="002D1E2F" w:rsidRDefault="007119C9" w:rsidP="007119C9">
      <w:pPr>
        <w:rPr>
          <w:rFonts w:cs="Arial"/>
        </w:rPr>
      </w:pPr>
    </w:p>
    <w:p w:rsidR="007119C9" w:rsidRPr="002D1E2F" w:rsidRDefault="007119C9" w:rsidP="007119C9">
      <w:pPr>
        <w:rPr>
          <w:rFonts w:cs="Arial"/>
        </w:rPr>
      </w:pPr>
      <w:r w:rsidRPr="002D1E2F">
        <w:rPr>
          <w:rFonts w:cs="Arial"/>
        </w:rPr>
        <w:t>Pooblastilo je veljavno do dne _________________.</w:t>
      </w:r>
    </w:p>
    <w:p w:rsidR="007119C9" w:rsidRPr="002D1E2F" w:rsidRDefault="007119C9" w:rsidP="007119C9">
      <w:pPr>
        <w:rPr>
          <w:rFonts w:cs="Arial"/>
        </w:rPr>
      </w:pPr>
    </w:p>
    <w:tbl>
      <w:tblPr>
        <w:tblW w:w="0" w:type="auto"/>
        <w:tblLook w:val="04A0" w:firstRow="1" w:lastRow="0" w:firstColumn="1" w:lastColumn="0" w:noHBand="0" w:noVBand="1"/>
      </w:tblPr>
      <w:tblGrid>
        <w:gridCol w:w="3168"/>
        <w:gridCol w:w="2545"/>
        <w:gridCol w:w="3359"/>
      </w:tblGrid>
      <w:tr w:rsidR="007119C9" w:rsidRPr="002D1E2F" w:rsidTr="00C94F2B">
        <w:tc>
          <w:tcPr>
            <w:tcW w:w="3396" w:type="dxa"/>
          </w:tcPr>
          <w:p w:rsidR="007119C9" w:rsidRPr="002D1E2F" w:rsidRDefault="007119C9" w:rsidP="00C94F2B">
            <w:pPr>
              <w:rPr>
                <w:rFonts w:eastAsiaTheme="minorEastAsia" w:cs="Arial"/>
              </w:rPr>
            </w:pPr>
            <w:r w:rsidRPr="002D1E2F">
              <w:rPr>
                <w:rFonts w:eastAsiaTheme="minorEastAsia" w:cs="Arial"/>
              </w:rPr>
              <w:t>Kraj:________________</w:t>
            </w:r>
          </w:p>
          <w:p w:rsidR="007119C9" w:rsidRPr="002D1E2F" w:rsidRDefault="007119C9" w:rsidP="00C94F2B">
            <w:pPr>
              <w:rPr>
                <w:rFonts w:eastAsiaTheme="minorEastAsia" w:cs="Arial"/>
              </w:rPr>
            </w:pPr>
          </w:p>
          <w:p w:rsidR="007119C9" w:rsidRPr="002D1E2F" w:rsidRDefault="007119C9" w:rsidP="00C94F2B">
            <w:pPr>
              <w:rPr>
                <w:rFonts w:eastAsiaTheme="minorEastAsia" w:cs="Arial"/>
              </w:rPr>
            </w:pPr>
            <w:r w:rsidRPr="002D1E2F">
              <w:rPr>
                <w:rFonts w:eastAsiaTheme="minorEastAsia" w:cs="Arial"/>
              </w:rPr>
              <w:t>Datum:______________</w:t>
            </w:r>
          </w:p>
        </w:tc>
        <w:tc>
          <w:tcPr>
            <w:tcW w:w="3396" w:type="dxa"/>
            <w:vAlign w:val="center"/>
          </w:tcPr>
          <w:p w:rsidR="007119C9" w:rsidRPr="002D1E2F" w:rsidRDefault="007119C9" w:rsidP="00C94F2B">
            <w:pPr>
              <w:rPr>
                <w:rFonts w:eastAsiaTheme="minorEastAsia" w:cs="Arial"/>
              </w:rPr>
            </w:pPr>
            <w:r w:rsidRPr="002D1E2F">
              <w:rPr>
                <w:rFonts w:eastAsiaTheme="minorEastAsia" w:cs="Arial"/>
              </w:rPr>
              <w:t>ŽIG</w:t>
            </w:r>
          </w:p>
        </w:tc>
        <w:tc>
          <w:tcPr>
            <w:tcW w:w="3396" w:type="dxa"/>
          </w:tcPr>
          <w:p w:rsidR="007119C9" w:rsidRPr="002D1E2F" w:rsidRDefault="007119C9" w:rsidP="00C94F2B">
            <w:pPr>
              <w:rPr>
                <w:rFonts w:eastAsiaTheme="minorEastAsia" w:cs="Arial"/>
              </w:rPr>
            </w:pPr>
            <w:r w:rsidRPr="002D1E2F">
              <w:rPr>
                <w:rFonts w:eastAsiaTheme="minorEastAsia" w:cs="Arial"/>
              </w:rPr>
              <w:t>Izdajatelj menice:</w:t>
            </w:r>
          </w:p>
          <w:p w:rsidR="007119C9" w:rsidRPr="002D1E2F" w:rsidRDefault="007119C9" w:rsidP="00C94F2B">
            <w:pPr>
              <w:rPr>
                <w:rFonts w:eastAsiaTheme="minorEastAsia" w:cs="Arial"/>
              </w:rPr>
            </w:pPr>
            <w:r w:rsidRPr="002D1E2F">
              <w:rPr>
                <w:rFonts w:eastAsiaTheme="minorEastAsia" w:cs="Arial"/>
              </w:rPr>
              <w:t>_________________________</w:t>
            </w:r>
          </w:p>
          <w:p w:rsidR="007119C9" w:rsidRPr="002D1E2F" w:rsidRDefault="007119C9" w:rsidP="00C94F2B">
            <w:pPr>
              <w:rPr>
                <w:rFonts w:eastAsiaTheme="minorEastAsia" w:cs="Arial"/>
              </w:rPr>
            </w:pPr>
          </w:p>
          <w:p w:rsidR="007119C9" w:rsidRPr="002D1E2F" w:rsidRDefault="007119C9" w:rsidP="00C94F2B">
            <w:pPr>
              <w:rPr>
                <w:rFonts w:eastAsiaTheme="minorEastAsia" w:cs="Arial"/>
              </w:rPr>
            </w:pPr>
            <w:r w:rsidRPr="002D1E2F">
              <w:rPr>
                <w:rFonts w:eastAsiaTheme="minorEastAsia" w:cs="Arial"/>
              </w:rPr>
              <w:t>_________________________</w:t>
            </w:r>
          </w:p>
          <w:p w:rsidR="007119C9" w:rsidRPr="002D1E2F" w:rsidRDefault="007119C9" w:rsidP="00C94F2B">
            <w:pPr>
              <w:rPr>
                <w:rFonts w:eastAsiaTheme="minorEastAsia" w:cs="Arial"/>
              </w:rPr>
            </w:pPr>
            <w:r w:rsidRPr="002D1E2F">
              <w:rPr>
                <w:rFonts w:eastAsiaTheme="minorEastAsia" w:cs="Arial"/>
              </w:rPr>
              <w:t>(podpis odgovorne osebe)</w:t>
            </w:r>
          </w:p>
        </w:tc>
      </w:tr>
    </w:tbl>
    <w:p w:rsidR="00ED294F" w:rsidRDefault="00ED294F" w:rsidP="007119C9">
      <w:pPr>
        <w:rPr>
          <w:rFonts w:cs="Arial"/>
          <w:b/>
          <w:sz w:val="20"/>
          <w:szCs w:val="20"/>
        </w:rPr>
      </w:pPr>
    </w:p>
    <w:p w:rsidR="009F0DD1" w:rsidRDefault="009F0DD1" w:rsidP="007119C9">
      <w:pPr>
        <w:rPr>
          <w:rFonts w:cs="Arial"/>
          <w:b/>
          <w:sz w:val="20"/>
          <w:szCs w:val="20"/>
        </w:rPr>
      </w:pPr>
    </w:p>
    <w:p w:rsidR="009F0DD1" w:rsidRDefault="009F0DD1" w:rsidP="007119C9">
      <w:pPr>
        <w:rPr>
          <w:rFonts w:cs="Arial"/>
          <w:b/>
          <w:sz w:val="20"/>
          <w:szCs w:val="20"/>
        </w:rPr>
      </w:pPr>
    </w:p>
    <w:p w:rsidR="009F0DD1" w:rsidRDefault="009F0DD1" w:rsidP="007119C9">
      <w:pPr>
        <w:rPr>
          <w:rFonts w:cs="Arial"/>
          <w:b/>
          <w:sz w:val="20"/>
          <w:szCs w:val="20"/>
        </w:rPr>
      </w:pPr>
    </w:p>
    <w:p w:rsidR="00ED294F" w:rsidRDefault="00ED294F" w:rsidP="007119C9">
      <w:pPr>
        <w:rPr>
          <w:rFonts w:cs="Arial"/>
          <w:b/>
          <w:sz w:val="20"/>
          <w:szCs w:val="20"/>
        </w:rPr>
      </w:pPr>
    </w:p>
    <w:p w:rsidR="007119C9" w:rsidRDefault="007119C9" w:rsidP="007119C9">
      <w:pPr>
        <w:rPr>
          <w:rFonts w:cs="Arial"/>
          <w:b/>
          <w:sz w:val="20"/>
          <w:szCs w:val="20"/>
        </w:rPr>
      </w:pPr>
      <w:r w:rsidRPr="009B03FD">
        <w:rPr>
          <w:rFonts w:cs="Arial"/>
          <w:b/>
          <w:sz w:val="20"/>
          <w:szCs w:val="20"/>
        </w:rPr>
        <w:t>Finančno zavarovanje za odpravo n</w:t>
      </w:r>
      <w:r>
        <w:rPr>
          <w:rFonts w:cs="Arial"/>
          <w:b/>
          <w:sz w:val="20"/>
          <w:szCs w:val="20"/>
        </w:rPr>
        <w:t xml:space="preserve">apak v garancijskem roku </w:t>
      </w:r>
    </w:p>
    <w:p w:rsidR="007119C9" w:rsidRDefault="007119C9" w:rsidP="007119C9">
      <w:pPr>
        <w:rPr>
          <w:rFonts w:cs="Arial"/>
          <w:b/>
          <w:sz w:val="20"/>
          <w:szCs w:val="20"/>
        </w:rPr>
      </w:pPr>
    </w:p>
    <w:p w:rsidR="007119C9" w:rsidRPr="00E8328A" w:rsidRDefault="007119C9" w:rsidP="007119C9">
      <w:pPr>
        <w:rPr>
          <w:rFonts w:cs="Arial"/>
          <w:b/>
          <w:lang w:eastAsia="sl-SI"/>
        </w:rPr>
      </w:pPr>
      <w:r w:rsidRPr="00E8328A">
        <w:rPr>
          <w:rFonts w:cs="Arial"/>
          <w:b/>
          <w:lang w:eastAsia="sl-SI"/>
        </w:rPr>
        <w:t>MENIČNA IZJAVA S POOBLASTILOM ZA IZPOLNITEV IN UNOVČENJE MENICE</w:t>
      </w:r>
    </w:p>
    <w:p w:rsidR="007119C9" w:rsidRPr="00E8328A" w:rsidRDefault="007119C9" w:rsidP="007119C9">
      <w:pPr>
        <w:rPr>
          <w:rFonts w:cs="Arial"/>
        </w:rPr>
      </w:pPr>
    </w:p>
    <w:p w:rsidR="007119C9" w:rsidRPr="00E8328A" w:rsidRDefault="007119C9" w:rsidP="007119C9">
      <w:pPr>
        <w:rPr>
          <w:rFonts w:cs="Arial"/>
        </w:rPr>
      </w:pPr>
      <w:r w:rsidRPr="00E8328A">
        <w:rPr>
          <w:rFonts w:cs="Arial"/>
        </w:rPr>
        <w:t>Izvajalec:</w:t>
      </w:r>
    </w:p>
    <w:p w:rsidR="007119C9" w:rsidRPr="00E8328A" w:rsidRDefault="007119C9" w:rsidP="007119C9">
      <w:pPr>
        <w:rPr>
          <w:rFonts w:cs="Arial"/>
        </w:rPr>
      </w:pPr>
    </w:p>
    <w:p w:rsidR="007119C9" w:rsidRPr="00E8328A" w:rsidRDefault="007119C9" w:rsidP="007119C9">
      <w:pPr>
        <w:rPr>
          <w:rFonts w:cs="Arial"/>
        </w:rPr>
      </w:pPr>
      <w:r w:rsidRPr="00E8328A">
        <w:rPr>
          <w:rFonts w:cs="Arial"/>
        </w:rPr>
        <w:t xml:space="preserve"> (firma in sedež družbe oziroma samostojnega podjetnika)</w:t>
      </w:r>
    </w:p>
    <w:p w:rsidR="007119C9" w:rsidRPr="00E8328A" w:rsidRDefault="007119C9" w:rsidP="007119C9">
      <w:pPr>
        <w:rPr>
          <w:rFonts w:cs="Arial"/>
        </w:rPr>
      </w:pPr>
    </w:p>
    <w:p w:rsidR="007119C9" w:rsidRPr="00E8328A" w:rsidRDefault="007119C9" w:rsidP="007119C9">
      <w:pPr>
        <w:rPr>
          <w:rFonts w:cs="Arial"/>
        </w:rPr>
      </w:pPr>
      <w:r w:rsidRPr="00E8328A">
        <w:rPr>
          <w:rFonts w:cs="Arial"/>
        </w:rPr>
        <w:t>Zakoniti zastopnik oz. pooblaščenec izvajalca:</w:t>
      </w:r>
    </w:p>
    <w:p w:rsidR="007119C9" w:rsidRPr="00E8328A" w:rsidRDefault="007119C9" w:rsidP="007119C9">
      <w:pPr>
        <w:rPr>
          <w:rFonts w:cs="Arial"/>
        </w:rPr>
      </w:pPr>
    </w:p>
    <w:p w:rsidR="007119C9" w:rsidRPr="00E8328A" w:rsidRDefault="007119C9" w:rsidP="007119C9">
      <w:pPr>
        <w:rPr>
          <w:rFonts w:cs="Arial"/>
        </w:rPr>
      </w:pPr>
    </w:p>
    <w:p w:rsidR="007119C9" w:rsidRPr="00E8328A" w:rsidRDefault="007119C9" w:rsidP="007119C9">
      <w:pPr>
        <w:spacing w:line="360" w:lineRule="auto"/>
        <w:rPr>
          <w:rFonts w:cs="Arial"/>
          <w:b/>
          <w:highlight w:val="yellow"/>
          <w:u w:val="single"/>
        </w:rPr>
      </w:pPr>
      <w:r w:rsidRPr="00E8328A">
        <w:rPr>
          <w:rFonts w:cs="Arial"/>
        </w:rPr>
        <w:t>nepreklicno izjavljam, da pooblaščam</w:t>
      </w:r>
      <w:r w:rsidRPr="00E8328A">
        <w:rPr>
          <w:rFonts w:cs="Arial"/>
          <w:b/>
        </w:rPr>
        <w:t xml:space="preserve"> </w:t>
      </w:r>
      <w:r w:rsidRPr="008556A3">
        <w:rPr>
          <w:rFonts w:cs="Arial"/>
        </w:rPr>
        <w:t>Mestno občino</w:t>
      </w:r>
      <w:r w:rsidRPr="00E8328A">
        <w:rPr>
          <w:rFonts w:cs="Arial"/>
        </w:rPr>
        <w:t xml:space="preserve"> Krško, Cesta krških žrtev 14, 8270 Krško, da lahko podpisano bianco </w:t>
      </w:r>
      <w:r w:rsidRPr="00E8328A">
        <w:rPr>
          <w:rStyle w:val="goohl3"/>
          <w:rFonts w:cs="Arial"/>
        </w:rPr>
        <w:t>menico</w:t>
      </w:r>
      <w:r w:rsidRPr="00E8328A">
        <w:rPr>
          <w:rFonts w:cs="Arial"/>
        </w:rPr>
        <w:t xml:space="preserve">, ki je bila izročena kot zavarovanje </w:t>
      </w:r>
      <w:r w:rsidRPr="00E8328A">
        <w:rPr>
          <w:rStyle w:val="goohl1"/>
          <w:rFonts w:cs="Arial"/>
        </w:rPr>
        <w:t>za</w:t>
      </w:r>
      <w:r w:rsidRPr="00E8328A">
        <w:rPr>
          <w:rFonts w:cs="Arial"/>
        </w:rPr>
        <w:t xml:space="preserve"> </w:t>
      </w:r>
      <w:r>
        <w:rPr>
          <w:rFonts w:cs="Arial"/>
        </w:rPr>
        <w:t>odpravo napak v garancijski dobi</w:t>
      </w:r>
      <w:r w:rsidRPr="00E8328A">
        <w:rPr>
          <w:rFonts w:cs="Arial"/>
        </w:rPr>
        <w:t xml:space="preserve"> pri javnem naročilu </w:t>
      </w:r>
      <w:r>
        <w:rPr>
          <w:rFonts w:cs="Arial"/>
        </w:rPr>
        <w:t>»</w:t>
      </w:r>
      <w:r w:rsidR="00D936AE">
        <w:rPr>
          <w:rFonts w:cs="Arial"/>
          <w:b/>
          <w:snapToGrid w:val="0"/>
          <w:color w:val="000000"/>
        </w:rPr>
        <w:t>Postavitev sončne elektrarne na strehah javnih stavb</w:t>
      </w:r>
      <w:r>
        <w:rPr>
          <w:rFonts w:cs="Arial"/>
          <w:b/>
          <w:snapToGrid w:val="0"/>
          <w:color w:val="000000"/>
        </w:rPr>
        <w:t>«</w:t>
      </w:r>
      <w:r w:rsidRPr="00E8328A">
        <w:rPr>
          <w:rFonts w:cs="Arial"/>
        </w:rPr>
        <w:t xml:space="preserve">, izpolni v vseh neizpolnjenih delih </w:t>
      </w:r>
      <w:r w:rsidRPr="00E8328A">
        <w:rPr>
          <w:rStyle w:val="goohl1"/>
          <w:rFonts w:cs="Arial"/>
        </w:rPr>
        <w:t>za</w:t>
      </w:r>
      <w:r w:rsidRPr="00E8328A">
        <w:rPr>
          <w:rFonts w:cs="Arial"/>
        </w:rPr>
        <w:t xml:space="preserve"> znesek ________________ EUR. Izvajalec se odreka vsem ugovorom proti tako izpolnjeni menici in se zavezuje </w:t>
      </w:r>
      <w:r w:rsidRPr="00E8328A">
        <w:rPr>
          <w:rStyle w:val="goohl3"/>
          <w:rFonts w:cs="Arial"/>
        </w:rPr>
        <w:t xml:space="preserve">menico </w:t>
      </w:r>
      <w:r w:rsidRPr="00E8328A">
        <w:rPr>
          <w:rFonts w:cs="Arial"/>
        </w:rPr>
        <w:t>plačati, ko dospe, v gotovini.</w:t>
      </w:r>
    </w:p>
    <w:p w:rsidR="007119C9" w:rsidRPr="00E8328A" w:rsidRDefault="007119C9" w:rsidP="007119C9">
      <w:pPr>
        <w:spacing w:line="360" w:lineRule="auto"/>
        <w:rPr>
          <w:rFonts w:cs="Arial"/>
          <w:highlight w:val="yellow"/>
        </w:rPr>
      </w:pPr>
    </w:p>
    <w:p w:rsidR="007119C9" w:rsidRPr="00E8328A" w:rsidRDefault="007119C9" w:rsidP="007119C9">
      <w:pPr>
        <w:spacing w:line="360" w:lineRule="auto"/>
        <w:rPr>
          <w:rFonts w:cs="Arial"/>
        </w:rPr>
      </w:pPr>
      <w:r w:rsidRPr="00E8328A">
        <w:rPr>
          <w:rFonts w:cs="Arial"/>
        </w:rPr>
        <w:t xml:space="preserve">Menični znesek se nakaže na račun </w:t>
      </w:r>
      <w:r w:rsidR="000E2921">
        <w:rPr>
          <w:rFonts w:cs="Arial"/>
        </w:rPr>
        <w:t>Mestne o</w:t>
      </w:r>
      <w:r w:rsidRPr="00E8328A">
        <w:rPr>
          <w:rFonts w:cs="Arial"/>
          <w:shd w:val="clear" w:color="auto" w:fill="FFFFFF"/>
        </w:rPr>
        <w:t xml:space="preserve">bčine Krško, </w:t>
      </w:r>
      <w:r w:rsidRPr="00E8328A">
        <w:rPr>
          <w:rFonts w:cs="Arial"/>
        </w:rPr>
        <w:t xml:space="preserve">odprt pri UJP. Izvajalec izjavlja, da se zaveda pravnih posledic izdaje menice v zavarovanje. Menica naj se izpolni s klavzulo »BREZ PROTESTA«. </w:t>
      </w:r>
    </w:p>
    <w:p w:rsidR="007119C9" w:rsidRPr="00E8328A" w:rsidRDefault="007119C9" w:rsidP="007119C9">
      <w:pPr>
        <w:spacing w:line="360" w:lineRule="auto"/>
        <w:rPr>
          <w:rFonts w:cs="Arial"/>
          <w:highlight w:val="yellow"/>
        </w:rPr>
      </w:pPr>
    </w:p>
    <w:p w:rsidR="007119C9" w:rsidRPr="00E8328A" w:rsidRDefault="007119C9" w:rsidP="007119C9">
      <w:pPr>
        <w:spacing w:line="360" w:lineRule="auto"/>
        <w:rPr>
          <w:rFonts w:cs="Arial"/>
        </w:rPr>
      </w:pPr>
      <w:r w:rsidRPr="00E8328A">
        <w:rPr>
          <w:rFonts w:cs="Arial"/>
        </w:rPr>
        <w:t xml:space="preserve">Izvajalec hkrati POOBLAŠČAM naročnika </w:t>
      </w:r>
      <w:r w:rsidR="000E2921">
        <w:rPr>
          <w:rFonts w:cs="Arial"/>
        </w:rPr>
        <w:t>Mestno o</w:t>
      </w:r>
      <w:r w:rsidRPr="00E8328A">
        <w:rPr>
          <w:rFonts w:cs="Arial"/>
        </w:rPr>
        <w:t xml:space="preserve">bčino Krško, Cesta krških žrtev 14, 8270 Krško, da predloži menico na unovčenje banki in izrecno dovoljujem banki izplačilo take menice. </w:t>
      </w:r>
    </w:p>
    <w:p w:rsidR="007119C9" w:rsidRPr="00E8328A" w:rsidRDefault="007119C9" w:rsidP="007119C9">
      <w:pPr>
        <w:rPr>
          <w:rFonts w:cs="Arial"/>
        </w:rPr>
      </w:pPr>
      <w:r w:rsidRPr="00E8328A">
        <w:rPr>
          <w:rFonts w:cs="Arial"/>
        </w:rPr>
        <w:t>Tako dajem NALOG ZA PLAČILO oz. POOBLASTILO vsem spodaj navedenim bankam iz naslednjih mojih računov:</w:t>
      </w:r>
    </w:p>
    <w:p w:rsidR="007119C9" w:rsidRPr="00E8328A" w:rsidRDefault="007119C9" w:rsidP="007119C9">
      <w:pPr>
        <w:rPr>
          <w:rFonts w:cs="Arial"/>
        </w:rPr>
      </w:pPr>
    </w:p>
    <w:p w:rsidR="007119C9" w:rsidRPr="00E8328A" w:rsidRDefault="007119C9" w:rsidP="007119C9">
      <w:pPr>
        <w:rPr>
          <w:rFonts w:cs="Arial"/>
        </w:rPr>
      </w:pPr>
      <w:r w:rsidRPr="00E8328A">
        <w:rPr>
          <w:rFonts w:cs="Arial"/>
        </w:rPr>
        <w:t>Številka TRR:                                                                , odprt pri banki</w:t>
      </w:r>
    </w:p>
    <w:p w:rsidR="007119C9" w:rsidRPr="00E8328A" w:rsidRDefault="007119C9" w:rsidP="007119C9">
      <w:pPr>
        <w:rPr>
          <w:rFonts w:cs="Arial"/>
        </w:rPr>
      </w:pPr>
      <w:r w:rsidRPr="00E8328A">
        <w:rPr>
          <w:rFonts w:cs="Arial"/>
        </w:rPr>
        <w:t>Številka TRR:                                                                , odprt pri banki</w:t>
      </w:r>
    </w:p>
    <w:p w:rsidR="007119C9" w:rsidRPr="00E8328A" w:rsidRDefault="007119C9" w:rsidP="007119C9">
      <w:pPr>
        <w:rPr>
          <w:rFonts w:cs="Arial"/>
        </w:rPr>
      </w:pPr>
    </w:p>
    <w:p w:rsidR="007119C9" w:rsidRPr="00E8328A" w:rsidRDefault="007119C9" w:rsidP="007119C9">
      <w:pPr>
        <w:rPr>
          <w:rFonts w:cs="Arial"/>
        </w:rPr>
      </w:pPr>
      <w:r w:rsidRPr="00E8328A">
        <w:rPr>
          <w:rFonts w:cs="Arial"/>
        </w:rPr>
        <w:t xml:space="preserve">V primeru odprtja dodatnega računa, ki ni zgoraj naveden, izrecno dovoljujem izplačilo </w:t>
      </w:r>
      <w:r w:rsidRPr="00E8328A">
        <w:rPr>
          <w:rStyle w:val="goohl3"/>
          <w:rFonts w:cs="Arial"/>
        </w:rPr>
        <w:t>menice</w:t>
      </w:r>
      <w:r w:rsidRPr="00E8328A">
        <w:rPr>
          <w:rFonts w:cs="Arial"/>
        </w:rPr>
        <w:t xml:space="preserve"> in pooblaščam banko, pri kateri je takšen račun odprt, da izvede plačilo. </w:t>
      </w:r>
    </w:p>
    <w:p w:rsidR="007119C9" w:rsidRPr="00E8328A" w:rsidRDefault="007119C9" w:rsidP="007119C9">
      <w:pPr>
        <w:rPr>
          <w:rFonts w:cs="Arial"/>
        </w:rPr>
      </w:pPr>
    </w:p>
    <w:p w:rsidR="007119C9" w:rsidRPr="00E8328A" w:rsidRDefault="007119C9" w:rsidP="007119C9">
      <w:pPr>
        <w:rPr>
          <w:rFonts w:cs="Arial"/>
        </w:rPr>
      </w:pPr>
      <w:r w:rsidRPr="00E8328A">
        <w:rPr>
          <w:rFonts w:cs="Arial"/>
        </w:rPr>
        <w:t>Pooblastilo je veljavno do dne _________________.</w:t>
      </w:r>
    </w:p>
    <w:p w:rsidR="007119C9" w:rsidRPr="00E8328A" w:rsidRDefault="007119C9" w:rsidP="007119C9">
      <w:pPr>
        <w:rPr>
          <w:rFonts w:cs="Arial"/>
        </w:rPr>
      </w:pPr>
    </w:p>
    <w:p w:rsidR="007119C9" w:rsidRPr="00E8328A" w:rsidRDefault="007119C9" w:rsidP="007119C9">
      <w:pPr>
        <w:rPr>
          <w:rFonts w:cs="Arial"/>
        </w:rPr>
      </w:pPr>
    </w:p>
    <w:p w:rsidR="007119C9" w:rsidRPr="00E8328A" w:rsidRDefault="007119C9" w:rsidP="007119C9">
      <w:pPr>
        <w:rPr>
          <w:rFonts w:cs="Arial"/>
        </w:rPr>
      </w:pPr>
    </w:p>
    <w:tbl>
      <w:tblPr>
        <w:tblW w:w="0" w:type="auto"/>
        <w:tblLook w:val="04A0" w:firstRow="1" w:lastRow="0" w:firstColumn="1" w:lastColumn="0" w:noHBand="0" w:noVBand="1"/>
      </w:tblPr>
      <w:tblGrid>
        <w:gridCol w:w="3168"/>
        <w:gridCol w:w="2545"/>
        <w:gridCol w:w="3359"/>
      </w:tblGrid>
      <w:tr w:rsidR="007119C9" w:rsidRPr="00E8328A" w:rsidTr="00C94F2B">
        <w:tc>
          <w:tcPr>
            <w:tcW w:w="3396" w:type="dxa"/>
          </w:tcPr>
          <w:p w:rsidR="007119C9" w:rsidRPr="00E8328A" w:rsidRDefault="007119C9" w:rsidP="00C94F2B">
            <w:pPr>
              <w:rPr>
                <w:rFonts w:eastAsiaTheme="minorEastAsia" w:cs="Arial"/>
              </w:rPr>
            </w:pPr>
            <w:r w:rsidRPr="00E8328A">
              <w:rPr>
                <w:rFonts w:eastAsiaTheme="minorEastAsia" w:cs="Arial"/>
              </w:rPr>
              <w:t>Kraj:________________</w:t>
            </w:r>
          </w:p>
          <w:p w:rsidR="007119C9" w:rsidRPr="00E8328A" w:rsidRDefault="007119C9" w:rsidP="00C94F2B">
            <w:pPr>
              <w:rPr>
                <w:rFonts w:eastAsiaTheme="minorEastAsia" w:cs="Arial"/>
              </w:rPr>
            </w:pPr>
          </w:p>
          <w:p w:rsidR="007119C9" w:rsidRPr="00E8328A" w:rsidRDefault="007119C9" w:rsidP="00C94F2B">
            <w:pPr>
              <w:rPr>
                <w:rFonts w:eastAsiaTheme="minorEastAsia" w:cs="Arial"/>
              </w:rPr>
            </w:pPr>
            <w:r w:rsidRPr="00E8328A">
              <w:rPr>
                <w:rFonts w:eastAsiaTheme="minorEastAsia" w:cs="Arial"/>
              </w:rPr>
              <w:t>Datum:______________</w:t>
            </w:r>
          </w:p>
        </w:tc>
        <w:tc>
          <w:tcPr>
            <w:tcW w:w="3396" w:type="dxa"/>
            <w:vAlign w:val="center"/>
          </w:tcPr>
          <w:p w:rsidR="007119C9" w:rsidRPr="00E8328A" w:rsidRDefault="007119C9" w:rsidP="00C94F2B">
            <w:pPr>
              <w:rPr>
                <w:rFonts w:eastAsiaTheme="minorEastAsia" w:cs="Arial"/>
              </w:rPr>
            </w:pPr>
            <w:r w:rsidRPr="00E8328A">
              <w:rPr>
                <w:rFonts w:eastAsiaTheme="minorEastAsia" w:cs="Arial"/>
              </w:rPr>
              <w:t>ŽIG</w:t>
            </w:r>
          </w:p>
        </w:tc>
        <w:tc>
          <w:tcPr>
            <w:tcW w:w="3396" w:type="dxa"/>
          </w:tcPr>
          <w:p w:rsidR="007119C9" w:rsidRPr="00E8328A" w:rsidRDefault="007119C9" w:rsidP="00C94F2B">
            <w:pPr>
              <w:rPr>
                <w:rFonts w:eastAsiaTheme="minorEastAsia" w:cs="Arial"/>
              </w:rPr>
            </w:pPr>
            <w:r w:rsidRPr="00E8328A">
              <w:rPr>
                <w:rFonts w:eastAsiaTheme="minorEastAsia" w:cs="Arial"/>
              </w:rPr>
              <w:t>Izdajatelj menice:</w:t>
            </w:r>
          </w:p>
          <w:p w:rsidR="007119C9" w:rsidRPr="00E8328A" w:rsidRDefault="007119C9" w:rsidP="00C94F2B">
            <w:pPr>
              <w:rPr>
                <w:rFonts w:eastAsiaTheme="minorEastAsia" w:cs="Arial"/>
              </w:rPr>
            </w:pPr>
            <w:r w:rsidRPr="00E8328A">
              <w:rPr>
                <w:rFonts w:eastAsiaTheme="minorEastAsia" w:cs="Arial"/>
              </w:rPr>
              <w:t>_________________________</w:t>
            </w:r>
          </w:p>
          <w:p w:rsidR="007119C9" w:rsidRPr="00E8328A" w:rsidRDefault="007119C9" w:rsidP="00C94F2B">
            <w:pPr>
              <w:rPr>
                <w:rFonts w:eastAsiaTheme="minorEastAsia" w:cs="Arial"/>
              </w:rPr>
            </w:pPr>
          </w:p>
          <w:p w:rsidR="007119C9" w:rsidRPr="00E8328A" w:rsidRDefault="007119C9" w:rsidP="00C94F2B">
            <w:pPr>
              <w:rPr>
                <w:rFonts w:eastAsiaTheme="minorEastAsia" w:cs="Arial"/>
              </w:rPr>
            </w:pPr>
            <w:r w:rsidRPr="00E8328A">
              <w:rPr>
                <w:rFonts w:eastAsiaTheme="minorEastAsia" w:cs="Arial"/>
              </w:rPr>
              <w:t>_________________________</w:t>
            </w:r>
          </w:p>
          <w:p w:rsidR="007119C9" w:rsidRPr="00E8328A" w:rsidRDefault="007119C9" w:rsidP="00C94F2B">
            <w:pPr>
              <w:rPr>
                <w:rFonts w:eastAsiaTheme="minorEastAsia" w:cs="Arial"/>
              </w:rPr>
            </w:pPr>
            <w:r w:rsidRPr="00E8328A">
              <w:rPr>
                <w:rFonts w:eastAsiaTheme="minorEastAsia" w:cs="Arial"/>
              </w:rPr>
              <w:lastRenderedPageBreak/>
              <w:t>(podpis odgovorne osebe)</w:t>
            </w:r>
          </w:p>
        </w:tc>
      </w:tr>
      <w:tr w:rsidR="007119C9" w:rsidRPr="00E8328A" w:rsidTr="00C94F2B">
        <w:tc>
          <w:tcPr>
            <w:tcW w:w="3396" w:type="dxa"/>
          </w:tcPr>
          <w:p w:rsidR="007119C9" w:rsidRPr="00E8328A" w:rsidRDefault="007119C9" w:rsidP="00C94F2B">
            <w:pPr>
              <w:rPr>
                <w:rFonts w:eastAsiaTheme="minorEastAsia" w:cs="Arial"/>
              </w:rPr>
            </w:pPr>
          </w:p>
        </w:tc>
        <w:tc>
          <w:tcPr>
            <w:tcW w:w="3396" w:type="dxa"/>
            <w:vAlign w:val="center"/>
          </w:tcPr>
          <w:p w:rsidR="007119C9" w:rsidRPr="00E8328A" w:rsidRDefault="007119C9" w:rsidP="00C94F2B">
            <w:pPr>
              <w:rPr>
                <w:rFonts w:eastAsiaTheme="minorEastAsia" w:cs="Arial"/>
              </w:rPr>
            </w:pPr>
          </w:p>
        </w:tc>
        <w:tc>
          <w:tcPr>
            <w:tcW w:w="3396" w:type="dxa"/>
          </w:tcPr>
          <w:p w:rsidR="007119C9" w:rsidRPr="00E8328A" w:rsidRDefault="007119C9" w:rsidP="00C94F2B">
            <w:pPr>
              <w:rPr>
                <w:rFonts w:eastAsiaTheme="minorEastAsia" w:cs="Arial"/>
              </w:rPr>
            </w:pPr>
          </w:p>
        </w:tc>
      </w:tr>
      <w:tr w:rsidR="007119C9" w:rsidRPr="00E8328A" w:rsidTr="00C94F2B">
        <w:tc>
          <w:tcPr>
            <w:tcW w:w="3396" w:type="dxa"/>
          </w:tcPr>
          <w:p w:rsidR="007119C9" w:rsidRPr="00E8328A" w:rsidRDefault="007119C9" w:rsidP="00C94F2B">
            <w:pPr>
              <w:rPr>
                <w:rFonts w:eastAsiaTheme="minorEastAsia" w:cs="Arial"/>
              </w:rPr>
            </w:pPr>
          </w:p>
        </w:tc>
        <w:tc>
          <w:tcPr>
            <w:tcW w:w="3396" w:type="dxa"/>
            <w:vAlign w:val="center"/>
          </w:tcPr>
          <w:p w:rsidR="007119C9" w:rsidRPr="00E8328A" w:rsidRDefault="007119C9" w:rsidP="00C94F2B">
            <w:pPr>
              <w:rPr>
                <w:rFonts w:eastAsiaTheme="minorEastAsia" w:cs="Arial"/>
              </w:rPr>
            </w:pPr>
          </w:p>
        </w:tc>
        <w:tc>
          <w:tcPr>
            <w:tcW w:w="3396" w:type="dxa"/>
          </w:tcPr>
          <w:p w:rsidR="007119C9" w:rsidRPr="00E8328A" w:rsidRDefault="007119C9" w:rsidP="00C94F2B">
            <w:pPr>
              <w:rPr>
                <w:rFonts w:eastAsiaTheme="minorEastAsia" w:cs="Arial"/>
              </w:rPr>
            </w:pPr>
          </w:p>
        </w:tc>
      </w:tr>
    </w:tbl>
    <w:p w:rsidR="007119C9" w:rsidRPr="0083504B" w:rsidRDefault="007119C9" w:rsidP="007119C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rPr>
      </w:pP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Pr>
          <w:rFonts w:cs="Arial"/>
          <w:b/>
          <w:sz w:val="28"/>
          <w:szCs w:val="28"/>
        </w:rPr>
        <w:t xml:space="preserve">     </w:t>
      </w:r>
      <w:r w:rsidRPr="0083504B">
        <w:rPr>
          <w:rFonts w:cs="Arial"/>
        </w:rPr>
        <w:t>VZOREC POGODBE</w:t>
      </w:r>
    </w:p>
    <w:p w:rsidR="00B36908" w:rsidRPr="00F36D05" w:rsidRDefault="00B36908" w:rsidP="00B36908">
      <w:pPr>
        <w:spacing w:before="224" w:after="224"/>
        <w:jc w:val="center"/>
        <w:outlineLvl w:val="1"/>
        <w:rPr>
          <w:rFonts w:cs="Arial"/>
        </w:rPr>
      </w:pPr>
      <w:bookmarkStart w:id="77" w:name="_Toc200701906"/>
      <w:r w:rsidRPr="00F36D05">
        <w:rPr>
          <w:rFonts w:cs="Arial"/>
          <w:b/>
          <w:bCs/>
          <w:color w:val="000000"/>
        </w:rPr>
        <w:t>POGODBA O DOBAVI IN MONTAŽI SONČNE ELEKTRARNE</w:t>
      </w:r>
      <w:bookmarkEnd w:id="77"/>
    </w:p>
    <w:p w:rsidR="00B36908" w:rsidRPr="00F36D05" w:rsidRDefault="00B36908" w:rsidP="00B36908">
      <w:pPr>
        <w:spacing w:before="225" w:after="225"/>
        <w:jc w:val="center"/>
        <w:rPr>
          <w:rFonts w:cs="Arial"/>
        </w:rPr>
      </w:pPr>
      <w:r w:rsidRPr="00F36D05">
        <w:rPr>
          <w:rFonts w:cs="Arial"/>
          <w:color w:val="000000"/>
        </w:rPr>
        <w:t>sklenjena med</w:t>
      </w:r>
    </w:p>
    <w:p w:rsidR="00B36908" w:rsidRPr="00B57435" w:rsidRDefault="00B36908" w:rsidP="00B36908">
      <w:pPr>
        <w:spacing w:line="256" w:lineRule="auto"/>
        <w:rPr>
          <w:rFonts w:cs="Arial"/>
        </w:rPr>
      </w:pPr>
      <w:r w:rsidRPr="00F36D05">
        <w:rPr>
          <w:rFonts w:cs="Arial"/>
          <w:b/>
          <w:bCs/>
          <w:color w:val="000000"/>
        </w:rPr>
        <w:t xml:space="preserve">NAROČNIKOM: </w:t>
      </w:r>
      <w:r w:rsidRPr="00F36D05">
        <w:rPr>
          <w:rFonts w:cs="Arial"/>
          <w:color w:val="000000"/>
        </w:rPr>
        <w:br/>
      </w:r>
      <w:r w:rsidRPr="00B57435">
        <w:rPr>
          <w:rFonts w:cs="Arial"/>
          <w:b/>
        </w:rPr>
        <w:t>MESTNA OBČINA KRŠKO, CKŽ 14, Krško,</w:t>
      </w:r>
      <w:r w:rsidRPr="00B57435">
        <w:rPr>
          <w:rFonts w:cs="Arial"/>
          <w:b/>
          <w:i/>
        </w:rPr>
        <w:t xml:space="preserve"> </w:t>
      </w:r>
      <w:r w:rsidRPr="00B57435">
        <w:rPr>
          <w:rFonts w:cs="Arial"/>
        </w:rPr>
        <w:t>ki jo zastopa Janez Kerin, župan</w:t>
      </w:r>
    </w:p>
    <w:p w:rsidR="00B36908" w:rsidRPr="00B57435" w:rsidRDefault="00B36908" w:rsidP="00B36908">
      <w:pPr>
        <w:tabs>
          <w:tab w:val="left" w:pos="0"/>
        </w:tabs>
        <w:spacing w:line="256" w:lineRule="auto"/>
        <w:rPr>
          <w:rFonts w:cs="Arial"/>
        </w:rPr>
      </w:pPr>
      <w:r w:rsidRPr="00B57435">
        <w:rPr>
          <w:rFonts w:cs="Arial"/>
          <w:snapToGrid w:val="0"/>
          <w:color w:val="000000"/>
        </w:rPr>
        <w:t xml:space="preserve">Identifikacijska številka za DDV: Sl </w:t>
      </w:r>
      <w:r w:rsidRPr="00B57435">
        <w:rPr>
          <w:rFonts w:cs="Arial"/>
        </w:rPr>
        <w:t>18845673</w:t>
      </w:r>
    </w:p>
    <w:p w:rsidR="00B36908" w:rsidRPr="00B57435" w:rsidRDefault="00B36908" w:rsidP="00B36908">
      <w:pPr>
        <w:tabs>
          <w:tab w:val="left" w:pos="0"/>
        </w:tabs>
        <w:spacing w:line="256" w:lineRule="auto"/>
        <w:rPr>
          <w:rFonts w:cs="Arial"/>
        </w:rPr>
      </w:pPr>
      <w:r w:rsidRPr="00B57435">
        <w:rPr>
          <w:rFonts w:cs="Arial"/>
        </w:rPr>
        <w:t>Matična številka: 5874572</w:t>
      </w:r>
    </w:p>
    <w:p w:rsidR="00B36908" w:rsidRPr="00F36D05" w:rsidRDefault="00B36908" w:rsidP="00B36908">
      <w:pPr>
        <w:rPr>
          <w:rFonts w:cs="Arial"/>
        </w:rPr>
      </w:pPr>
      <w:r w:rsidRPr="00B57435">
        <w:rPr>
          <w:rFonts w:cs="Arial"/>
          <w:snapToGrid w:val="0"/>
          <w:color w:val="000000"/>
        </w:rPr>
        <w:t>Enotni zakladniški račun (EZR): 011000100008197</w:t>
      </w:r>
    </w:p>
    <w:tbl>
      <w:tblPr>
        <w:tblStyle w:val="NormalTablePHPDOCX"/>
        <w:tblW w:w="3500" w:type="pct"/>
        <w:tblInd w:w="108" w:type="dxa"/>
        <w:tblLook w:val="04A0" w:firstRow="1" w:lastRow="0" w:firstColumn="1" w:lastColumn="0" w:noHBand="0" w:noVBand="1"/>
      </w:tblPr>
      <w:tblGrid>
        <w:gridCol w:w="3300"/>
        <w:gridCol w:w="3050"/>
      </w:tblGrid>
      <w:tr w:rsidR="00B36908" w:rsidRPr="00F36D05" w:rsidTr="005A6B96">
        <w:tc>
          <w:tcPr>
            <w:tcW w:w="3300" w:type="dxa"/>
            <w:tcMar>
              <w:top w:w="0" w:type="auto"/>
              <w:bottom w:w="0" w:type="auto"/>
            </w:tcMar>
            <w:vAlign w:val="center"/>
          </w:tcPr>
          <w:p w:rsidR="00B36908" w:rsidRPr="00F36D05" w:rsidRDefault="00B36908" w:rsidP="005A6B96">
            <w:pPr>
              <w:rPr>
                <w:rFonts w:cs="Arial"/>
              </w:rPr>
            </w:pPr>
          </w:p>
        </w:tc>
        <w:tc>
          <w:tcPr>
            <w:tcW w:w="0" w:type="auto"/>
            <w:tcMar>
              <w:top w:w="0" w:type="auto"/>
              <w:bottom w:w="0" w:type="auto"/>
            </w:tcMar>
            <w:vAlign w:val="center"/>
          </w:tcPr>
          <w:p w:rsidR="00B36908" w:rsidRPr="00F36D05" w:rsidRDefault="00B36908" w:rsidP="005A6B96">
            <w:pPr>
              <w:rPr>
                <w:rFonts w:cs="Arial"/>
              </w:rPr>
            </w:pPr>
          </w:p>
        </w:tc>
      </w:tr>
      <w:tr w:rsidR="00B36908" w:rsidRPr="00F36D05" w:rsidTr="005A6B96">
        <w:tc>
          <w:tcPr>
            <w:tcW w:w="3300" w:type="dxa"/>
            <w:tcMar>
              <w:top w:w="0" w:type="auto"/>
              <w:bottom w:w="0" w:type="auto"/>
            </w:tcMar>
            <w:vAlign w:val="center"/>
          </w:tcPr>
          <w:p w:rsidR="00B36908" w:rsidRPr="00F36D05" w:rsidRDefault="00B36908" w:rsidP="005A6B96">
            <w:pPr>
              <w:rPr>
                <w:rFonts w:cs="Arial"/>
              </w:rPr>
            </w:pPr>
          </w:p>
        </w:tc>
        <w:tc>
          <w:tcPr>
            <w:tcW w:w="0" w:type="auto"/>
            <w:tcMar>
              <w:top w:w="0" w:type="auto"/>
              <w:bottom w:w="0" w:type="auto"/>
            </w:tcMar>
            <w:vAlign w:val="center"/>
          </w:tcPr>
          <w:p w:rsidR="00B36908" w:rsidRPr="00F36D05" w:rsidRDefault="00B36908" w:rsidP="005A6B96">
            <w:pPr>
              <w:rPr>
                <w:rFonts w:cs="Arial"/>
              </w:rPr>
            </w:pPr>
          </w:p>
        </w:tc>
      </w:tr>
    </w:tbl>
    <w:p w:rsidR="00B36908" w:rsidRPr="00F36D05" w:rsidRDefault="00B36908" w:rsidP="00B36908">
      <w:pPr>
        <w:spacing w:before="225" w:after="225"/>
        <w:rPr>
          <w:rFonts w:cs="Arial"/>
        </w:rPr>
      </w:pPr>
      <w:r w:rsidRPr="00F36D05">
        <w:rPr>
          <w:rFonts w:cs="Arial"/>
          <w:color w:val="000000"/>
        </w:rPr>
        <w:t>in</w:t>
      </w:r>
    </w:p>
    <w:p w:rsidR="00B36908" w:rsidRPr="00F36D05" w:rsidRDefault="00B36908" w:rsidP="00B36908">
      <w:pPr>
        <w:spacing w:before="225" w:after="225"/>
        <w:rPr>
          <w:rFonts w:cs="Arial"/>
          <w:color w:val="000000"/>
        </w:rPr>
      </w:pPr>
      <w:r w:rsidRPr="00F36D05">
        <w:rPr>
          <w:rFonts w:cs="Arial"/>
          <w:b/>
          <w:bCs/>
          <w:color w:val="000000"/>
        </w:rPr>
        <w:t>IZVAJALCEM: </w:t>
      </w:r>
      <w:r w:rsidRPr="00F36D05">
        <w:rPr>
          <w:rFonts w:cs="Arial"/>
          <w:color w:val="000000"/>
        </w:rPr>
        <w:t>___________________________________,</w:t>
      </w:r>
      <w:r w:rsidRPr="00F36D05">
        <w:rPr>
          <w:rFonts w:cs="Arial"/>
          <w:color w:val="000000"/>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B36908" w:rsidRPr="00F36D05" w:rsidTr="005A6B96">
        <w:tc>
          <w:tcPr>
            <w:tcW w:w="3300" w:type="dxa"/>
            <w:tcMar>
              <w:top w:w="0" w:type="auto"/>
              <w:bottom w:w="0" w:type="auto"/>
            </w:tcMar>
            <w:vAlign w:val="center"/>
          </w:tcPr>
          <w:p w:rsidR="00B36908" w:rsidRPr="00F36D05" w:rsidRDefault="00B36908" w:rsidP="005A6B96">
            <w:pPr>
              <w:rPr>
                <w:rFonts w:cs="Arial"/>
              </w:rPr>
            </w:pPr>
            <w:r w:rsidRPr="00F36D05">
              <w:rPr>
                <w:rFonts w:cs="Arial"/>
                <w:color w:val="000000"/>
                <w:position w:val="-2"/>
              </w:rPr>
              <w:t>Matična številka:</w:t>
            </w:r>
          </w:p>
        </w:tc>
        <w:tc>
          <w:tcPr>
            <w:tcW w:w="0" w:type="auto"/>
            <w:tcBorders>
              <w:bottom w:val="single" w:sz="5" w:space="0" w:color="000000"/>
            </w:tcBorders>
            <w:tcMar>
              <w:top w:w="0" w:type="auto"/>
              <w:bottom w:w="0" w:type="auto"/>
            </w:tcMar>
            <w:vAlign w:val="center"/>
          </w:tcPr>
          <w:p w:rsidR="00B36908" w:rsidRPr="00F36D05" w:rsidRDefault="00B36908" w:rsidP="005A6B96">
            <w:pPr>
              <w:rPr>
                <w:rFonts w:cs="Arial"/>
              </w:rPr>
            </w:pPr>
            <w:r w:rsidRPr="00F36D05">
              <w:rPr>
                <w:rFonts w:cs="Arial"/>
                <w:color w:val="000000"/>
                <w:position w:val="-2"/>
              </w:rPr>
              <w:t> </w:t>
            </w:r>
          </w:p>
        </w:tc>
      </w:tr>
      <w:tr w:rsidR="00B36908" w:rsidRPr="00F36D05" w:rsidTr="005A6B96">
        <w:tc>
          <w:tcPr>
            <w:tcW w:w="3300" w:type="dxa"/>
            <w:tcMar>
              <w:top w:w="0" w:type="auto"/>
              <w:bottom w:w="0" w:type="auto"/>
            </w:tcMar>
            <w:vAlign w:val="center"/>
          </w:tcPr>
          <w:p w:rsidR="00B36908" w:rsidRPr="00F36D05" w:rsidRDefault="00B36908" w:rsidP="005A6B96">
            <w:pPr>
              <w:rPr>
                <w:rFonts w:cs="Arial"/>
              </w:rPr>
            </w:pPr>
            <w:r w:rsidRPr="00F36D05">
              <w:rPr>
                <w:rFonts w:cs="Arial"/>
                <w:color w:val="000000"/>
                <w:position w:val="-2"/>
              </w:rPr>
              <w:t>Identifikacijska številka (ID za DDV):</w:t>
            </w:r>
          </w:p>
        </w:tc>
        <w:tc>
          <w:tcPr>
            <w:tcW w:w="0" w:type="auto"/>
            <w:tcBorders>
              <w:bottom w:val="single" w:sz="5" w:space="0" w:color="000000"/>
            </w:tcBorders>
            <w:tcMar>
              <w:top w:w="0" w:type="auto"/>
              <w:bottom w:w="0" w:type="auto"/>
            </w:tcMar>
            <w:vAlign w:val="center"/>
          </w:tcPr>
          <w:p w:rsidR="00B36908" w:rsidRPr="00F36D05" w:rsidRDefault="00B36908" w:rsidP="005A6B96">
            <w:pPr>
              <w:rPr>
                <w:rFonts w:cs="Arial"/>
              </w:rPr>
            </w:pPr>
            <w:r w:rsidRPr="00F36D05">
              <w:rPr>
                <w:rFonts w:cs="Arial"/>
                <w:color w:val="000000"/>
                <w:position w:val="-2"/>
              </w:rPr>
              <w:t> </w:t>
            </w:r>
          </w:p>
        </w:tc>
      </w:tr>
      <w:tr w:rsidR="00B36908" w:rsidRPr="00F36D05" w:rsidTr="005A6B96">
        <w:tc>
          <w:tcPr>
            <w:tcW w:w="3300" w:type="dxa"/>
            <w:tcMar>
              <w:top w:w="0" w:type="auto"/>
              <w:bottom w:w="0" w:type="auto"/>
            </w:tcMar>
            <w:vAlign w:val="center"/>
          </w:tcPr>
          <w:p w:rsidR="00B36908" w:rsidRPr="00F36D05" w:rsidRDefault="00B36908" w:rsidP="005A6B96">
            <w:pPr>
              <w:rPr>
                <w:rFonts w:cs="Arial"/>
              </w:rPr>
            </w:pPr>
            <w:r w:rsidRPr="00F36D05">
              <w:rPr>
                <w:rFonts w:cs="Arial"/>
                <w:color w:val="000000"/>
                <w:position w:val="-2"/>
              </w:rPr>
              <w:t>Transakcijski račun (TRR):</w:t>
            </w:r>
          </w:p>
        </w:tc>
        <w:tc>
          <w:tcPr>
            <w:tcW w:w="0" w:type="auto"/>
            <w:tcBorders>
              <w:bottom w:val="single" w:sz="5" w:space="0" w:color="000000"/>
            </w:tcBorders>
            <w:tcMar>
              <w:top w:w="0" w:type="auto"/>
              <w:bottom w:w="0" w:type="auto"/>
            </w:tcMar>
            <w:vAlign w:val="center"/>
          </w:tcPr>
          <w:p w:rsidR="00B36908" w:rsidRPr="00F36D05" w:rsidRDefault="00B36908" w:rsidP="005A6B96">
            <w:pPr>
              <w:rPr>
                <w:rFonts w:cs="Arial"/>
              </w:rPr>
            </w:pPr>
            <w:r w:rsidRPr="00F36D05">
              <w:rPr>
                <w:rFonts w:cs="Arial"/>
                <w:color w:val="000000"/>
                <w:position w:val="-2"/>
              </w:rPr>
              <w:t> </w:t>
            </w:r>
          </w:p>
        </w:tc>
      </w:tr>
    </w:tbl>
    <w:p w:rsidR="00B36908" w:rsidRPr="00F36D05" w:rsidRDefault="00B36908" w:rsidP="00B36908">
      <w:pPr>
        <w:spacing w:before="225" w:after="225"/>
        <w:rPr>
          <w:rFonts w:cs="Arial"/>
        </w:rPr>
      </w:pPr>
      <w:r w:rsidRPr="00F36D05">
        <w:rPr>
          <w:rFonts w:cs="Arial"/>
          <w:color w:val="000000"/>
        </w:rPr>
        <w:t> </w:t>
      </w:r>
    </w:p>
    <w:p w:rsidR="00B36908" w:rsidRPr="00F36D05" w:rsidRDefault="00B36908" w:rsidP="00B36908">
      <w:pPr>
        <w:spacing w:before="225" w:after="225"/>
        <w:rPr>
          <w:rFonts w:cs="Arial"/>
        </w:rPr>
      </w:pPr>
      <w:r w:rsidRPr="00F36D05">
        <w:rPr>
          <w:rFonts w:cs="Arial"/>
          <w:b/>
          <w:bCs/>
          <w:color w:val="000000"/>
        </w:rPr>
        <w:t>I. UVODNE DOLOČBE</w:t>
      </w:r>
    </w:p>
    <w:p w:rsidR="00B36908" w:rsidRPr="00F36D05" w:rsidRDefault="00B36908" w:rsidP="00B36908">
      <w:pPr>
        <w:jc w:val="center"/>
        <w:rPr>
          <w:rFonts w:cs="Arial"/>
        </w:rPr>
      </w:pPr>
      <w:r w:rsidRPr="00F36D05">
        <w:rPr>
          <w:rFonts w:cs="Arial"/>
          <w:b/>
          <w:bCs/>
          <w:color w:val="000000"/>
        </w:rPr>
        <w:t>1.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Naročnik in izvajalec ugotavljata, da je bil na osnovi:</w:t>
            </w:r>
          </w:p>
          <w:tbl>
            <w:tblPr>
              <w:tblStyle w:val="NormalTablePHPDOCX"/>
              <w:tblW w:w="0" w:type="auto"/>
              <w:tblLook w:val="04A0" w:firstRow="1" w:lastRow="0" w:firstColumn="1" w:lastColumn="0" w:noHBand="0" w:noVBand="1"/>
            </w:tblPr>
            <w:tblGrid>
              <w:gridCol w:w="8748"/>
            </w:tblGrid>
            <w:tr w:rsidR="00B36908" w:rsidRPr="00F36D05" w:rsidTr="005A6B96">
              <w:tc>
                <w:tcPr>
                  <w:tcW w:w="0" w:type="auto"/>
                  <w:tcMar>
                    <w:top w:w="0" w:type="auto"/>
                    <w:bottom w:w="0" w:type="auto"/>
                  </w:tcMar>
                </w:tcPr>
                <w:p w:rsidR="00B36908" w:rsidRPr="00F36D05" w:rsidRDefault="00B36908" w:rsidP="00B36908">
                  <w:pPr>
                    <w:numPr>
                      <w:ilvl w:val="0"/>
                      <w:numId w:val="29"/>
                    </w:numPr>
                    <w:rPr>
                      <w:rFonts w:cs="Arial"/>
                      <w:color w:val="000000"/>
                    </w:rPr>
                  </w:pPr>
                  <w:r w:rsidRPr="00F36D05">
                    <w:rPr>
                      <w:rFonts w:cs="Arial"/>
                      <w:color w:val="000000"/>
                    </w:rPr>
                    <w:t>javnega naročila, objavljenega na Portalu javnih naročil številka _____________ z dne ___________ in</w:t>
                  </w:r>
                </w:p>
                <w:p w:rsidR="00B36908" w:rsidRPr="00F36D05" w:rsidRDefault="00B36908" w:rsidP="00B36908">
                  <w:pPr>
                    <w:numPr>
                      <w:ilvl w:val="0"/>
                      <w:numId w:val="29"/>
                    </w:numPr>
                    <w:rPr>
                      <w:rFonts w:cs="Arial"/>
                      <w:color w:val="000000"/>
                    </w:rPr>
                  </w:pPr>
                  <w:r w:rsidRPr="00F36D05">
                    <w:rPr>
                      <w:rFonts w:cs="Arial"/>
                      <w:color w:val="000000"/>
                    </w:rPr>
                    <w:t>naročnikove odločitve o oddaji javnega naročila številka ________________ z dne ______________</w:t>
                  </w:r>
                </w:p>
              </w:tc>
            </w:tr>
          </w:tbl>
          <w:p w:rsidR="00B36908" w:rsidRPr="00F36D05" w:rsidRDefault="00B36908" w:rsidP="005A6B96">
            <w:pPr>
              <w:spacing w:before="225" w:after="225"/>
              <w:rPr>
                <w:rFonts w:cs="Arial"/>
              </w:rPr>
            </w:pPr>
            <w:r w:rsidRPr="00F36D05">
              <w:rPr>
                <w:rFonts w:cs="Arial"/>
                <w:color w:val="000000"/>
              </w:rPr>
              <w:t>izbran izvajalec v okviru omenjenega javnega naročila, zaradi česar se sklepa predmetna pogodba.</w:t>
            </w:r>
          </w:p>
        </w:tc>
      </w:tr>
    </w:tbl>
    <w:p w:rsidR="00B36908" w:rsidRPr="00F36D05" w:rsidRDefault="00B36908" w:rsidP="00B36908">
      <w:pPr>
        <w:spacing w:before="225" w:after="225"/>
        <w:rPr>
          <w:rFonts w:cs="Arial"/>
        </w:rPr>
      </w:pPr>
      <w:r w:rsidRPr="00F36D05">
        <w:rPr>
          <w:rFonts w:cs="Arial"/>
          <w:b/>
          <w:bCs/>
          <w:color w:val="000000"/>
        </w:rPr>
        <w:t>II. PREDMET POGODBE</w:t>
      </w:r>
    </w:p>
    <w:p w:rsidR="00B36908" w:rsidRPr="00F36D05" w:rsidRDefault="00B36908" w:rsidP="00B36908">
      <w:pPr>
        <w:jc w:val="center"/>
        <w:rPr>
          <w:rFonts w:cs="Arial"/>
        </w:rPr>
      </w:pPr>
      <w:r w:rsidRPr="00F36D05">
        <w:rPr>
          <w:rFonts w:cs="Arial"/>
          <w:b/>
          <w:bCs/>
          <w:color w:val="000000"/>
        </w:rPr>
        <w:t>2.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Predmet pogodbe je obveznost izvajalca, da bo naročniku za pogodbeno dogovorjeno ceno in v rokih ter pod pogoji</w:t>
            </w:r>
            <w:r w:rsidR="00910375">
              <w:rPr>
                <w:rFonts w:cs="Arial"/>
                <w:color w:val="000000"/>
              </w:rPr>
              <w:t>,</w:t>
            </w:r>
            <w:r w:rsidRPr="00F36D05">
              <w:rPr>
                <w:rFonts w:cs="Arial"/>
                <w:color w:val="000000"/>
              </w:rPr>
              <w:t xml:space="preserve"> določenimi s to pogodbo in ponudbo</w:t>
            </w:r>
            <w:r w:rsidR="00910375">
              <w:rPr>
                <w:rFonts w:cs="Arial"/>
                <w:color w:val="000000"/>
              </w:rPr>
              <w:t>,</w:t>
            </w:r>
            <w:r w:rsidRPr="00F36D05">
              <w:rPr>
                <w:rFonts w:cs="Arial"/>
                <w:color w:val="000000"/>
              </w:rPr>
              <w:t xml:space="preserve"> izvedel </w:t>
            </w:r>
            <w:r w:rsidRPr="00F36D05">
              <w:rPr>
                <w:rFonts w:cs="Arial"/>
                <w:b/>
                <w:bCs/>
                <w:color w:val="000000"/>
              </w:rPr>
              <w:t>Postavitev sončne elektrarne na strehah javnih stavb.</w:t>
            </w:r>
          </w:p>
        </w:tc>
      </w:tr>
    </w:tbl>
    <w:p w:rsidR="00B36908" w:rsidRPr="00F36D05" w:rsidRDefault="00B36908" w:rsidP="00B36908">
      <w:pPr>
        <w:jc w:val="center"/>
        <w:rPr>
          <w:rFonts w:cs="Arial"/>
        </w:rPr>
      </w:pPr>
      <w:r w:rsidRPr="00F36D05">
        <w:rPr>
          <w:rFonts w:cs="Arial"/>
          <w:b/>
          <w:bCs/>
          <w:color w:val="000000"/>
        </w:rPr>
        <w:lastRenderedPageBreak/>
        <w:t>3.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005C55" w:rsidRDefault="00B36908" w:rsidP="005A6B96">
            <w:pPr>
              <w:spacing w:before="225" w:after="225"/>
              <w:rPr>
                <w:rFonts w:cs="Arial"/>
              </w:rPr>
            </w:pPr>
            <w:r w:rsidRPr="00005C55">
              <w:rPr>
                <w:rFonts w:cs="Arial"/>
              </w:rPr>
              <w:t>Izvajalec bo izvedel dobavo v skladu in v obsegu določenem z naslednjimi dokumenti:</w:t>
            </w:r>
          </w:p>
          <w:tbl>
            <w:tblPr>
              <w:tblStyle w:val="NormalTablePHPDOCX"/>
              <w:tblW w:w="0" w:type="auto"/>
              <w:tblLook w:val="04A0" w:firstRow="1" w:lastRow="0" w:firstColumn="1" w:lastColumn="0" w:noHBand="0" w:noVBand="1"/>
            </w:tblPr>
            <w:tblGrid>
              <w:gridCol w:w="6821"/>
            </w:tblGrid>
            <w:tr w:rsidR="00B36908" w:rsidRPr="00005C55" w:rsidTr="005A6B96">
              <w:tc>
                <w:tcPr>
                  <w:tcW w:w="0" w:type="auto"/>
                  <w:tcMar>
                    <w:top w:w="0" w:type="auto"/>
                    <w:bottom w:w="0" w:type="auto"/>
                  </w:tcMar>
                </w:tcPr>
                <w:p w:rsidR="00B36908" w:rsidRPr="00005C55" w:rsidRDefault="00B36908" w:rsidP="00B36908">
                  <w:pPr>
                    <w:numPr>
                      <w:ilvl w:val="0"/>
                      <w:numId w:val="30"/>
                    </w:numPr>
                    <w:rPr>
                      <w:rFonts w:cs="Arial"/>
                    </w:rPr>
                  </w:pPr>
                  <w:r w:rsidRPr="00005C55">
                    <w:rPr>
                      <w:rFonts w:cs="Arial"/>
                    </w:rPr>
                    <w:t>Ponudba številka _____________ z dne _______________;</w:t>
                  </w:r>
                </w:p>
                <w:p w:rsidR="00B36908" w:rsidRPr="00005C55" w:rsidRDefault="00B36908" w:rsidP="00B36908">
                  <w:pPr>
                    <w:numPr>
                      <w:ilvl w:val="0"/>
                      <w:numId w:val="30"/>
                    </w:numPr>
                    <w:rPr>
                      <w:rFonts w:cs="Arial"/>
                    </w:rPr>
                  </w:pPr>
                  <w:r w:rsidRPr="00005C55">
                    <w:rPr>
                      <w:rFonts w:cs="Arial"/>
                    </w:rPr>
                    <w:t>Razpisno dokumentacijo naročnika z dne __________.</w:t>
                  </w:r>
                </w:p>
              </w:tc>
            </w:tr>
          </w:tbl>
          <w:p w:rsidR="00B36908" w:rsidRPr="00005C55" w:rsidRDefault="00B36908" w:rsidP="005A6B96">
            <w:pPr>
              <w:spacing w:before="225" w:after="225"/>
              <w:rPr>
                <w:rFonts w:cs="Arial"/>
              </w:rPr>
            </w:pPr>
            <w:r w:rsidRPr="00005C55">
              <w:rPr>
                <w:rFonts w:cs="Arial"/>
              </w:rPr>
              <w:t>Predmetni dokumenti so priloga in sestavni del te pogodbe.</w:t>
            </w:r>
          </w:p>
          <w:p w:rsidR="00B36908" w:rsidRPr="00005C55" w:rsidRDefault="00B36908" w:rsidP="005A6B96">
            <w:pPr>
              <w:spacing w:before="225" w:after="225"/>
              <w:rPr>
                <w:rFonts w:cs="Arial"/>
              </w:rPr>
            </w:pPr>
            <w:r w:rsidRPr="00005C55">
              <w:rPr>
                <w:rFonts w:cs="Arial"/>
              </w:rPr>
              <w:t>Izvajalec se zavezuje pogodbena dela izvesti z lastno ali najeto delovno silo, transporti in materialom zahtevane kvalitete, ki ustrezajo veljavnim standardom in imajo predpisane certifikate kakovosti, na podlagi dokumentacije v zvezi z javnim naročanjem naročnika in ponudbe izvajalca.</w:t>
            </w:r>
          </w:p>
          <w:p w:rsidR="00B36908" w:rsidRPr="00005C55" w:rsidRDefault="00B36908" w:rsidP="005A6B96">
            <w:pPr>
              <w:spacing w:before="225" w:after="225"/>
              <w:rPr>
                <w:rFonts w:cs="Arial"/>
              </w:rPr>
            </w:pPr>
            <w:r w:rsidRPr="00005C55">
              <w:rPr>
                <w:rFonts w:cs="Arial"/>
              </w:rPr>
              <w:t>Izvajalec se zavezuje, da bo v dogovorjenem roku in za pogodbeno ceno izvedel postavitev sončne elektrarne ter hkrati dobavil vso zahtevano opremo in pridobil vsa potrebna dovoljenja za predajo sončne elektrarne naročniku, skladno z že izdelano projektno dokumentacijo za izvedbo (PZI).</w:t>
            </w:r>
          </w:p>
          <w:p w:rsidR="00B36908" w:rsidRPr="00005C55" w:rsidRDefault="00B36908" w:rsidP="005A6B96">
            <w:pPr>
              <w:spacing w:before="225" w:after="225"/>
              <w:rPr>
                <w:rFonts w:cs="Arial"/>
              </w:rPr>
            </w:pPr>
            <w:r w:rsidRPr="00005C55">
              <w:rPr>
                <w:rFonts w:cs="Arial"/>
              </w:rPr>
              <w:t>Izvajalec bo uredil vse potrebno za sklenitev pogodbe za dostop do distribucijskega omrežja ter uredil priklop sončne elektrarne na omrežje. Prav tako bo zagotovil usposabljanje naročnika za upravljanje s sončno elektrarno ter naročniku nudil storitev rednega preventivnega vzdrževanja (po naročilu) in nadzor sončne elektrarne.</w:t>
            </w:r>
          </w:p>
          <w:p w:rsidR="00B36908" w:rsidRPr="00005C55" w:rsidRDefault="00B36908" w:rsidP="005A6B96">
            <w:pPr>
              <w:spacing w:before="225" w:after="225"/>
              <w:rPr>
                <w:rFonts w:cs="Arial"/>
              </w:rPr>
            </w:pPr>
            <w:r w:rsidRPr="00005C55">
              <w:rPr>
                <w:rFonts w:cs="Arial"/>
              </w:rPr>
              <w:t>Izvajalec</w:t>
            </w:r>
            <w:r w:rsidR="00910375">
              <w:rPr>
                <w:rFonts w:cs="Arial"/>
              </w:rPr>
              <w:t xml:space="preserve"> se </w:t>
            </w:r>
            <w:r w:rsidRPr="00005C55">
              <w:rPr>
                <w:rFonts w:cs="Arial"/>
              </w:rPr>
              <w:t>zavezuje, da bo v sklopu ponudbene cene za dobavo in montažo izvajal preventivno vzdrževanje in</w:t>
            </w:r>
            <w:r w:rsidR="00910375">
              <w:rPr>
                <w:rFonts w:cs="Arial"/>
              </w:rPr>
              <w:t xml:space="preserve"> servisiranje sončne elektrarne</w:t>
            </w:r>
            <w:r w:rsidRPr="00005C55">
              <w:rPr>
                <w:rFonts w:cs="Arial"/>
              </w:rPr>
              <w:t xml:space="preserve"> kot tudi nadzor sončne elektrarne za obdobje 12 mesecev od dneva prevzema. Več od tega pa na podlagi naročila naročnika. Izvajalec podaja izrecno soglasje, da v času garancijske dobe naročnik naroči storitev vzdrževanja in nadzora tudi pri drugem pooblaščenem izvajalcu, če je za naročnika to bolj smotrno.</w:t>
            </w:r>
          </w:p>
          <w:p w:rsidR="00B36908" w:rsidRPr="00005C55" w:rsidRDefault="00B36908" w:rsidP="005A6B96">
            <w:pPr>
              <w:spacing w:before="225" w:after="225"/>
              <w:rPr>
                <w:rFonts w:cs="Arial"/>
              </w:rPr>
            </w:pPr>
            <w:r w:rsidRPr="00005C55">
              <w:rPr>
                <w:rFonts w:cs="Arial"/>
              </w:rPr>
              <w:t xml:space="preserve">Nadzor nad delovanjem sončne elektrarne in vzdrževanje zajema najmanj: </w:t>
            </w:r>
          </w:p>
          <w:p w:rsidR="00B36908" w:rsidRPr="00005C55" w:rsidRDefault="00B36908" w:rsidP="00B36908">
            <w:pPr>
              <w:pStyle w:val="Odstavekseznama"/>
              <w:numPr>
                <w:ilvl w:val="0"/>
                <w:numId w:val="40"/>
              </w:numPr>
              <w:spacing w:before="225" w:after="225"/>
              <w:rPr>
                <w:rFonts w:cs="Arial"/>
              </w:rPr>
            </w:pPr>
            <w:r w:rsidRPr="00005C55">
              <w:rPr>
                <w:rFonts w:cs="Arial"/>
              </w:rPr>
              <w:t>Splošni pregled:</w:t>
            </w:r>
          </w:p>
          <w:p w:rsidR="00B36908" w:rsidRPr="00005C55" w:rsidRDefault="00B36908" w:rsidP="00B36908">
            <w:pPr>
              <w:pStyle w:val="Odstavekseznama"/>
              <w:numPr>
                <w:ilvl w:val="0"/>
                <w:numId w:val="41"/>
              </w:numPr>
              <w:spacing w:before="225" w:after="225"/>
              <w:rPr>
                <w:rFonts w:cs="Arial"/>
              </w:rPr>
            </w:pPr>
            <w:r w:rsidRPr="00005C55">
              <w:rPr>
                <w:rFonts w:cs="Arial"/>
              </w:rPr>
              <w:t>pregled prisotnosti zahtevane dokumentacije</w:t>
            </w:r>
            <w:r w:rsidR="00910375">
              <w:rPr>
                <w:rFonts w:cs="Arial"/>
              </w:rPr>
              <w:t>,</w:t>
            </w:r>
          </w:p>
          <w:p w:rsidR="00B36908" w:rsidRPr="00005C55" w:rsidRDefault="00B36908" w:rsidP="00B36908">
            <w:pPr>
              <w:pStyle w:val="Odstavekseznama"/>
              <w:numPr>
                <w:ilvl w:val="0"/>
                <w:numId w:val="41"/>
              </w:numPr>
              <w:spacing w:before="225" w:after="225"/>
              <w:rPr>
                <w:rFonts w:cs="Arial"/>
              </w:rPr>
            </w:pPr>
            <w:r w:rsidRPr="00005C55">
              <w:rPr>
                <w:rFonts w:cs="Arial"/>
              </w:rPr>
              <w:t>pregled splošnega stanja celotne inštalacije</w:t>
            </w:r>
            <w:r w:rsidR="00910375">
              <w:rPr>
                <w:rFonts w:cs="Arial"/>
              </w:rPr>
              <w:t>,</w:t>
            </w:r>
          </w:p>
          <w:p w:rsidR="00B36908" w:rsidRPr="00005C55" w:rsidRDefault="00B36908" w:rsidP="00B36908">
            <w:pPr>
              <w:pStyle w:val="Odstavekseznama"/>
              <w:numPr>
                <w:ilvl w:val="0"/>
                <w:numId w:val="41"/>
              </w:numPr>
              <w:spacing w:before="225" w:after="225"/>
              <w:rPr>
                <w:rFonts w:cs="Arial"/>
              </w:rPr>
            </w:pPr>
            <w:r w:rsidRPr="00005C55">
              <w:rPr>
                <w:rFonts w:cs="Arial"/>
              </w:rPr>
              <w:t>kontrola spojišč, solarnih modulov in napetostnih zaščit</w:t>
            </w:r>
            <w:r w:rsidR="00910375">
              <w:rPr>
                <w:rFonts w:cs="Arial"/>
              </w:rPr>
              <w:t>,</w:t>
            </w:r>
          </w:p>
          <w:p w:rsidR="00B36908" w:rsidRPr="00005C55" w:rsidRDefault="00B36908" w:rsidP="00B36908">
            <w:pPr>
              <w:pStyle w:val="Odstavekseznama"/>
              <w:numPr>
                <w:ilvl w:val="0"/>
                <w:numId w:val="41"/>
              </w:numPr>
              <w:spacing w:before="225" w:after="225"/>
              <w:rPr>
                <w:rFonts w:cs="Arial"/>
              </w:rPr>
            </w:pPr>
            <w:r w:rsidRPr="00005C55">
              <w:rPr>
                <w:rFonts w:cs="Arial"/>
              </w:rPr>
              <w:t>kontrola sistema zaščitnih vodnikov in ozemljitve</w:t>
            </w:r>
            <w:r w:rsidR="00910375">
              <w:rPr>
                <w:rFonts w:cs="Arial"/>
              </w:rPr>
              <w:t>.</w:t>
            </w:r>
          </w:p>
          <w:p w:rsidR="00B36908" w:rsidRPr="00005C55" w:rsidRDefault="00B36908" w:rsidP="00B36908">
            <w:pPr>
              <w:pStyle w:val="Odstavekseznama"/>
              <w:numPr>
                <w:ilvl w:val="0"/>
                <w:numId w:val="40"/>
              </w:numPr>
              <w:spacing w:before="225" w:after="225"/>
              <w:rPr>
                <w:rFonts w:cs="Arial"/>
              </w:rPr>
            </w:pPr>
            <w:r w:rsidRPr="00005C55">
              <w:rPr>
                <w:rFonts w:cs="Arial"/>
              </w:rPr>
              <w:t>Pregled proizvodnje in delovanja razsmernikov</w:t>
            </w:r>
            <w:r w:rsidR="00910375">
              <w:rPr>
                <w:rFonts w:cs="Arial"/>
              </w:rPr>
              <w:t>.</w:t>
            </w:r>
          </w:p>
          <w:p w:rsidR="00B36908" w:rsidRPr="00005C55" w:rsidRDefault="00B36908" w:rsidP="00B36908">
            <w:pPr>
              <w:pStyle w:val="Odstavekseznama"/>
              <w:numPr>
                <w:ilvl w:val="0"/>
                <w:numId w:val="40"/>
              </w:numPr>
              <w:spacing w:before="225" w:after="225"/>
              <w:rPr>
                <w:rFonts w:cs="Arial"/>
              </w:rPr>
            </w:pPr>
            <w:r w:rsidRPr="00005C55">
              <w:rPr>
                <w:rFonts w:cs="Arial"/>
              </w:rPr>
              <w:t>Meritve elektro inštalacij (AC+DC) in diagnostika morebitnih motenj v delovanju ter pregled elektrarne z IR kamero, skupaj s fizičnim pregledom strelovoda</w:t>
            </w:r>
            <w:r w:rsidR="00910375">
              <w:rPr>
                <w:rFonts w:cs="Arial"/>
              </w:rPr>
              <w:t>.</w:t>
            </w:r>
          </w:p>
          <w:p w:rsidR="00B36908" w:rsidRPr="00005C55" w:rsidRDefault="00B36908" w:rsidP="00B36908">
            <w:pPr>
              <w:pStyle w:val="Odstavekseznama"/>
              <w:numPr>
                <w:ilvl w:val="0"/>
                <w:numId w:val="40"/>
              </w:numPr>
              <w:spacing w:before="225" w:after="225"/>
              <w:rPr>
                <w:rFonts w:cs="Arial"/>
              </w:rPr>
            </w:pPr>
            <w:r w:rsidRPr="00005C55">
              <w:rPr>
                <w:rFonts w:cs="Arial"/>
              </w:rPr>
              <w:t>Zapisnik z dokazilom o opravljenem servisnem pregledu</w:t>
            </w:r>
            <w:r w:rsidR="00910375">
              <w:rPr>
                <w:rFonts w:cs="Arial"/>
              </w:rPr>
              <w:t>.</w:t>
            </w:r>
          </w:p>
          <w:p w:rsidR="00B36908" w:rsidRPr="00005C55" w:rsidRDefault="00B36908" w:rsidP="00B36908">
            <w:pPr>
              <w:pStyle w:val="Odstavekseznama"/>
              <w:numPr>
                <w:ilvl w:val="0"/>
                <w:numId w:val="40"/>
              </w:numPr>
              <w:spacing w:before="225" w:after="225"/>
              <w:rPr>
                <w:rFonts w:cs="Arial"/>
              </w:rPr>
            </w:pPr>
            <w:r w:rsidRPr="00005C55">
              <w:rPr>
                <w:rFonts w:cs="Arial"/>
              </w:rPr>
              <w:t>Letno poročilo o delovanju elektrarne, popis napak, analiza izplena, strokovno mnenje o delovanju, predlogi optimizacije delovanja.</w:t>
            </w:r>
          </w:p>
        </w:tc>
      </w:tr>
    </w:tbl>
    <w:p w:rsidR="00B36908" w:rsidRPr="00F36D05" w:rsidRDefault="00B36908" w:rsidP="00B36908">
      <w:pPr>
        <w:jc w:val="center"/>
        <w:rPr>
          <w:rFonts w:cs="Arial"/>
        </w:rPr>
      </w:pPr>
      <w:r w:rsidRPr="00F36D05">
        <w:rPr>
          <w:rFonts w:cs="Arial"/>
          <w:b/>
          <w:bCs/>
          <w:color w:val="000000"/>
        </w:rPr>
        <w:t>4. člen</w:t>
      </w:r>
    </w:p>
    <w:tbl>
      <w:tblPr>
        <w:tblStyle w:val="NormalTablePHPDOCX"/>
        <w:tblW w:w="0" w:type="auto"/>
        <w:tblInd w:w="108" w:type="dxa"/>
        <w:tblLook w:val="04A0" w:firstRow="1" w:lastRow="0" w:firstColumn="1" w:lastColumn="0" w:noHBand="0" w:noVBand="1"/>
      </w:tblPr>
      <w:tblGrid>
        <w:gridCol w:w="8964"/>
      </w:tblGrid>
      <w:tr w:rsidR="00B36908" w:rsidRPr="00005C55" w:rsidTr="005A6B96">
        <w:tc>
          <w:tcPr>
            <w:tcW w:w="0" w:type="auto"/>
            <w:tcMar>
              <w:top w:w="0" w:type="auto"/>
              <w:bottom w:w="0" w:type="auto"/>
            </w:tcMar>
          </w:tcPr>
          <w:p w:rsidR="00B36908" w:rsidRPr="00005C55" w:rsidRDefault="00B36908" w:rsidP="005A6B96">
            <w:pPr>
              <w:spacing w:before="225" w:after="225"/>
              <w:rPr>
                <w:rFonts w:cs="Arial"/>
              </w:rPr>
            </w:pPr>
            <w:r w:rsidRPr="00005C55">
              <w:rPr>
                <w:rFonts w:cs="Arial"/>
              </w:rPr>
              <w:t>Predmet pogodbe je dobava in montaža sončnih elektrarn na strehah javnih objektov. Zaradi speci</w:t>
            </w:r>
            <w:r w:rsidR="00910375">
              <w:rPr>
                <w:rFonts w:cs="Arial"/>
              </w:rPr>
              <w:t>fičnih zahtev predmeta naročila</w:t>
            </w:r>
            <w:r w:rsidRPr="00005C55">
              <w:rPr>
                <w:rFonts w:cs="Arial"/>
              </w:rPr>
              <w:t xml:space="preserve"> mora izvajalec upoštevati naslednje:</w:t>
            </w:r>
          </w:p>
          <w:tbl>
            <w:tblPr>
              <w:tblStyle w:val="NormalTablePHPDOCX"/>
              <w:tblW w:w="0" w:type="auto"/>
              <w:tblLook w:val="04A0" w:firstRow="1" w:lastRow="0" w:firstColumn="1" w:lastColumn="0" w:noHBand="0" w:noVBand="1"/>
            </w:tblPr>
            <w:tblGrid>
              <w:gridCol w:w="8748"/>
            </w:tblGrid>
            <w:tr w:rsidR="00B36908" w:rsidRPr="00005C55" w:rsidTr="005A6B96">
              <w:tc>
                <w:tcPr>
                  <w:tcW w:w="0" w:type="auto"/>
                  <w:tcMar>
                    <w:top w:w="0" w:type="auto"/>
                    <w:bottom w:w="0" w:type="auto"/>
                  </w:tcMar>
                </w:tcPr>
                <w:p w:rsidR="00B36908" w:rsidRPr="00005C55" w:rsidRDefault="00B36908" w:rsidP="00B36908">
                  <w:pPr>
                    <w:numPr>
                      <w:ilvl w:val="0"/>
                      <w:numId w:val="31"/>
                    </w:numPr>
                    <w:rPr>
                      <w:rFonts w:cs="Arial"/>
                    </w:rPr>
                  </w:pPr>
                  <w:r w:rsidRPr="00005C55">
                    <w:rPr>
                      <w:rFonts w:cs="Arial"/>
                    </w:rPr>
                    <w:lastRenderedPageBreak/>
                    <w:t>dobava opreme z vsemi zahtevanimi karakteristikami je bistven element te pogodbe,</w:t>
                  </w:r>
                </w:p>
                <w:p w:rsidR="00B36908" w:rsidRPr="00005C55" w:rsidRDefault="00B36908" w:rsidP="00B36908">
                  <w:pPr>
                    <w:numPr>
                      <w:ilvl w:val="0"/>
                      <w:numId w:val="31"/>
                    </w:numPr>
                    <w:rPr>
                      <w:rFonts w:cs="Arial"/>
                    </w:rPr>
                  </w:pPr>
                  <w:r w:rsidRPr="00005C55">
                    <w:rPr>
                      <w:rFonts w:cs="Arial"/>
                    </w:rPr>
                    <w:t>izvajalec mora opraviti dobavo predmeta na način in pod takšnimi pogoji, da pri prevozu ne pride do poškodovanja dobavljene opreme,</w:t>
                  </w:r>
                </w:p>
                <w:p w:rsidR="00B36908" w:rsidRPr="00005C55" w:rsidRDefault="00B36908" w:rsidP="00B36908">
                  <w:pPr>
                    <w:numPr>
                      <w:ilvl w:val="0"/>
                      <w:numId w:val="31"/>
                    </w:numPr>
                    <w:rPr>
                      <w:rFonts w:cs="Arial"/>
                    </w:rPr>
                  </w:pPr>
                  <w:r w:rsidRPr="00005C55">
                    <w:rPr>
                      <w:rFonts w:cs="Arial"/>
                    </w:rPr>
                    <w:t>pred prevzemom mora izvajalec dobavljeno opremo ustrezno kalibrirati in nastaviti, tako da je primerna za vgradnjo,</w:t>
                  </w:r>
                </w:p>
                <w:p w:rsidR="00B36908" w:rsidRPr="00005C55" w:rsidRDefault="00B36908" w:rsidP="00B36908">
                  <w:pPr>
                    <w:numPr>
                      <w:ilvl w:val="0"/>
                      <w:numId w:val="31"/>
                    </w:numPr>
                    <w:rPr>
                      <w:rFonts w:cs="Arial"/>
                    </w:rPr>
                  </w:pPr>
                  <w:r w:rsidRPr="00005C55">
                    <w:rPr>
                      <w:rFonts w:cs="Arial"/>
                    </w:rPr>
                    <w:t>pred prevzemom opreme se izvede testni preizkus delovanja, predmet katerega je ugotovitev skladnosti vgrajene opreme z zahtevanimi karakteristikami,</w:t>
                  </w:r>
                </w:p>
                <w:p w:rsidR="00B36908" w:rsidRPr="00005C55" w:rsidRDefault="00B36908" w:rsidP="00B36908">
                  <w:pPr>
                    <w:numPr>
                      <w:ilvl w:val="0"/>
                      <w:numId w:val="31"/>
                    </w:numPr>
                    <w:rPr>
                      <w:rFonts w:cs="Arial"/>
                    </w:rPr>
                  </w:pPr>
                  <w:r w:rsidRPr="00005C55">
                    <w:rPr>
                      <w:rFonts w:cs="Arial"/>
                    </w:rPr>
                    <w:t>v primeru, da se v 180 dneh od prevzema izkaže, da dobavljena oprema ne izpolnjuje zahtevanih karakteristik ali ima kakšne skrite napake, ki so se ugotovile šele ob dejanski uporabi opreme, je izvajalec dolžan opremo nadomestiti z novo, ravno tako je v primeru morebitne poškodbe streh, ki se izkažejo v tem obdobju, da so nastale zaradi namestitve elektrarne, izvajalec odgovoren sanirati streho na svoje stroške.</w:t>
                  </w:r>
                </w:p>
                <w:p w:rsidR="00B36908" w:rsidRPr="00005C55" w:rsidRDefault="00B36908" w:rsidP="005A6B96">
                  <w:pPr>
                    <w:rPr>
                      <w:rFonts w:cs="Arial"/>
                    </w:rPr>
                  </w:pPr>
                </w:p>
                <w:p w:rsidR="00B36908" w:rsidRPr="00005C55" w:rsidRDefault="00B36908" w:rsidP="005A6B96">
                  <w:pPr>
                    <w:rPr>
                      <w:rFonts w:cs="Arial"/>
                    </w:rPr>
                  </w:pPr>
                  <w:r w:rsidRPr="00005C55">
                    <w:rPr>
                      <w:rFonts w:cs="Arial"/>
                    </w:rPr>
                    <w:t>Izvajalec je seznanjen s pogoji na objektih in potrjuje, da je pred podpisom pogodbe skrbno pregledal lokacijo postavitve in dokumentacijo naročnika.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rsidR="00B36908" w:rsidRPr="00005C55" w:rsidRDefault="00B36908" w:rsidP="005A6B96">
                  <w:pPr>
                    <w:rPr>
                      <w:rFonts w:cs="Arial"/>
                    </w:rPr>
                  </w:pPr>
                </w:p>
              </w:tc>
            </w:tr>
          </w:tbl>
          <w:p w:rsidR="00B36908" w:rsidRPr="00005C55" w:rsidRDefault="00B36908" w:rsidP="005A6B96">
            <w:pPr>
              <w:rPr>
                <w:rFonts w:cs="Arial"/>
              </w:rPr>
            </w:pPr>
          </w:p>
        </w:tc>
      </w:tr>
    </w:tbl>
    <w:p w:rsidR="00B36908" w:rsidRPr="00F36D05" w:rsidRDefault="00B36908" w:rsidP="00B36908">
      <w:pPr>
        <w:jc w:val="center"/>
        <w:rPr>
          <w:rFonts w:cs="Arial"/>
        </w:rPr>
      </w:pPr>
      <w:r w:rsidRPr="00F36D05">
        <w:rPr>
          <w:rFonts w:cs="Arial"/>
          <w:b/>
          <w:bCs/>
          <w:color w:val="000000"/>
        </w:rPr>
        <w:lastRenderedPageBreak/>
        <w:t>5.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color w:val="000000"/>
              </w:rPr>
            </w:pPr>
            <w:r w:rsidRPr="00F36D05">
              <w:rPr>
                <w:rFonts w:cs="Arial"/>
                <w:color w:val="000000"/>
              </w:rPr>
              <w:t xml:space="preserve">Izvajalec se obvezuje, da bo na pisno zahtevo naročnika izvedel tudi morebitna dodatna in nepredvidena dela. Pogodbeni stranki bosta v ta namen predhodno ugotovili in določili vrednost ter rok izvršitve dodatnih in nepredvidenih del. </w:t>
            </w:r>
          </w:p>
          <w:p w:rsidR="00B36908" w:rsidRPr="00F36D05" w:rsidRDefault="00B36908" w:rsidP="005A6B96">
            <w:pPr>
              <w:spacing w:before="225" w:after="225"/>
              <w:rPr>
                <w:rFonts w:cs="Arial"/>
                <w:color w:val="000000"/>
              </w:rPr>
            </w:pPr>
            <w:r w:rsidRPr="00F36D05">
              <w:rPr>
                <w:rFonts w:cs="Arial"/>
                <w:color w:val="000000"/>
              </w:rPr>
              <w:t>Naročnik pripravi popis dodatnih in nepredvidenih del, izvajalec pa pripravi predračun stroškov – ponudbo za izvedbo dodatnih del s ceno in rokom izvedbe. Popis del in predračun stroškov sta osnovi za izvedbo pogajanj med pogodbenima strankama ter za sklenitev aneksa.</w:t>
            </w:r>
          </w:p>
          <w:p w:rsidR="00B36908" w:rsidRPr="00F36D05" w:rsidRDefault="00B36908" w:rsidP="005A6B96">
            <w:pPr>
              <w:spacing w:before="225" w:after="225"/>
              <w:rPr>
                <w:rFonts w:cs="Arial"/>
              </w:rPr>
            </w:pPr>
            <w:r w:rsidRPr="00F36D05">
              <w:rPr>
                <w:rFonts w:cs="Arial"/>
                <w:color w:val="000000"/>
              </w:rPr>
              <w:t>Dodatnih nabav, ki niso opredeljene s to pogodbo, izvajalec ne sme izvesti brez predhodnega pisnega soglasja naročnika.</w:t>
            </w:r>
          </w:p>
          <w:p w:rsidR="00B36908" w:rsidRPr="00F36D05" w:rsidRDefault="00910375" w:rsidP="005A6B96">
            <w:pPr>
              <w:spacing w:before="225" w:after="225"/>
              <w:rPr>
                <w:rFonts w:cs="Arial"/>
              </w:rPr>
            </w:pPr>
            <w:r>
              <w:rPr>
                <w:rFonts w:cs="Arial"/>
                <w:color w:val="000000"/>
              </w:rPr>
              <w:t>Za dodatne</w:t>
            </w:r>
            <w:r w:rsidR="00B36908" w:rsidRPr="00F36D05">
              <w:rPr>
                <w:rFonts w:cs="Arial"/>
                <w:color w:val="000000"/>
              </w:rPr>
              <w:t xml:space="preserve"> nabave ali nadomestne nabave, ki bi se izkazale za potrebne šele po sklenitvi te pogodbe, lahko naročnik odda naročilo izvajalcu osnovnega naročila ob upoštevanju določb zakona, ki ureja javno naročanje.</w:t>
            </w:r>
          </w:p>
          <w:p w:rsidR="00B36908" w:rsidRPr="00F36D05" w:rsidRDefault="00B36908" w:rsidP="005A6B96">
            <w:pPr>
              <w:spacing w:before="225" w:after="225"/>
              <w:rPr>
                <w:rFonts w:cs="Arial"/>
                <w:color w:val="000000"/>
              </w:rPr>
            </w:pPr>
            <w:r w:rsidRPr="00F36D05">
              <w:rPr>
                <w:rFonts w:cs="Arial"/>
                <w:color w:val="000000"/>
              </w:rPr>
              <w:t>Z izvajalcem se v tem primeru sklene dodatek k osnovni pogodbi ali nova pogodba.</w:t>
            </w:r>
          </w:p>
          <w:p w:rsidR="00B36908" w:rsidRPr="00F36D05" w:rsidRDefault="00B36908" w:rsidP="005A6B96">
            <w:pPr>
              <w:spacing w:before="225" w:after="225"/>
              <w:rPr>
                <w:rFonts w:cs="Arial"/>
              </w:rPr>
            </w:pPr>
            <w:r w:rsidRPr="00F36D05">
              <w:rPr>
                <w:rFonts w:cs="Arial"/>
                <w:b/>
                <w:bCs/>
                <w:color w:val="000000"/>
              </w:rPr>
              <w:t>III. POGODBENA CENA</w:t>
            </w:r>
          </w:p>
        </w:tc>
      </w:tr>
    </w:tbl>
    <w:p w:rsidR="00B36908" w:rsidRPr="00F36D05" w:rsidRDefault="00B36908" w:rsidP="00B36908">
      <w:pPr>
        <w:jc w:val="center"/>
        <w:rPr>
          <w:rFonts w:cs="Arial"/>
        </w:rPr>
      </w:pPr>
      <w:r w:rsidRPr="00F36D05">
        <w:rPr>
          <w:rFonts w:cs="Arial"/>
          <w:b/>
          <w:bCs/>
          <w:color w:val="000000"/>
        </w:rPr>
        <w:t>6.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Default="00B36908" w:rsidP="005A6B96">
            <w:pPr>
              <w:spacing w:before="225" w:after="225"/>
              <w:rPr>
                <w:rFonts w:cs="Arial"/>
              </w:rPr>
            </w:pPr>
            <w:r w:rsidRPr="00B36908">
              <w:rPr>
                <w:rFonts w:cs="Arial"/>
              </w:rPr>
              <w:t>Pogodbena vrednost je dogovorjena na osnovi ponudbe izvajalca in znaša:</w:t>
            </w:r>
          </w:p>
          <w:p w:rsidR="00910375" w:rsidRPr="00B36908" w:rsidRDefault="00910375" w:rsidP="005A6B96">
            <w:pPr>
              <w:spacing w:before="225" w:after="225"/>
              <w:rPr>
                <w:rFonts w:cs="Arial"/>
              </w:rPr>
            </w:pPr>
          </w:p>
          <w:p w:rsidR="00B36908" w:rsidRPr="00B36908" w:rsidRDefault="00B36908" w:rsidP="005A6B96">
            <w:pPr>
              <w:spacing w:before="225" w:after="225"/>
              <w:rPr>
                <w:rFonts w:cs="Arial"/>
                <w:b/>
              </w:rPr>
            </w:pPr>
            <w:r w:rsidRPr="00B36908">
              <w:rPr>
                <w:rFonts w:cs="Arial"/>
                <w:b/>
              </w:rPr>
              <w:lastRenderedPageBreak/>
              <w:t>Za enoto Osnovna šola Adama Bohoriča Brestanica:</w:t>
            </w:r>
          </w:p>
          <w:p w:rsidR="00B36908" w:rsidRPr="00B36908" w:rsidRDefault="00B36908" w:rsidP="005A6B96">
            <w:pPr>
              <w:spacing w:before="225" w:after="225"/>
              <w:rPr>
                <w:rFonts w:cs="Arial"/>
              </w:rPr>
            </w:pPr>
            <w:r w:rsidRPr="00B36908">
              <w:rPr>
                <w:rFonts w:cs="Arial"/>
              </w:rPr>
              <w:t>Vrednost brez DDV: ____________ EUR</w:t>
            </w:r>
          </w:p>
          <w:p w:rsidR="00B36908" w:rsidRPr="00B36908" w:rsidRDefault="00B36908" w:rsidP="005A6B96">
            <w:pPr>
              <w:spacing w:before="225" w:after="225"/>
              <w:rPr>
                <w:rFonts w:cs="Arial"/>
              </w:rPr>
            </w:pPr>
            <w:r w:rsidRPr="00B36908">
              <w:rPr>
                <w:rFonts w:cs="Arial"/>
              </w:rPr>
              <w:t>DDV: __________________ EUR</w:t>
            </w:r>
          </w:p>
          <w:p w:rsidR="00B36908" w:rsidRPr="00B36908" w:rsidRDefault="00B36908" w:rsidP="005A6B96">
            <w:pPr>
              <w:spacing w:before="225" w:after="225"/>
              <w:rPr>
                <w:rFonts w:cs="Arial"/>
              </w:rPr>
            </w:pPr>
            <w:r w:rsidRPr="00B36908">
              <w:rPr>
                <w:rFonts w:cs="Arial"/>
              </w:rPr>
              <w:t>Pogodbena vrednost vključno z DDV: _________________ EUR</w:t>
            </w:r>
          </w:p>
          <w:p w:rsidR="00910375" w:rsidRDefault="00910375" w:rsidP="005A6B96">
            <w:pPr>
              <w:spacing w:before="225" w:after="225"/>
              <w:rPr>
                <w:rFonts w:cs="Arial"/>
                <w:b/>
              </w:rPr>
            </w:pPr>
          </w:p>
          <w:p w:rsidR="00B36908" w:rsidRPr="00B36908" w:rsidRDefault="00B36908" w:rsidP="005A6B96">
            <w:pPr>
              <w:spacing w:before="225" w:after="225"/>
              <w:rPr>
                <w:rFonts w:cs="Arial"/>
                <w:b/>
              </w:rPr>
            </w:pPr>
            <w:r w:rsidRPr="00B36908">
              <w:rPr>
                <w:rFonts w:cs="Arial"/>
                <w:b/>
              </w:rPr>
              <w:t>Za enoto Osnovna šola  Leskovec pri Krškem:</w:t>
            </w:r>
          </w:p>
          <w:p w:rsidR="00B36908" w:rsidRPr="00B36908" w:rsidRDefault="00B36908" w:rsidP="005A6B96">
            <w:pPr>
              <w:spacing w:before="225" w:after="225"/>
              <w:rPr>
                <w:rFonts w:cs="Arial"/>
              </w:rPr>
            </w:pPr>
            <w:r w:rsidRPr="00B36908">
              <w:rPr>
                <w:rFonts w:cs="Arial"/>
              </w:rPr>
              <w:t>Vrednost brez DDV: ____________ EUR</w:t>
            </w:r>
          </w:p>
          <w:p w:rsidR="00B36908" w:rsidRPr="00B36908" w:rsidRDefault="00B36908" w:rsidP="005A6B96">
            <w:pPr>
              <w:spacing w:before="225" w:after="225"/>
              <w:rPr>
                <w:rFonts w:cs="Arial"/>
              </w:rPr>
            </w:pPr>
            <w:r w:rsidRPr="00B36908">
              <w:rPr>
                <w:rFonts w:cs="Arial"/>
              </w:rPr>
              <w:t>DDV: __________________ EUR</w:t>
            </w:r>
          </w:p>
          <w:p w:rsidR="00B36908" w:rsidRPr="00B36908" w:rsidRDefault="00B36908" w:rsidP="005A6B96">
            <w:pPr>
              <w:spacing w:before="225" w:after="225"/>
              <w:rPr>
                <w:rFonts w:cs="Arial"/>
              </w:rPr>
            </w:pPr>
            <w:r w:rsidRPr="00B36908">
              <w:rPr>
                <w:rFonts w:cs="Arial"/>
              </w:rPr>
              <w:t>Pogodbena vrednost vključno z DDV: _________________ EUR</w:t>
            </w:r>
          </w:p>
          <w:p w:rsidR="00B36908" w:rsidRPr="00B36908" w:rsidRDefault="00B36908" w:rsidP="005A6B96">
            <w:pPr>
              <w:spacing w:before="225" w:after="225"/>
              <w:rPr>
                <w:rFonts w:cs="Arial"/>
              </w:rPr>
            </w:pPr>
            <w:r w:rsidRPr="00B36908">
              <w:rPr>
                <w:rFonts w:cs="Arial"/>
              </w:rPr>
              <w:t>Naročnik ima sredstva zagotovljena v proračunu Mestne občine Krško za leto 2025, proračunska postavka 3661, konto 4202 34, NRP OB054-25-0030.</w:t>
            </w:r>
          </w:p>
          <w:p w:rsidR="00B36908" w:rsidRPr="00B36908" w:rsidRDefault="00B36908" w:rsidP="005A6B96">
            <w:pPr>
              <w:spacing w:before="225" w:after="225"/>
              <w:rPr>
                <w:rFonts w:cs="Arial"/>
              </w:rPr>
            </w:pPr>
            <w:r w:rsidRPr="00B36908">
              <w:rPr>
                <w:rFonts w:cs="Arial"/>
              </w:rPr>
              <w:t>Izvajalec izjavlja, da je seznanjen s predmetom pogodbe, da je seznanjen s pogoji na stavbah in potrjuje,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rsidR="00B36908" w:rsidRPr="00B36908" w:rsidRDefault="00B36908" w:rsidP="005A6B96">
            <w:pPr>
              <w:spacing w:before="225" w:after="225"/>
              <w:rPr>
                <w:rFonts w:cs="Arial"/>
              </w:rPr>
            </w:pPr>
            <w:r w:rsidRPr="00B36908">
              <w:rPr>
                <w:rFonts w:cs="Arial"/>
              </w:rPr>
              <w:t>Cene na enoto ponudbenih del so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elektrarne. V enotne ponudbene cene mora ponudnik vključiti tudi ceno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rsidR="00B36908" w:rsidRPr="00B36908" w:rsidRDefault="00910375" w:rsidP="005A6B96">
            <w:pPr>
              <w:spacing w:before="225" w:after="225"/>
              <w:rPr>
                <w:rFonts w:cs="Arial"/>
              </w:rPr>
            </w:pPr>
            <w:r>
              <w:rPr>
                <w:rFonts w:cs="Arial"/>
              </w:rPr>
              <w:t>Pogodbena cena zajema</w:t>
            </w:r>
            <w:r w:rsidR="00B36908" w:rsidRPr="00B36908">
              <w:rPr>
                <w:rFonts w:cs="Arial"/>
              </w:rPr>
              <w:t xml:space="preserve"> tudi naslednje stroške (kjer niso ločeno opredeljeni, se šteje da so vključeni v ceno povezanih postavk):</w:t>
            </w:r>
          </w:p>
          <w:p w:rsidR="00B36908" w:rsidRPr="00B36908" w:rsidRDefault="00B36908" w:rsidP="00B36908">
            <w:pPr>
              <w:pStyle w:val="Odstavekseznama"/>
              <w:numPr>
                <w:ilvl w:val="0"/>
                <w:numId w:val="37"/>
              </w:numPr>
              <w:spacing w:before="225" w:after="225"/>
              <w:rPr>
                <w:rFonts w:cs="Arial"/>
              </w:rPr>
            </w:pPr>
            <w:r w:rsidRPr="00B36908">
              <w:rPr>
                <w:rFonts w:cs="Arial"/>
              </w:rPr>
              <w:t>stroške pripravljalnih del, organizacije, vodenja, ureditve in varovanja, vključno s postavitvami vseh potrebnih začasnih objektov;</w:t>
            </w:r>
          </w:p>
          <w:p w:rsidR="00B36908" w:rsidRPr="00B36908" w:rsidRDefault="00B36908" w:rsidP="00B36908">
            <w:pPr>
              <w:pStyle w:val="Odstavekseznama"/>
              <w:numPr>
                <w:ilvl w:val="0"/>
                <w:numId w:val="37"/>
              </w:numPr>
              <w:spacing w:before="225" w:after="225"/>
              <w:rPr>
                <w:rFonts w:cs="Arial"/>
              </w:rPr>
            </w:pPr>
            <w:r w:rsidRPr="00B36908">
              <w:rPr>
                <w:rFonts w:cs="Arial"/>
              </w:rPr>
              <w:t>stroške odvoza odpadnega material na ustrezno deponijo;</w:t>
            </w:r>
          </w:p>
          <w:p w:rsidR="00B36908" w:rsidRPr="00B36908" w:rsidRDefault="00B36908" w:rsidP="00B36908">
            <w:pPr>
              <w:pStyle w:val="Odstavekseznama"/>
              <w:numPr>
                <w:ilvl w:val="0"/>
                <w:numId w:val="37"/>
              </w:numPr>
              <w:spacing w:before="225" w:after="225"/>
              <w:rPr>
                <w:rFonts w:cs="Arial"/>
              </w:rPr>
            </w:pPr>
            <w:r w:rsidRPr="00B36908">
              <w:rPr>
                <w:rFonts w:cs="Arial"/>
              </w:rPr>
              <w:t>stroške nabave in vgradnje vsega materiala, predvidenega za vgradnjo;</w:t>
            </w:r>
          </w:p>
          <w:p w:rsidR="00B36908" w:rsidRPr="00B36908" w:rsidRDefault="00B36908" w:rsidP="00B36908">
            <w:pPr>
              <w:pStyle w:val="Odstavekseznama"/>
              <w:numPr>
                <w:ilvl w:val="0"/>
                <w:numId w:val="37"/>
              </w:numPr>
              <w:spacing w:before="225" w:after="225"/>
              <w:rPr>
                <w:rFonts w:cs="Arial"/>
              </w:rPr>
            </w:pPr>
            <w:r w:rsidRPr="00B36908">
              <w:rPr>
                <w:rFonts w:cs="Arial"/>
              </w:rPr>
              <w:t>izdelavo ali najem in koriščenje, montažo in demontažo vseh delovnih ter zaščitnih ograj, ipd.;</w:t>
            </w:r>
          </w:p>
          <w:p w:rsidR="00B36908" w:rsidRPr="00B36908" w:rsidRDefault="00B36908" w:rsidP="00B36908">
            <w:pPr>
              <w:pStyle w:val="Odstavekseznama"/>
              <w:numPr>
                <w:ilvl w:val="0"/>
                <w:numId w:val="37"/>
              </w:numPr>
              <w:spacing w:before="225" w:after="225"/>
              <w:rPr>
                <w:rFonts w:cs="Arial"/>
              </w:rPr>
            </w:pPr>
            <w:r w:rsidRPr="00B36908">
              <w:rPr>
                <w:rFonts w:cs="Arial"/>
              </w:rPr>
              <w:t>stroške prevozov, raztovarjanja in skladiščenja</w:t>
            </w:r>
            <w:r w:rsidR="00910375">
              <w:rPr>
                <w:rFonts w:cs="Arial"/>
              </w:rPr>
              <w:t>;</w:t>
            </w:r>
          </w:p>
          <w:p w:rsidR="00B36908" w:rsidRPr="00B36908" w:rsidRDefault="00B36908" w:rsidP="00B36908">
            <w:pPr>
              <w:pStyle w:val="Odstavekseznama"/>
              <w:numPr>
                <w:ilvl w:val="0"/>
                <w:numId w:val="37"/>
              </w:numPr>
              <w:spacing w:before="225" w:after="225"/>
              <w:rPr>
                <w:rFonts w:cs="Arial"/>
              </w:rPr>
            </w:pPr>
            <w:r w:rsidRPr="00B36908">
              <w:rPr>
                <w:rFonts w:cs="Arial"/>
              </w:rPr>
              <w:t>stroške zaključnih del z odvozom odvečnega materiala in stroške vzpostavitve prvotnega stanja, kjer bo to potrebno;</w:t>
            </w:r>
          </w:p>
          <w:p w:rsidR="00B36908" w:rsidRPr="00B36908" w:rsidRDefault="00B36908" w:rsidP="00B36908">
            <w:pPr>
              <w:pStyle w:val="Odstavekseznama"/>
              <w:numPr>
                <w:ilvl w:val="0"/>
                <w:numId w:val="37"/>
              </w:numPr>
              <w:spacing w:before="225" w:after="225"/>
              <w:rPr>
                <w:rFonts w:cs="Arial"/>
              </w:rPr>
            </w:pPr>
            <w:r w:rsidRPr="00B36908">
              <w:rPr>
                <w:rFonts w:cs="Arial"/>
              </w:rPr>
              <w:lastRenderedPageBreak/>
              <w:t>stroške zavarovanja v času izvedbe del in delavcev ter materiala v času izvajanja del, od začetka del do primopredaje. Zavarovanje mora biti izvršeno pri pooblaščeni zavarovalni družbi;</w:t>
            </w:r>
          </w:p>
          <w:p w:rsidR="00B36908" w:rsidRPr="00B36908" w:rsidRDefault="00B36908" w:rsidP="00B36908">
            <w:pPr>
              <w:pStyle w:val="Odstavekseznama"/>
              <w:numPr>
                <w:ilvl w:val="0"/>
                <w:numId w:val="37"/>
              </w:numPr>
              <w:spacing w:before="225" w:after="225"/>
              <w:rPr>
                <w:rFonts w:cs="Arial"/>
              </w:rPr>
            </w:pPr>
            <w:r w:rsidRPr="00B36908">
              <w:rPr>
                <w:rFonts w:cs="Arial"/>
              </w:rPr>
              <w:t>stroške predpisanih ukrepov varstva pri delu in varstva pred požarom, ki jih mora izvajalec obvezno upoštevati;</w:t>
            </w:r>
          </w:p>
          <w:p w:rsidR="00B36908" w:rsidRPr="00B36908" w:rsidRDefault="00B36908" w:rsidP="00B36908">
            <w:pPr>
              <w:pStyle w:val="Odstavekseznama"/>
              <w:numPr>
                <w:ilvl w:val="0"/>
                <w:numId w:val="37"/>
              </w:numPr>
              <w:spacing w:before="225" w:after="225"/>
              <w:rPr>
                <w:rFonts w:cs="Arial"/>
              </w:rPr>
            </w:pPr>
            <w:r w:rsidRPr="00B36908">
              <w:rPr>
                <w:rFonts w:cs="Arial"/>
              </w:rPr>
              <w:t>stroške za popravilo morebitnih škod, ki bi nastale na objektih, dovoznih cestah, zunanjem okolju, komunalnih vodih in priključkih po krivdi izvajalca;</w:t>
            </w:r>
          </w:p>
          <w:p w:rsidR="00B36908" w:rsidRPr="00B36908" w:rsidRDefault="00B36908" w:rsidP="00B36908">
            <w:pPr>
              <w:pStyle w:val="Odstavekseznama"/>
              <w:numPr>
                <w:ilvl w:val="0"/>
                <w:numId w:val="37"/>
              </w:numPr>
              <w:spacing w:before="225" w:after="225"/>
              <w:rPr>
                <w:rFonts w:cs="Arial"/>
              </w:rPr>
            </w:pPr>
            <w:r w:rsidRPr="00B36908">
              <w:rPr>
                <w:rFonts w:cs="Arial"/>
              </w:rPr>
              <w:t>škode</w:t>
            </w:r>
            <w:r w:rsidR="00221592">
              <w:rPr>
                <w:rFonts w:cs="Arial"/>
              </w:rPr>
              <w:t>,</w:t>
            </w:r>
            <w:r w:rsidRPr="00B36908">
              <w:rPr>
                <w:rFonts w:cs="Arial"/>
              </w:rPr>
              <w:t xml:space="preserve"> povzročene tretjim osebam ali odškodnine za poškodbe tretjih oseb;</w:t>
            </w:r>
          </w:p>
          <w:p w:rsidR="00B36908" w:rsidRPr="00B36908" w:rsidRDefault="00B36908" w:rsidP="00B36908">
            <w:pPr>
              <w:pStyle w:val="Odstavekseznama"/>
              <w:numPr>
                <w:ilvl w:val="0"/>
                <w:numId w:val="37"/>
              </w:numPr>
              <w:spacing w:before="225" w:after="225"/>
              <w:rPr>
                <w:rFonts w:cs="Arial"/>
              </w:rPr>
            </w:pPr>
            <w:r w:rsidRPr="00B36908">
              <w:rPr>
                <w:rFonts w:cs="Arial"/>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rsidR="00B36908" w:rsidRPr="00B36908" w:rsidRDefault="00B36908" w:rsidP="00B36908">
            <w:pPr>
              <w:pStyle w:val="Odstavekseznama"/>
              <w:numPr>
                <w:ilvl w:val="0"/>
                <w:numId w:val="37"/>
              </w:numPr>
              <w:spacing w:before="225" w:after="225"/>
              <w:rPr>
                <w:rFonts w:cs="Arial"/>
              </w:rPr>
            </w:pPr>
            <w:r w:rsidRPr="00B36908">
              <w:rPr>
                <w:rFonts w:cs="Arial"/>
              </w:rPr>
              <w:t>morebitni ne-našteti, a za izvedbo neobhodno potrebni ostali stroški.</w:t>
            </w:r>
          </w:p>
        </w:tc>
      </w:tr>
    </w:tbl>
    <w:p w:rsidR="00B36908" w:rsidRPr="00F36D05" w:rsidRDefault="00B36908" w:rsidP="00B36908">
      <w:pPr>
        <w:jc w:val="center"/>
        <w:rPr>
          <w:rFonts w:cs="Arial"/>
        </w:rPr>
      </w:pPr>
      <w:r w:rsidRPr="00F36D05">
        <w:rPr>
          <w:rFonts w:cs="Arial"/>
          <w:b/>
          <w:bCs/>
          <w:color w:val="000000"/>
        </w:rPr>
        <w:lastRenderedPageBreak/>
        <w:t>7. člen</w:t>
      </w:r>
    </w:p>
    <w:tbl>
      <w:tblPr>
        <w:tblStyle w:val="NormalTablePHPDOCX"/>
        <w:tblW w:w="0" w:type="auto"/>
        <w:tblInd w:w="108" w:type="dxa"/>
        <w:tblLook w:val="04A0" w:firstRow="1" w:lastRow="0" w:firstColumn="1" w:lastColumn="0" w:noHBand="0" w:noVBand="1"/>
      </w:tblPr>
      <w:tblGrid>
        <w:gridCol w:w="8777"/>
      </w:tblGrid>
      <w:tr w:rsidR="00B36908" w:rsidRPr="00F36D05" w:rsidTr="005A6B96">
        <w:tc>
          <w:tcPr>
            <w:tcW w:w="0" w:type="auto"/>
            <w:tcMar>
              <w:top w:w="0" w:type="auto"/>
              <w:bottom w:w="0" w:type="auto"/>
            </w:tcMar>
          </w:tcPr>
          <w:p w:rsidR="00B36908" w:rsidRPr="00FF0CFA" w:rsidRDefault="00B36908" w:rsidP="005A6B96">
            <w:pPr>
              <w:spacing w:before="225" w:after="225"/>
              <w:rPr>
                <w:rFonts w:cs="Arial"/>
                <w:color w:val="000000"/>
              </w:rPr>
            </w:pPr>
            <w:r w:rsidRPr="00F36D05">
              <w:rPr>
                <w:rFonts w:cs="Arial"/>
                <w:color w:val="000000"/>
              </w:rPr>
              <w:t>Izvajalec bo izvedena dela obračunal po podpisu prevze</w:t>
            </w:r>
            <w:r>
              <w:rPr>
                <w:rFonts w:cs="Arial"/>
                <w:color w:val="000000"/>
              </w:rPr>
              <w:t>mnih zapisnikov za vse objekte.</w:t>
            </w:r>
          </w:p>
        </w:tc>
      </w:tr>
    </w:tbl>
    <w:p w:rsidR="00B36908" w:rsidRDefault="00B36908" w:rsidP="00B36908">
      <w:pPr>
        <w:jc w:val="center"/>
        <w:rPr>
          <w:rFonts w:cs="Arial"/>
          <w:b/>
          <w:bCs/>
          <w:color w:val="000000"/>
        </w:rPr>
      </w:pPr>
      <w:r w:rsidRPr="00F36D05">
        <w:rPr>
          <w:rFonts w:cs="Arial"/>
          <w:b/>
          <w:bCs/>
          <w:color w:val="000000"/>
        </w:rPr>
        <w:t>8. člen</w:t>
      </w:r>
    </w:p>
    <w:p w:rsidR="00B36908" w:rsidRPr="00F36D05" w:rsidRDefault="00B36908" w:rsidP="00B36908">
      <w:pPr>
        <w:jc w:val="center"/>
        <w:rPr>
          <w:rFonts w:cs="Arial"/>
        </w:rPr>
      </w:pP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F0CFA" w:rsidRDefault="00B36908" w:rsidP="005A6B96">
            <w:pPr>
              <w:rPr>
                <w:rFonts w:cs="Arial"/>
              </w:rPr>
            </w:pPr>
            <w:r w:rsidRPr="00FF0CFA">
              <w:rPr>
                <w:rFonts w:cs="Arial"/>
              </w:rPr>
              <w:t xml:space="preserve">Naročnik bo opravljena pogodbena dela plačeval na osnovi začasnih in končne situacije. </w:t>
            </w:r>
          </w:p>
          <w:p w:rsidR="00B36908" w:rsidRPr="00FF0CFA" w:rsidRDefault="00B36908" w:rsidP="005A6B96">
            <w:pPr>
              <w:rPr>
                <w:rFonts w:cs="Arial"/>
              </w:rPr>
            </w:pPr>
          </w:p>
          <w:p w:rsidR="00B36908" w:rsidRPr="00FF0CFA" w:rsidRDefault="00B36908" w:rsidP="005A6B96">
            <w:pPr>
              <w:rPr>
                <w:rFonts w:cs="Arial"/>
              </w:rPr>
            </w:pPr>
            <w:r w:rsidRPr="00FF0CFA">
              <w:rPr>
                <w:rFonts w:cs="Arial"/>
              </w:rPr>
              <w:t xml:space="preserve">Izvajalec je dolžan dostaviti naročniku s strani nadzora potrjen račun oz. situacijo do 15. v mesecu za pretekli mesec, izključno v e-obliki (e-račune). Na računu oz. situaciji mora biti prikazan tudi skupni znesek opravljenih del. </w:t>
            </w:r>
          </w:p>
          <w:p w:rsidR="00B36908" w:rsidRPr="00FF0CFA" w:rsidRDefault="00B36908" w:rsidP="005A6B96">
            <w:pPr>
              <w:rPr>
                <w:rFonts w:cs="Arial"/>
              </w:rPr>
            </w:pPr>
          </w:p>
          <w:p w:rsidR="00B36908" w:rsidRDefault="00B36908" w:rsidP="005A6B96">
            <w:pPr>
              <w:rPr>
                <w:rFonts w:cs="Arial"/>
              </w:rPr>
            </w:pPr>
            <w:r w:rsidRPr="00FF0CFA">
              <w:rPr>
                <w:rFonts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B36908" w:rsidRPr="00FF0CFA" w:rsidRDefault="00B36908" w:rsidP="005A6B96">
            <w:pPr>
              <w:rPr>
                <w:rFonts w:cs="Arial"/>
              </w:rPr>
            </w:pPr>
          </w:p>
          <w:p w:rsidR="00B36908" w:rsidRPr="00FF0CFA" w:rsidRDefault="00B36908" w:rsidP="005A6B96">
            <w:pPr>
              <w:rPr>
                <w:rFonts w:cs="Arial"/>
              </w:rPr>
            </w:pPr>
            <w:r w:rsidRPr="00FF0CFA">
              <w:rPr>
                <w:rFonts w:cs="Arial"/>
              </w:rPr>
              <w:t>Naročnik bo svoj del obveznosti plačeval tako, da bo nesporni del računa oz. situacije plačal 30. dan od njegovega uradnega prejema.</w:t>
            </w:r>
          </w:p>
          <w:p w:rsidR="00B36908" w:rsidRPr="00FF0CFA" w:rsidRDefault="00B36908" w:rsidP="005A6B96">
            <w:pPr>
              <w:rPr>
                <w:rFonts w:cs="Arial"/>
              </w:rPr>
            </w:pPr>
          </w:p>
          <w:p w:rsidR="00B36908" w:rsidRPr="00FF0CFA" w:rsidRDefault="00B36908" w:rsidP="005A6B96">
            <w:pPr>
              <w:rPr>
                <w:rFonts w:cs="Arial"/>
              </w:rPr>
            </w:pPr>
            <w:r w:rsidRPr="00FF0CFA">
              <w:rPr>
                <w:rFonts w:cs="Arial"/>
              </w:rPr>
              <w:t>Končna situacija zapade v plačilo 30. dan po njenem uradnem prejemu (oziroma v skladu z veljavno zakonodajo tega področja), le-to pa lahko izvajalec izda po podpisu končnega obračuna ter za znesek, ki bo določen v zapisniku o končnem prevzemu.</w:t>
            </w:r>
          </w:p>
          <w:p w:rsidR="00B36908" w:rsidRPr="00FF0CFA" w:rsidRDefault="00B36908" w:rsidP="005A6B96">
            <w:pPr>
              <w:rPr>
                <w:rFonts w:cs="Arial"/>
              </w:rPr>
            </w:pPr>
          </w:p>
          <w:p w:rsidR="00B36908" w:rsidRPr="00FF0CFA" w:rsidRDefault="00B36908" w:rsidP="005A6B96">
            <w:pPr>
              <w:rPr>
                <w:rFonts w:cs="Arial"/>
              </w:rPr>
            </w:pPr>
            <w:r w:rsidRPr="00FF0CFA">
              <w:rPr>
                <w:rFonts w:cs="Arial"/>
              </w:rPr>
              <w:t>Izvajalec mora najkasneje v dvajsetih (20) dneh od prejema podpisanega zapisnika o končnem prevzemu naročniku izročiti finančno zavarovanje za odpravo napak.</w:t>
            </w:r>
          </w:p>
          <w:p w:rsidR="00B36908" w:rsidRPr="00FF0CFA" w:rsidRDefault="00B36908" w:rsidP="005A6B96">
            <w:pPr>
              <w:rPr>
                <w:rFonts w:cs="Arial"/>
              </w:rPr>
            </w:pPr>
          </w:p>
          <w:p w:rsidR="00B36908" w:rsidRPr="00FF0CFA" w:rsidRDefault="00B36908" w:rsidP="005A6B96">
            <w:pPr>
              <w:rPr>
                <w:rFonts w:cs="Arial"/>
              </w:rPr>
            </w:pPr>
            <w:r w:rsidRPr="00FF0CFA">
              <w:rPr>
                <w:rFonts w:cs="Arial"/>
              </w:rPr>
              <w:t xml:space="preserve">Naročnik in izvajalec soglašata, da lahko naročnik </w:t>
            </w:r>
            <w:r w:rsidR="00221592">
              <w:rPr>
                <w:rFonts w:cs="Arial"/>
              </w:rPr>
              <w:t xml:space="preserve">zaradi znižanja pogodbene cene </w:t>
            </w:r>
            <w:r w:rsidRPr="00FF0CFA">
              <w:rPr>
                <w:rFonts w:cs="Arial"/>
              </w:rPr>
              <w:t xml:space="preserve">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w:t>
            </w:r>
            <w:r w:rsidRPr="00FF0CFA">
              <w:rPr>
                <w:rFonts w:cs="Arial"/>
              </w:rPr>
              <w:lastRenderedPageBreak/>
              <w:t>dan plačila računa oz. situacije izstaviti naročniku dobropis za znesek popusta, ki ga je v skladu z določili tega člena izračunal naročnik.</w:t>
            </w:r>
          </w:p>
          <w:p w:rsidR="00B36908" w:rsidRPr="00FF0CFA" w:rsidRDefault="00B36908" w:rsidP="005A6B96">
            <w:pPr>
              <w:rPr>
                <w:rFonts w:cs="Arial"/>
              </w:rPr>
            </w:pPr>
          </w:p>
          <w:p w:rsidR="00B36908" w:rsidRPr="00FF0CFA" w:rsidRDefault="00B36908" w:rsidP="005A6B96">
            <w:pPr>
              <w:rPr>
                <w:rFonts w:cs="Arial"/>
              </w:rPr>
            </w:pPr>
            <w:r w:rsidRPr="00FF0CFA">
              <w:rPr>
                <w:rFonts w:cs="Arial"/>
              </w:rPr>
              <w:t>Kot dan plačila oziroma izpolnitve naročnikove obveznosti se šteje dan, ko naročnik izroči nalog za plačilo organizaciji, pri kateri ima svoj račun. Za uradni prejem računa oz. situacije se šteje datum prejema e-računa.</w:t>
            </w:r>
          </w:p>
          <w:p w:rsidR="00B36908" w:rsidRPr="00FF0CFA" w:rsidRDefault="00B36908" w:rsidP="005A6B96">
            <w:pPr>
              <w:rPr>
                <w:rFonts w:cs="Arial"/>
              </w:rPr>
            </w:pPr>
          </w:p>
          <w:p w:rsidR="00B36908" w:rsidRPr="00FF0CFA" w:rsidRDefault="00B36908" w:rsidP="005A6B96">
            <w:pPr>
              <w:rPr>
                <w:rFonts w:cs="Arial"/>
              </w:rPr>
            </w:pPr>
            <w:r w:rsidRPr="00FF0CFA">
              <w:rPr>
                <w:rFonts w:cs="Arial"/>
              </w:rPr>
              <w:t>V primeru, da so v računu oz. situaciji obračunana dela, ki niso bila potrjena v gradbeni knjigi s strani nadzora, se lahko račun oz. situacija zavrne v celoti.</w:t>
            </w:r>
          </w:p>
          <w:p w:rsidR="00B36908" w:rsidRPr="00FF0CFA" w:rsidRDefault="00B36908" w:rsidP="005A6B96">
            <w:pPr>
              <w:rPr>
                <w:rFonts w:cs="Arial"/>
              </w:rPr>
            </w:pPr>
          </w:p>
          <w:p w:rsidR="00B36908" w:rsidRPr="00F36D05" w:rsidRDefault="00B36908" w:rsidP="005A6B96">
            <w:pPr>
              <w:rPr>
                <w:rFonts w:cs="Arial"/>
              </w:rPr>
            </w:pPr>
            <w:r w:rsidRPr="00FF0CFA">
              <w:rPr>
                <w:rFonts w:cs="Arial"/>
              </w:rPr>
              <w:t>Če naročnik zapadlega zneska, po potrjenem in zapadlem računu ne plača pravočasno, je izvajalec upravičen do zamudnih obresti, določenih z zakonom, ki pred</w:t>
            </w:r>
            <w:r>
              <w:rPr>
                <w:rFonts w:cs="Arial"/>
              </w:rPr>
              <w:t>pisuje višino zamudnih obresti.</w:t>
            </w:r>
          </w:p>
        </w:tc>
      </w:tr>
    </w:tbl>
    <w:p w:rsidR="00B36908" w:rsidRPr="00F36D05" w:rsidRDefault="00B36908" w:rsidP="00B36908">
      <w:pPr>
        <w:spacing w:before="225" w:after="225"/>
        <w:rPr>
          <w:rFonts w:cs="Arial"/>
        </w:rPr>
      </w:pPr>
      <w:r w:rsidRPr="00F36D05">
        <w:rPr>
          <w:rFonts w:cs="Arial"/>
          <w:b/>
          <w:bCs/>
          <w:color w:val="000000"/>
        </w:rPr>
        <w:lastRenderedPageBreak/>
        <w:t>IV. DOBAVNI ROK</w:t>
      </w:r>
    </w:p>
    <w:p w:rsidR="00B36908" w:rsidRPr="00F36D05" w:rsidRDefault="00B36908" w:rsidP="00B36908">
      <w:pPr>
        <w:jc w:val="center"/>
        <w:rPr>
          <w:rFonts w:cs="Arial"/>
        </w:rPr>
      </w:pPr>
      <w:r w:rsidRPr="00F36D05">
        <w:rPr>
          <w:rFonts w:cs="Arial"/>
          <w:b/>
          <w:bCs/>
          <w:color w:val="000000"/>
        </w:rPr>
        <w:t>9. člen</w:t>
      </w:r>
    </w:p>
    <w:tbl>
      <w:tblPr>
        <w:tblStyle w:val="NormalTablePHPDOCX"/>
        <w:tblW w:w="0" w:type="auto"/>
        <w:tblInd w:w="108" w:type="dxa"/>
        <w:tblLook w:val="04A0" w:firstRow="1" w:lastRow="0" w:firstColumn="1" w:lastColumn="0" w:noHBand="0" w:noVBand="1"/>
      </w:tblPr>
      <w:tblGrid>
        <w:gridCol w:w="8964"/>
      </w:tblGrid>
      <w:tr w:rsidR="00B36908" w:rsidRPr="00005C55" w:rsidTr="005A6B96">
        <w:tc>
          <w:tcPr>
            <w:tcW w:w="0" w:type="auto"/>
            <w:tcMar>
              <w:top w:w="0" w:type="auto"/>
              <w:bottom w:w="0" w:type="auto"/>
            </w:tcMar>
          </w:tcPr>
          <w:p w:rsidR="00B36908" w:rsidRDefault="00B36908" w:rsidP="005A6B96">
            <w:pPr>
              <w:spacing w:before="225" w:after="225"/>
              <w:rPr>
                <w:rFonts w:cs="Arial"/>
              </w:rPr>
            </w:pPr>
            <w:r w:rsidRPr="00B36908">
              <w:rPr>
                <w:rFonts w:cs="Arial"/>
              </w:rPr>
              <w:t>Izvajalec se zavezuje, da bo sončni elektrarni dobavil in montiral najkasneje do 30.</w:t>
            </w:r>
            <w:r w:rsidR="00221592">
              <w:rPr>
                <w:rFonts w:cs="Arial"/>
              </w:rPr>
              <w:t xml:space="preserve"> </w:t>
            </w:r>
            <w:r w:rsidRPr="00B36908">
              <w:rPr>
                <w:rFonts w:cs="Arial"/>
              </w:rPr>
              <w:t>9.</w:t>
            </w:r>
            <w:r w:rsidR="00221592">
              <w:rPr>
                <w:rFonts w:cs="Arial"/>
              </w:rPr>
              <w:t xml:space="preserve"> </w:t>
            </w:r>
            <w:r w:rsidRPr="00B36908">
              <w:rPr>
                <w:rFonts w:cs="Arial"/>
              </w:rPr>
              <w:t>2025  in oddal  vlogo za  priključitev v omrežje na pristojno elektro podjetje ter predal naročniku vso potrebno dokumentacijo najkasneje do 30.</w:t>
            </w:r>
            <w:r w:rsidR="00221592">
              <w:rPr>
                <w:rFonts w:cs="Arial"/>
              </w:rPr>
              <w:t xml:space="preserve"> </w:t>
            </w:r>
            <w:r w:rsidRPr="00B36908">
              <w:rPr>
                <w:rFonts w:cs="Arial"/>
              </w:rPr>
              <w:t>10.</w:t>
            </w:r>
            <w:r w:rsidR="00221592">
              <w:rPr>
                <w:rFonts w:cs="Arial"/>
              </w:rPr>
              <w:t xml:space="preserve"> </w:t>
            </w:r>
            <w:r w:rsidRPr="00B36908">
              <w:rPr>
                <w:rFonts w:cs="Arial"/>
              </w:rPr>
              <w:t>2025.</w:t>
            </w:r>
          </w:p>
          <w:p w:rsidR="00B36908" w:rsidRPr="00005C55" w:rsidRDefault="00B36908" w:rsidP="005A6B96">
            <w:pPr>
              <w:spacing w:before="225" w:after="225"/>
              <w:rPr>
                <w:rFonts w:cs="Arial"/>
              </w:rPr>
            </w:pPr>
            <w:r w:rsidRPr="00005C55">
              <w:rPr>
                <w:rFonts w:cs="Arial"/>
              </w:rPr>
              <w:t>Izvajalec mora do navedenega datuma opraviti vse pogodbene obveznosti, vključno z montažo oz. vgraditvijo in preizkusom doseganja pogodbeno tehnično – tehnoloških parametrov in funkcionalnega delovanja, če je to potrebno.</w:t>
            </w:r>
          </w:p>
          <w:p w:rsidR="00B36908" w:rsidRPr="00005C55" w:rsidRDefault="00B36908" w:rsidP="005A6B96">
            <w:pPr>
              <w:spacing w:before="225" w:after="225"/>
              <w:rPr>
                <w:rFonts w:cs="Arial"/>
              </w:rPr>
            </w:pPr>
            <w:r w:rsidRPr="00005C55">
              <w:rPr>
                <w:rFonts w:cs="Arial"/>
              </w:rPr>
              <w:t>V kolikor izvajalec svojih obveznosti ne bo opravil v pogodbenem roku, je naročniku odškodninsko odgovoren za vso neposredno in posredno škodo iz naslova zamude.</w:t>
            </w:r>
          </w:p>
          <w:p w:rsidR="00B36908" w:rsidRPr="00005C55" w:rsidRDefault="00B36908" w:rsidP="005A6B96">
            <w:pPr>
              <w:spacing w:before="225" w:after="225"/>
              <w:rPr>
                <w:rFonts w:cs="Arial"/>
              </w:rPr>
            </w:pPr>
            <w:r w:rsidRPr="00005C55">
              <w:rPr>
                <w:rFonts w:cs="Arial"/>
              </w:rPr>
              <w:t>Prevzem objekta s strani naročnika je opravljen s podpisom prevzemnega zapisnika. Izvajalec mora najkasneje pri primopredaji objekta naročniku posredovati tehnično dokumentacijo proizvajalca.</w:t>
            </w:r>
          </w:p>
        </w:tc>
      </w:tr>
    </w:tbl>
    <w:p w:rsidR="00B36908" w:rsidRPr="00F36D05" w:rsidRDefault="00B36908" w:rsidP="00B36908">
      <w:pPr>
        <w:spacing w:before="225" w:after="225"/>
        <w:rPr>
          <w:rFonts w:cs="Arial"/>
        </w:rPr>
      </w:pPr>
      <w:r w:rsidRPr="00F36D05">
        <w:rPr>
          <w:rFonts w:cs="Arial"/>
          <w:b/>
          <w:bCs/>
          <w:color w:val="000000"/>
        </w:rPr>
        <w:t>V. PODIZVAJALCI</w:t>
      </w:r>
    </w:p>
    <w:p w:rsidR="00B36908" w:rsidRPr="00F36D05" w:rsidRDefault="00B36908" w:rsidP="00B36908">
      <w:pPr>
        <w:jc w:val="center"/>
        <w:rPr>
          <w:rFonts w:cs="Arial"/>
        </w:rPr>
      </w:pPr>
      <w:r w:rsidRPr="00F36D05">
        <w:rPr>
          <w:rFonts w:cs="Arial"/>
          <w:b/>
          <w:bCs/>
          <w:color w:val="000000"/>
        </w:rPr>
        <w:t>10. člen</w:t>
      </w:r>
    </w:p>
    <w:tbl>
      <w:tblPr>
        <w:tblStyle w:val="NormalTablePHPDOCX"/>
        <w:tblW w:w="0" w:type="auto"/>
        <w:tblInd w:w="108" w:type="dxa"/>
        <w:tblLook w:val="04A0" w:firstRow="1" w:lastRow="0" w:firstColumn="1" w:lastColumn="0" w:noHBand="0" w:noVBand="1"/>
      </w:tblPr>
      <w:tblGrid>
        <w:gridCol w:w="8658"/>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36908" w:rsidRPr="00F36D05" w:rsidTr="005A6B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36908" w:rsidRPr="00F36D05" w:rsidRDefault="00B36908" w:rsidP="005A6B96">
                  <w:pPr>
                    <w:jc w:val="right"/>
                    <w:rPr>
                      <w:rFonts w:cs="Arial"/>
                    </w:rPr>
                  </w:pPr>
                  <w:r w:rsidRPr="00F36D05">
                    <w:rPr>
                      <w:rFonts w:cs="Arial"/>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36908" w:rsidRPr="00F36D05" w:rsidRDefault="00B36908" w:rsidP="005A6B96">
                  <w:pPr>
                    <w:rPr>
                      <w:rFonts w:cs="Arial"/>
                    </w:rPr>
                  </w:pPr>
                </w:p>
              </w:tc>
            </w:tr>
            <w:tr w:rsidR="00B36908" w:rsidRPr="00F36D05" w:rsidTr="005A6B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36908" w:rsidRPr="00F36D05" w:rsidRDefault="00B36908" w:rsidP="005A6B96">
                  <w:pPr>
                    <w:jc w:val="right"/>
                    <w:rPr>
                      <w:rFonts w:cs="Arial"/>
                    </w:rPr>
                  </w:pPr>
                  <w:r w:rsidRPr="00F36D05">
                    <w:rPr>
                      <w:rFonts w:cs="Arial"/>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36908" w:rsidRPr="00F36D05" w:rsidRDefault="00B36908" w:rsidP="005A6B96">
                  <w:pPr>
                    <w:spacing w:before="135" w:after="135"/>
                    <w:textAlignment w:val="center"/>
                    <w:rPr>
                      <w:rFonts w:cs="Arial"/>
                    </w:rPr>
                  </w:pPr>
                  <w:r w:rsidRPr="00F36D05">
                    <w:rPr>
                      <w:rFonts w:cs="Arial"/>
                      <w:color w:val="000000"/>
                      <w:position w:val="-2"/>
                    </w:rPr>
                    <w:t>Opis del, ki jih bo izvedel podizvajalec:</w:t>
                  </w:r>
                </w:p>
                <w:p w:rsidR="00B36908" w:rsidRPr="00F36D05" w:rsidRDefault="00B36908" w:rsidP="005A6B96">
                  <w:pPr>
                    <w:spacing w:before="135" w:after="135"/>
                    <w:textAlignment w:val="center"/>
                    <w:rPr>
                      <w:rFonts w:cs="Arial"/>
                    </w:rPr>
                  </w:pPr>
                  <w:r w:rsidRPr="00F36D05">
                    <w:rPr>
                      <w:rFonts w:cs="Arial"/>
                      <w:color w:val="000000"/>
                      <w:position w:val="-2"/>
                    </w:rPr>
                    <w:t>% končne ponudbe vrednosti, ki jo bo izvedel podizvajalec: ____</w:t>
                  </w:r>
                </w:p>
              </w:tc>
            </w:tr>
            <w:tr w:rsidR="00B36908" w:rsidRPr="00F36D05" w:rsidTr="005A6B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36908" w:rsidRPr="00F36D05" w:rsidRDefault="00B36908" w:rsidP="005A6B96">
                  <w:pPr>
                    <w:jc w:val="right"/>
                    <w:rPr>
                      <w:rFonts w:cs="Arial"/>
                    </w:rPr>
                  </w:pPr>
                  <w:r w:rsidRPr="00F36D05">
                    <w:rPr>
                      <w:rFonts w:cs="Arial"/>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36908" w:rsidRPr="00F36D05" w:rsidRDefault="00B36908" w:rsidP="005A6B96">
                  <w:pPr>
                    <w:rPr>
                      <w:rFonts w:cs="Arial"/>
                    </w:rPr>
                  </w:pPr>
                </w:p>
              </w:tc>
            </w:tr>
            <w:tr w:rsidR="00B36908" w:rsidRPr="00F36D05" w:rsidTr="005A6B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36908" w:rsidRPr="00F36D05" w:rsidRDefault="00B36908" w:rsidP="005A6B96">
                  <w:pPr>
                    <w:jc w:val="right"/>
                    <w:rPr>
                      <w:rFonts w:cs="Arial"/>
                    </w:rPr>
                  </w:pPr>
                  <w:r w:rsidRPr="00F36D05">
                    <w:rPr>
                      <w:rFonts w:cs="Arial"/>
                      <w:b/>
                      <w:bCs/>
                      <w:color w:val="000000"/>
                      <w:position w:val="-2"/>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36908" w:rsidRPr="00F36D05" w:rsidRDefault="00B36908" w:rsidP="005A6B96">
                  <w:pPr>
                    <w:spacing w:before="135" w:after="135"/>
                    <w:textAlignment w:val="center"/>
                    <w:rPr>
                      <w:rFonts w:cs="Arial"/>
                    </w:rPr>
                  </w:pPr>
                  <w:r w:rsidRPr="00F36D05">
                    <w:rPr>
                      <w:rFonts w:cs="Arial"/>
                      <w:color w:val="000000"/>
                      <w:position w:val="-2"/>
                    </w:rPr>
                    <w:t>Opis del, ki jih bo izvedel podizvajalec:</w:t>
                  </w:r>
                </w:p>
                <w:p w:rsidR="00B36908" w:rsidRPr="00F36D05" w:rsidRDefault="00B36908" w:rsidP="005A6B96">
                  <w:pPr>
                    <w:spacing w:before="135" w:after="135"/>
                    <w:textAlignment w:val="center"/>
                    <w:rPr>
                      <w:rFonts w:cs="Arial"/>
                    </w:rPr>
                  </w:pPr>
                  <w:r w:rsidRPr="00F36D05">
                    <w:rPr>
                      <w:rFonts w:cs="Arial"/>
                      <w:color w:val="000000"/>
                      <w:position w:val="-2"/>
                    </w:rPr>
                    <w:t>% končne ponudbe vrednosti, ki jo bo izvedel podizvajalec: ____</w:t>
                  </w:r>
                </w:p>
              </w:tc>
            </w:tr>
          </w:tbl>
          <w:p w:rsidR="00B36908" w:rsidRPr="00F36D05" w:rsidRDefault="00B36908" w:rsidP="005A6B96">
            <w:pPr>
              <w:rPr>
                <w:rFonts w:cs="Arial"/>
              </w:rPr>
            </w:pPr>
          </w:p>
          <w:p w:rsidR="00B36908" w:rsidRPr="00F36D05" w:rsidRDefault="00B36908" w:rsidP="005A6B96">
            <w:pPr>
              <w:spacing w:before="225" w:after="225"/>
              <w:rPr>
                <w:rFonts w:cs="Arial"/>
              </w:rPr>
            </w:pPr>
            <w:r w:rsidRPr="00F36D05">
              <w:rPr>
                <w:rFonts w:cs="Arial"/>
                <w:i/>
                <w:iCs/>
                <w:color w:val="000000"/>
              </w:rPr>
              <w:t>Opomba:</w:t>
            </w:r>
          </w:p>
          <w:p w:rsidR="00B36908" w:rsidRPr="00F36D05" w:rsidRDefault="00B36908" w:rsidP="005A6B96">
            <w:pPr>
              <w:spacing w:before="225" w:after="225"/>
              <w:rPr>
                <w:rFonts w:cs="Arial"/>
              </w:rPr>
            </w:pPr>
            <w:r w:rsidRPr="00F36D05">
              <w:rPr>
                <w:rFonts w:cs="Arial"/>
                <w:i/>
                <w:iCs/>
                <w:color w:val="000000"/>
              </w:rPr>
              <w:t>V KOLIKOR PONUDNIK NE NASTOPA S PODIZVAJALCI SE RAZDELEK IZBRIŠE</w:t>
            </w:r>
          </w:p>
        </w:tc>
      </w:tr>
    </w:tbl>
    <w:p w:rsidR="00B36908" w:rsidRPr="00F36D05" w:rsidRDefault="00B36908" w:rsidP="00B36908">
      <w:pPr>
        <w:jc w:val="center"/>
        <w:rPr>
          <w:rFonts w:cs="Arial"/>
        </w:rPr>
      </w:pPr>
      <w:r w:rsidRPr="00F36D05">
        <w:rPr>
          <w:rFonts w:cs="Arial"/>
          <w:b/>
          <w:bCs/>
          <w:color w:val="000000"/>
        </w:rPr>
        <w:lastRenderedPageBreak/>
        <w:t>11.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 xml:space="preserve">V kolikor podizvajalec v skladu in na način, določen v drugem in tretjem odstavku 94. člena </w:t>
            </w:r>
            <w:r w:rsidR="00867352">
              <w:rPr>
                <w:rFonts w:cs="Arial"/>
                <w:color w:val="000000"/>
              </w:rPr>
              <w:t>Zakona o javnem naročanju (</w:t>
            </w:r>
            <w:r w:rsidR="00867352" w:rsidRPr="00867352">
              <w:rPr>
                <w:rFonts w:cs="Arial"/>
                <w:color w:val="000000"/>
              </w:rPr>
              <w:t xml:space="preserve">Uradni list RS, št. 91/15, 14/18, 121/21, 10/22, 74/22 – </w:t>
            </w:r>
            <w:proofErr w:type="spellStart"/>
            <w:r w:rsidR="00867352" w:rsidRPr="00867352">
              <w:rPr>
                <w:rFonts w:cs="Arial"/>
                <w:color w:val="000000"/>
              </w:rPr>
              <w:t>odl</w:t>
            </w:r>
            <w:proofErr w:type="spellEnd"/>
            <w:r w:rsidR="00867352" w:rsidRPr="00867352">
              <w:rPr>
                <w:rFonts w:cs="Arial"/>
                <w:color w:val="000000"/>
              </w:rPr>
              <w:t xml:space="preserve">. US, 100/22 – ZNUZSZS, 28/23 in 88/23 – ZOPNN-F </w:t>
            </w:r>
            <w:r w:rsidR="00867352">
              <w:rPr>
                <w:rFonts w:cs="Arial"/>
                <w:color w:val="000000"/>
              </w:rPr>
              <w:t xml:space="preserve">– v nadaljevanju </w:t>
            </w:r>
            <w:r w:rsidRPr="00F36D05">
              <w:rPr>
                <w:rFonts w:cs="Arial"/>
                <w:color w:val="000000"/>
              </w:rPr>
              <w:t>ZJN-3</w:t>
            </w:r>
            <w:r w:rsidR="00867352">
              <w:rPr>
                <w:rFonts w:cs="Arial"/>
                <w:color w:val="000000"/>
              </w:rPr>
              <w:t>)</w:t>
            </w:r>
            <w:r w:rsidRPr="00F36D05">
              <w:rPr>
                <w:rFonts w:cs="Arial"/>
                <w:color w:val="000000"/>
              </w:rPr>
              <w:t>, zahteva neposredno plačilo, se šteje, da je neposredno plačilo podizvajalcu obvezno in obveznost zavezuje naročnika in glavnega izvajalca. </w:t>
            </w:r>
          </w:p>
          <w:p w:rsidR="00B36908" w:rsidRPr="00F36D05" w:rsidRDefault="00B36908" w:rsidP="005A6B96">
            <w:pPr>
              <w:spacing w:before="225" w:after="225"/>
              <w:rPr>
                <w:rFonts w:cs="Arial"/>
              </w:rPr>
            </w:pPr>
            <w:r w:rsidRPr="00F36D05">
              <w:rPr>
                <w:rFonts w:cs="Arial"/>
                <w:color w:val="000000"/>
              </w:rPr>
              <w:t>V kolikor bo podizvajalec v skladu in na način, določen v drugem in t</w:t>
            </w:r>
            <w:r w:rsidR="00867352">
              <w:rPr>
                <w:rFonts w:cs="Arial"/>
                <w:color w:val="000000"/>
              </w:rPr>
              <w:t xml:space="preserve">retjem odstavku 94. člena ZJN-3, </w:t>
            </w:r>
            <w:r w:rsidRPr="00F36D05">
              <w:rPr>
                <w:rFonts w:cs="Arial"/>
                <w:color w:val="000000"/>
              </w:rPr>
              <w:t>zahteval neposredna plačila, se šteje, da:</w:t>
            </w:r>
          </w:p>
          <w:tbl>
            <w:tblPr>
              <w:tblStyle w:val="NormalTablePHPDOCX"/>
              <w:tblW w:w="0" w:type="auto"/>
              <w:tblLook w:val="04A0" w:firstRow="1" w:lastRow="0" w:firstColumn="1" w:lastColumn="0" w:noHBand="0" w:noVBand="1"/>
            </w:tblPr>
            <w:tblGrid>
              <w:gridCol w:w="8748"/>
            </w:tblGrid>
            <w:tr w:rsidR="00B36908" w:rsidRPr="00F36D05" w:rsidTr="005A6B96">
              <w:tc>
                <w:tcPr>
                  <w:tcW w:w="0" w:type="auto"/>
                  <w:tcMar>
                    <w:top w:w="0" w:type="auto"/>
                    <w:bottom w:w="0" w:type="auto"/>
                  </w:tcMar>
                </w:tcPr>
                <w:p w:rsidR="00B36908" w:rsidRPr="00F36D05" w:rsidRDefault="00B36908" w:rsidP="00B36908">
                  <w:pPr>
                    <w:numPr>
                      <w:ilvl w:val="0"/>
                      <w:numId w:val="32"/>
                    </w:numPr>
                    <w:rPr>
                      <w:rFonts w:cs="Arial"/>
                      <w:color w:val="000000"/>
                    </w:rPr>
                  </w:pPr>
                  <w:r w:rsidRPr="00F36D05">
                    <w:rPr>
                      <w:rFonts w:cs="Arial"/>
                      <w:color w:val="000000"/>
                    </w:rPr>
                    <w:t>glavni izvajalec s podpisom te pogodbe pooblašča naročnika, da na podlagi potrjenega računa oziroma situacije s strani glavnega izvajalca neposredno plačuje podizvajalcu,</w:t>
                  </w:r>
                </w:p>
                <w:p w:rsidR="00B36908" w:rsidRPr="00F36D05" w:rsidRDefault="00B36908" w:rsidP="00B36908">
                  <w:pPr>
                    <w:numPr>
                      <w:ilvl w:val="0"/>
                      <w:numId w:val="32"/>
                    </w:numPr>
                    <w:rPr>
                      <w:rFonts w:cs="Arial"/>
                      <w:color w:val="000000"/>
                    </w:rPr>
                  </w:pPr>
                  <w:r w:rsidRPr="00F36D05">
                    <w:rPr>
                      <w:rFonts w:cs="Arial"/>
                      <w:color w:val="000000"/>
                    </w:rPr>
                    <w:t>je podizvajalec dolžan najkasneje z izstavitvijo prvega računa predložiti soglasje, na podlagi katerega naročnik namesto ponudnika poravna podizvajalčevo terjatev do ponudnika, </w:t>
                  </w:r>
                </w:p>
                <w:p w:rsidR="00B36908" w:rsidRPr="00F36D05" w:rsidRDefault="00B36908" w:rsidP="00B36908">
                  <w:pPr>
                    <w:numPr>
                      <w:ilvl w:val="0"/>
                      <w:numId w:val="32"/>
                    </w:numPr>
                    <w:rPr>
                      <w:rFonts w:cs="Arial"/>
                      <w:color w:val="000000"/>
                    </w:rPr>
                  </w:pPr>
                  <w:r w:rsidRPr="00F36D05">
                    <w:rPr>
                      <w:rFonts w:cs="Arial"/>
                      <w:color w:val="000000"/>
                    </w:rPr>
                    <w:t>glavni izvajalec svojem</w:t>
                  </w:r>
                  <w:r w:rsidR="00867352">
                    <w:rPr>
                      <w:rFonts w:cs="Arial"/>
                      <w:color w:val="000000"/>
                    </w:rPr>
                    <w:t>u računu ali situaciji priloži</w:t>
                  </w:r>
                  <w:r w:rsidRPr="00F36D05">
                    <w:rPr>
                      <w:rFonts w:cs="Arial"/>
                      <w:color w:val="000000"/>
                    </w:rPr>
                    <w:t xml:space="preserve"> račun ali situacijo podizvajalca, ki ga je predhodno potrdil.</w:t>
                  </w:r>
                </w:p>
              </w:tc>
            </w:tr>
          </w:tbl>
          <w:p w:rsidR="00B36908" w:rsidRPr="00F36D05" w:rsidRDefault="00B36908" w:rsidP="005A6B96">
            <w:pPr>
              <w:spacing w:before="225" w:after="225"/>
              <w:rPr>
                <w:rFonts w:cs="Arial"/>
              </w:rPr>
            </w:pPr>
            <w:r w:rsidRPr="00F36D05">
              <w:rPr>
                <w:rFonts w:cs="Arial"/>
                <w:color w:val="000000"/>
              </w:rPr>
              <w:t>Zgolj ob izpolnitvi vseh pogojev iz predhodnega odstavka, je naročnik obvezan izvršiti neposredno plačilo podizvajalcu. </w:t>
            </w:r>
          </w:p>
          <w:p w:rsidR="00B36908" w:rsidRPr="00F36D05" w:rsidRDefault="00B36908" w:rsidP="005A6B96">
            <w:pPr>
              <w:spacing w:before="225" w:after="225"/>
              <w:rPr>
                <w:rFonts w:cs="Arial"/>
              </w:rPr>
            </w:pPr>
            <w:r w:rsidRPr="00F36D05">
              <w:rPr>
                <w:rFonts w:cs="Arial"/>
                <w:color w:val="000000"/>
              </w:rPr>
              <w:t>Plačila podizvajalcem se izvedejo v rokih in na enak način kot velja za plačila izvajalcu.</w:t>
            </w:r>
          </w:p>
          <w:p w:rsidR="00B36908" w:rsidRPr="00F36D05" w:rsidRDefault="00B36908" w:rsidP="005A6B96">
            <w:pPr>
              <w:spacing w:before="225" w:after="225"/>
              <w:rPr>
                <w:rFonts w:cs="Arial"/>
              </w:rPr>
            </w:pPr>
            <w:r w:rsidRPr="00F36D05">
              <w:rPr>
                <w:rFonts w:cs="Arial"/>
                <w:color w:val="000000"/>
              </w:rPr>
              <w:t>Izvajalec mora med izvajanjem javnega naročila naročnika obvestiti o moreb</w:t>
            </w:r>
            <w:r w:rsidR="00867352">
              <w:rPr>
                <w:rFonts w:cs="Arial"/>
                <w:color w:val="000000"/>
              </w:rPr>
              <w:t>itnih spremembah informacij iz drugega</w:t>
            </w:r>
            <w:r w:rsidRPr="00F36D05">
              <w:rPr>
                <w:rFonts w:cs="Arial"/>
                <w:color w:val="000000"/>
              </w:rPr>
              <w:t xml:space="preserve">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w:t>
            </w:r>
            <w:r w:rsidR="00867352">
              <w:rPr>
                <w:rFonts w:cs="Arial"/>
                <w:color w:val="000000"/>
              </w:rPr>
              <w:t>te alineje drugega</w:t>
            </w:r>
            <w:r w:rsidRPr="00F36D05">
              <w:rPr>
                <w:rFonts w:cs="Arial"/>
                <w:color w:val="000000"/>
              </w:rPr>
              <w:t xml:space="preserve"> odstavka 94. člena ZJN-3.</w:t>
            </w:r>
          </w:p>
          <w:p w:rsidR="00B36908" w:rsidRPr="00F36D05" w:rsidRDefault="00B36908" w:rsidP="005A6B96">
            <w:pPr>
              <w:spacing w:before="225" w:after="225"/>
              <w:rPr>
                <w:rFonts w:cs="Arial"/>
              </w:rPr>
            </w:pPr>
            <w:r w:rsidRPr="00F36D05">
              <w:rPr>
                <w:rFonts w:cs="Arial"/>
                <w:color w:val="00000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w:t>
            </w:r>
            <w:r w:rsidRPr="00F36D05">
              <w:rPr>
                <w:rFonts w:cs="Arial"/>
                <w:color w:val="000000"/>
              </w:rPr>
              <w:lastRenderedPageBreak/>
              <w:t>morebitni zavrnit</w:t>
            </w:r>
            <w:r w:rsidR="00867352">
              <w:rPr>
                <w:rFonts w:cs="Arial"/>
                <w:color w:val="000000"/>
              </w:rPr>
              <w:t>vi novega podizvajalca obvestil</w:t>
            </w:r>
            <w:r w:rsidRPr="00F36D05">
              <w:rPr>
                <w:rFonts w:cs="Arial"/>
                <w:color w:val="000000"/>
              </w:rPr>
              <w:t xml:space="preserve"> izvajalca najpozneje v desetih dneh od prejema predloga.</w:t>
            </w:r>
          </w:p>
          <w:p w:rsidR="00B36908" w:rsidRPr="00F36D05" w:rsidRDefault="00B36908" w:rsidP="005A6B96">
            <w:pPr>
              <w:spacing w:before="225" w:after="225"/>
              <w:rPr>
                <w:rFonts w:cs="Arial"/>
              </w:rPr>
            </w:pPr>
            <w:r w:rsidRPr="00F36D05">
              <w:rPr>
                <w:rFonts w:cs="Arial"/>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F36D05">
              <w:rPr>
                <w:rFonts w:cs="Arial"/>
                <w:color w:val="000000"/>
              </w:rPr>
              <w:t>Nepredložitev</w:t>
            </w:r>
            <w:proofErr w:type="spellEnd"/>
            <w:r w:rsidRPr="00F36D05">
              <w:rPr>
                <w:rFonts w:cs="Arial"/>
                <w:color w:val="000000"/>
              </w:rPr>
              <w:t xml:space="preserve"> izjave v roku je razlog za uvedbo </w:t>
            </w:r>
            <w:proofErr w:type="spellStart"/>
            <w:r w:rsidRPr="00F36D05">
              <w:rPr>
                <w:rFonts w:cs="Arial"/>
                <w:color w:val="000000"/>
              </w:rPr>
              <w:t>prekrškovnega</w:t>
            </w:r>
            <w:proofErr w:type="spellEnd"/>
            <w:r w:rsidRPr="00F36D05">
              <w:rPr>
                <w:rFonts w:cs="Arial"/>
                <w:color w:val="000000"/>
              </w:rPr>
              <w:t xml:space="preserve"> postopka zoper izvajalca pred Državno revizijsko komisijo. Poleg globe je sankcija tudi izločitev iz postopkov naročanja za predpisano obdobje.</w:t>
            </w:r>
          </w:p>
        </w:tc>
      </w:tr>
    </w:tbl>
    <w:p w:rsidR="00B36908" w:rsidRPr="00F36D05" w:rsidRDefault="00B36908" w:rsidP="00B36908">
      <w:pPr>
        <w:jc w:val="center"/>
        <w:rPr>
          <w:rFonts w:cs="Arial"/>
        </w:rPr>
      </w:pPr>
      <w:r w:rsidRPr="00F36D05">
        <w:rPr>
          <w:rFonts w:cs="Arial"/>
          <w:b/>
          <w:bCs/>
          <w:color w:val="000000"/>
        </w:rPr>
        <w:lastRenderedPageBreak/>
        <w:t>12.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296EDB" w:rsidRDefault="00B36908" w:rsidP="005A6B96">
            <w:pPr>
              <w:spacing w:before="225" w:after="225"/>
              <w:rPr>
                <w:rFonts w:cs="Arial"/>
              </w:rPr>
            </w:pPr>
            <w:r w:rsidRPr="00296EDB">
              <w:rPr>
                <w:rFonts w:cs="Arial"/>
              </w:rPr>
              <w:t xml:space="preserve">Naročnik je dolžan pred pričetkom izvajanja pogodbenih del v roku 5 dni od sklenitve pogodbe izvajalca uvesti v delo. Izvajalec je uveden v delo, ko mu naročnik izroči oz. zagotovi: </w:t>
            </w:r>
          </w:p>
          <w:p w:rsidR="00B36908" w:rsidRPr="00296EDB" w:rsidRDefault="00B36908" w:rsidP="00B36908">
            <w:pPr>
              <w:pStyle w:val="Odstavekseznama"/>
              <w:numPr>
                <w:ilvl w:val="0"/>
                <w:numId w:val="38"/>
              </w:numPr>
              <w:spacing w:before="225" w:after="225"/>
              <w:rPr>
                <w:rFonts w:cs="Arial"/>
              </w:rPr>
            </w:pPr>
            <w:r w:rsidRPr="00296EDB">
              <w:rPr>
                <w:rFonts w:cs="Arial"/>
              </w:rPr>
              <w:t xml:space="preserve">dokumentacijo, s katero razpolaga naročnik; </w:t>
            </w:r>
          </w:p>
          <w:p w:rsidR="00B36908" w:rsidRPr="00296EDB" w:rsidRDefault="00B36908" w:rsidP="00B36908">
            <w:pPr>
              <w:pStyle w:val="Odstavekseznama"/>
              <w:numPr>
                <w:ilvl w:val="0"/>
                <w:numId w:val="38"/>
              </w:numPr>
              <w:spacing w:before="225" w:after="225"/>
              <w:rPr>
                <w:rFonts w:cs="Arial"/>
              </w:rPr>
            </w:pPr>
            <w:r w:rsidRPr="00296EDB">
              <w:rPr>
                <w:rFonts w:cs="Arial"/>
              </w:rPr>
              <w:t xml:space="preserve">dostop do stavbe; </w:t>
            </w:r>
          </w:p>
          <w:p w:rsidR="00B36908" w:rsidRPr="00296EDB" w:rsidRDefault="00867352" w:rsidP="00B36908">
            <w:pPr>
              <w:pStyle w:val="Odstavekseznama"/>
              <w:numPr>
                <w:ilvl w:val="0"/>
                <w:numId w:val="38"/>
              </w:numPr>
              <w:spacing w:before="225" w:after="225"/>
              <w:rPr>
                <w:rFonts w:cs="Arial"/>
              </w:rPr>
            </w:pPr>
            <w:r>
              <w:rPr>
                <w:rFonts w:cs="Arial"/>
              </w:rPr>
              <w:t>izpolni</w:t>
            </w:r>
            <w:r w:rsidR="00B36908" w:rsidRPr="00296EDB">
              <w:rPr>
                <w:rFonts w:cs="Arial"/>
              </w:rPr>
              <w:t xml:space="preserve"> druge pogoje, ki so v skladu z določili te Pogodbe in njenih sestavnih delov, ki se nanašajo na pričetek del.</w:t>
            </w:r>
          </w:p>
          <w:p w:rsidR="00B36908" w:rsidRPr="00296EDB" w:rsidRDefault="00B36908" w:rsidP="005A6B96">
            <w:pPr>
              <w:spacing w:before="225" w:after="225"/>
              <w:rPr>
                <w:rFonts w:cs="Arial"/>
              </w:rPr>
            </w:pPr>
            <w:r w:rsidRPr="00296EDB">
              <w:rPr>
                <w:rFonts w:cs="Arial"/>
              </w:rPr>
              <w:t>O uvedbi izvajalca v delo se sestavi zapisnik.</w:t>
            </w:r>
          </w:p>
          <w:p w:rsidR="00B36908" w:rsidRPr="00296EDB" w:rsidRDefault="00B36908" w:rsidP="005A6B96">
            <w:pPr>
              <w:spacing w:before="225" w:after="225"/>
              <w:rPr>
                <w:rFonts w:cs="Arial"/>
              </w:rPr>
            </w:pPr>
            <w:r w:rsidRPr="00296EDB">
              <w:rPr>
                <w:rFonts w:cs="Arial"/>
              </w:rPr>
              <w:t>Naročnik se zavezuje, da bo za nemoteno izvajanje pogodbenih obveznosti izvajalca zagotovil sodelovanje oseb, ki bodo v stiku z izvajalcem.</w:t>
            </w:r>
          </w:p>
          <w:p w:rsidR="00B36908" w:rsidRPr="00296EDB" w:rsidRDefault="00B36908" w:rsidP="005A6B96">
            <w:pPr>
              <w:spacing w:before="225" w:after="225"/>
              <w:rPr>
                <w:rFonts w:cs="Arial"/>
              </w:rPr>
            </w:pPr>
            <w:r w:rsidRPr="00296EDB">
              <w:rPr>
                <w:rFonts w:cs="Arial"/>
              </w:rPr>
              <w:t>V zvezi z izvajanjem pogodbenih del se naročnik obvezuje:</w:t>
            </w:r>
          </w:p>
          <w:p w:rsidR="00B36908" w:rsidRPr="00296EDB" w:rsidRDefault="00B36908" w:rsidP="00B36908">
            <w:pPr>
              <w:pStyle w:val="Odstavekseznama"/>
              <w:numPr>
                <w:ilvl w:val="0"/>
                <w:numId w:val="38"/>
              </w:numPr>
              <w:spacing w:before="225" w:after="225"/>
              <w:rPr>
                <w:rFonts w:cs="Arial"/>
              </w:rPr>
            </w:pPr>
            <w:r w:rsidRPr="00296EDB">
              <w:rPr>
                <w:rFonts w:cs="Arial"/>
              </w:rPr>
              <w:t>da bo sodeloval z izvajalcem s ciljem, da prevzete obveznosti izvrši pravočasno, v skladu z določili te pogodbe in v obojestransko zadovoljstvo;</w:t>
            </w:r>
          </w:p>
          <w:p w:rsidR="00B36908" w:rsidRPr="00296EDB" w:rsidRDefault="00B36908" w:rsidP="00B36908">
            <w:pPr>
              <w:pStyle w:val="Odstavekseznama"/>
              <w:numPr>
                <w:ilvl w:val="0"/>
                <w:numId w:val="38"/>
              </w:numPr>
              <w:spacing w:before="225" w:after="225"/>
              <w:rPr>
                <w:rFonts w:cs="Arial"/>
              </w:rPr>
            </w:pPr>
            <w:r w:rsidRPr="00296EDB">
              <w:rPr>
                <w:rFonts w:cs="Arial"/>
              </w:rPr>
              <w:t>da bo tekoče spremljal izvajanje pogodbenih del, potrjeval predložene dokumente in plačeval naročena dela v dogovorjenih rokih;</w:t>
            </w:r>
          </w:p>
          <w:p w:rsidR="00B36908" w:rsidRPr="00F36D05" w:rsidRDefault="00B36908" w:rsidP="00B36908">
            <w:pPr>
              <w:pStyle w:val="Odstavekseznama"/>
              <w:numPr>
                <w:ilvl w:val="0"/>
                <w:numId w:val="39"/>
              </w:numPr>
              <w:spacing w:before="225" w:after="225"/>
              <w:rPr>
                <w:rFonts w:cs="Arial"/>
                <w:color w:val="00B050"/>
              </w:rPr>
            </w:pPr>
            <w:r w:rsidRPr="00296EDB">
              <w:rPr>
                <w:rFonts w:cs="Arial"/>
              </w:rPr>
              <w:t>urediti plačilne obveze, izhajajoče iz te pogodbe.</w:t>
            </w:r>
          </w:p>
        </w:tc>
      </w:tr>
    </w:tbl>
    <w:p w:rsidR="00B36908" w:rsidRPr="00F36D05" w:rsidRDefault="00B36908" w:rsidP="00B36908">
      <w:pPr>
        <w:spacing w:before="225" w:after="225"/>
        <w:rPr>
          <w:rFonts w:cs="Arial"/>
        </w:rPr>
      </w:pPr>
      <w:r w:rsidRPr="00F36D05">
        <w:rPr>
          <w:rFonts w:cs="Arial"/>
          <w:b/>
          <w:bCs/>
          <w:color w:val="000000"/>
        </w:rPr>
        <w:t>VI. OBVEZNOSTI IZVAJALCA</w:t>
      </w:r>
    </w:p>
    <w:p w:rsidR="00B36908" w:rsidRPr="00F36D05" w:rsidRDefault="00B36908" w:rsidP="00B36908">
      <w:pPr>
        <w:jc w:val="center"/>
        <w:rPr>
          <w:rFonts w:cs="Arial"/>
        </w:rPr>
      </w:pPr>
      <w:r w:rsidRPr="00F36D05">
        <w:rPr>
          <w:rFonts w:cs="Arial"/>
          <w:b/>
          <w:bCs/>
          <w:color w:val="000000"/>
        </w:rPr>
        <w:t>13.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296EDB" w:rsidRDefault="00B36908" w:rsidP="005A6B96">
            <w:pPr>
              <w:spacing w:before="225" w:after="225"/>
              <w:rPr>
                <w:rFonts w:cs="Arial"/>
              </w:rPr>
            </w:pPr>
            <w:r w:rsidRPr="00296EDB">
              <w:rPr>
                <w:rFonts w:cs="Arial"/>
              </w:rPr>
              <w:t>Izvajalec se obvezuje, da bo:</w:t>
            </w:r>
          </w:p>
          <w:tbl>
            <w:tblPr>
              <w:tblStyle w:val="NormalTablePHPDOCX"/>
              <w:tblW w:w="0" w:type="auto"/>
              <w:tblLook w:val="04A0" w:firstRow="1" w:lastRow="0" w:firstColumn="1" w:lastColumn="0" w:noHBand="0" w:noVBand="1"/>
            </w:tblPr>
            <w:tblGrid>
              <w:gridCol w:w="8748"/>
            </w:tblGrid>
            <w:tr w:rsidR="00B36908" w:rsidRPr="00296EDB" w:rsidTr="005A6B96">
              <w:tc>
                <w:tcPr>
                  <w:tcW w:w="0" w:type="auto"/>
                  <w:tcMar>
                    <w:top w:w="0" w:type="auto"/>
                    <w:bottom w:w="0" w:type="auto"/>
                  </w:tcMar>
                </w:tcPr>
                <w:p w:rsidR="00B36908" w:rsidRPr="00296EDB" w:rsidRDefault="00B36908" w:rsidP="00B36908">
                  <w:pPr>
                    <w:numPr>
                      <w:ilvl w:val="0"/>
                      <w:numId w:val="33"/>
                    </w:numPr>
                    <w:rPr>
                      <w:rFonts w:cs="Arial"/>
                    </w:rPr>
                  </w:pPr>
                  <w:r w:rsidRPr="00296EDB">
                    <w:rPr>
                      <w:rFonts w:cs="Arial"/>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B36908" w:rsidRPr="00296EDB" w:rsidRDefault="00B36908" w:rsidP="00B36908">
                  <w:pPr>
                    <w:numPr>
                      <w:ilvl w:val="0"/>
                      <w:numId w:val="33"/>
                    </w:numPr>
                    <w:rPr>
                      <w:rFonts w:cs="Arial"/>
                    </w:rPr>
                  </w:pPr>
                  <w:r w:rsidRPr="00296EDB">
                    <w:rPr>
                      <w:rFonts w:cs="Arial"/>
                    </w:rPr>
                    <w:t>dobavo izvedel v pogodbeno določenih rokih;</w:t>
                  </w:r>
                </w:p>
                <w:p w:rsidR="00B36908" w:rsidRPr="00296EDB" w:rsidRDefault="00B36908" w:rsidP="00B36908">
                  <w:pPr>
                    <w:numPr>
                      <w:ilvl w:val="0"/>
                      <w:numId w:val="33"/>
                    </w:numPr>
                    <w:rPr>
                      <w:rFonts w:cs="Arial"/>
                    </w:rPr>
                  </w:pPr>
                  <w:r w:rsidRPr="00296EDB">
                    <w:rPr>
                      <w:rFonts w:cs="Arial"/>
                    </w:rPr>
                    <w:t>naročniku po predhodnem pozivu posredoval dodatne informacije o poteku dobave;</w:t>
                  </w:r>
                </w:p>
                <w:p w:rsidR="00B36908" w:rsidRPr="00296EDB" w:rsidRDefault="00B36908" w:rsidP="00B36908">
                  <w:pPr>
                    <w:numPr>
                      <w:ilvl w:val="0"/>
                      <w:numId w:val="33"/>
                    </w:numPr>
                    <w:rPr>
                      <w:rFonts w:cs="Arial"/>
                    </w:rPr>
                  </w:pPr>
                  <w:r w:rsidRPr="00296EDB">
                    <w:rPr>
                      <w:rFonts w:cs="Arial"/>
                    </w:rPr>
                    <w:t>pravočasno opozoril naročnika na morebitne ovire pri dobavi;</w:t>
                  </w:r>
                </w:p>
                <w:p w:rsidR="00B36908" w:rsidRPr="00296EDB" w:rsidRDefault="00B36908" w:rsidP="00B36908">
                  <w:pPr>
                    <w:numPr>
                      <w:ilvl w:val="0"/>
                      <w:numId w:val="33"/>
                    </w:numPr>
                    <w:rPr>
                      <w:rFonts w:cs="Arial"/>
                    </w:rPr>
                  </w:pPr>
                  <w:r w:rsidRPr="00296EDB">
                    <w:rPr>
                      <w:rFonts w:cs="Arial"/>
                    </w:rPr>
                    <w:t>ščitil interese naročnika.</w:t>
                  </w:r>
                </w:p>
                <w:p w:rsidR="00B36908" w:rsidRPr="00296EDB" w:rsidRDefault="00B36908" w:rsidP="005A6B96">
                  <w:pPr>
                    <w:rPr>
                      <w:rFonts w:cs="Arial"/>
                    </w:rPr>
                  </w:pPr>
                </w:p>
                <w:p w:rsidR="00B36908" w:rsidRPr="00296EDB" w:rsidRDefault="00B36908" w:rsidP="005A6B96">
                  <w:pPr>
                    <w:rPr>
                      <w:rFonts w:cs="Arial"/>
                    </w:rPr>
                  </w:pPr>
                  <w:r w:rsidRPr="00296EDB">
                    <w:rPr>
                      <w:rFonts w:cs="Arial"/>
                    </w:rPr>
                    <w:lastRenderedPageBreak/>
                    <w:t>Izvajalec se obvezuje:</w:t>
                  </w:r>
                </w:p>
                <w:p w:rsidR="00B36908" w:rsidRPr="00296EDB" w:rsidRDefault="00B36908" w:rsidP="00B36908">
                  <w:pPr>
                    <w:pStyle w:val="Odstavekseznama"/>
                    <w:numPr>
                      <w:ilvl w:val="0"/>
                      <w:numId w:val="39"/>
                    </w:numPr>
                    <w:rPr>
                      <w:rFonts w:cs="Arial"/>
                    </w:rPr>
                  </w:pPr>
                  <w:r w:rsidRPr="00296EDB">
                    <w:rPr>
                      <w:rFonts w:cs="Arial"/>
                    </w:rPr>
                    <w:t>ob zaključku del izdelati PID, iz</w:t>
                  </w:r>
                  <w:r w:rsidR="00867352">
                    <w:rPr>
                      <w:rFonts w:cs="Arial"/>
                    </w:rPr>
                    <w:t>delati Navodila za obratovanje s</w:t>
                  </w:r>
                  <w:r w:rsidRPr="00296EDB">
                    <w:rPr>
                      <w:rFonts w:cs="Arial"/>
                    </w:rPr>
                    <w:t xml:space="preserve"> tehnično dokumentacijo dobavljene opreme, izvesti električne meritve in preskusiti električne zaščite in te dokumente in protokole predložiti ter izvesti priključek na interno omrežje in na TP;</w:t>
                  </w:r>
                </w:p>
                <w:p w:rsidR="00B36908" w:rsidRPr="00296EDB" w:rsidRDefault="00B36908" w:rsidP="00B36908">
                  <w:pPr>
                    <w:pStyle w:val="Odstavekseznama"/>
                    <w:numPr>
                      <w:ilvl w:val="0"/>
                      <w:numId w:val="39"/>
                    </w:numPr>
                    <w:rPr>
                      <w:rFonts w:cs="Arial"/>
                    </w:rPr>
                  </w:pPr>
                  <w:r w:rsidRPr="00296EDB">
                    <w:rPr>
                      <w:rFonts w:cs="Arial"/>
                    </w:rPr>
                    <w:t xml:space="preserve">da bo dela izvajal skladno s predpisi o varstvu pri delu; </w:t>
                  </w:r>
                </w:p>
                <w:p w:rsidR="00B36908" w:rsidRPr="00296EDB" w:rsidRDefault="00B36908" w:rsidP="00B36908">
                  <w:pPr>
                    <w:pStyle w:val="Odstavekseznama"/>
                    <w:numPr>
                      <w:ilvl w:val="0"/>
                      <w:numId w:val="39"/>
                    </w:numPr>
                    <w:rPr>
                      <w:rFonts w:cs="Arial"/>
                    </w:rPr>
                  </w:pPr>
                  <w:r w:rsidRPr="00296EDB">
                    <w:rPr>
                      <w:rFonts w:cs="Arial"/>
                    </w:rPr>
                    <w:t>da bo vsa dela opravljal s strokovno usposobljenimi in zdravstveno pregledanimi delavci, z ustreznim preizkusom znanja iz varstva pri delu;</w:t>
                  </w:r>
                </w:p>
                <w:p w:rsidR="00B36908" w:rsidRPr="00296EDB" w:rsidRDefault="00B36908" w:rsidP="00B36908">
                  <w:pPr>
                    <w:pStyle w:val="Odstavekseznama"/>
                    <w:numPr>
                      <w:ilvl w:val="0"/>
                      <w:numId w:val="39"/>
                    </w:numPr>
                    <w:rPr>
                      <w:rFonts w:cs="Arial"/>
                    </w:rPr>
                  </w:pPr>
                  <w:r w:rsidRPr="00296EDB">
                    <w:rPr>
                      <w:rFonts w:cs="Arial"/>
                    </w:rPr>
                    <w:t>da bodo njegovi delavci opremljeni z zakonsko predpisano osebno varnostno opremo;</w:t>
                  </w:r>
                </w:p>
                <w:p w:rsidR="00B36908" w:rsidRPr="00296EDB" w:rsidRDefault="00867352" w:rsidP="00B36908">
                  <w:pPr>
                    <w:pStyle w:val="Odstavekseznama"/>
                    <w:numPr>
                      <w:ilvl w:val="0"/>
                      <w:numId w:val="39"/>
                    </w:numPr>
                    <w:rPr>
                      <w:rFonts w:cs="Arial"/>
                    </w:rPr>
                  </w:pPr>
                  <w:r>
                    <w:rPr>
                      <w:rFonts w:cs="Arial"/>
                    </w:rPr>
                    <w:t xml:space="preserve">da </w:t>
                  </w:r>
                  <w:r w:rsidR="00B36908" w:rsidRPr="00296EDB">
                    <w:rPr>
                      <w:rFonts w:cs="Arial"/>
                    </w:rPr>
                    <w:t>ima ustrezno potrdilo, da ima izdelano oceno tveganja z izjavo o varnosti in dokumentacijo za delavce in delovne stroje ter dokazilo o zavarovanju odgovornosti;</w:t>
                  </w:r>
                </w:p>
                <w:p w:rsidR="00B36908" w:rsidRPr="00296EDB" w:rsidRDefault="00867352" w:rsidP="00B36908">
                  <w:pPr>
                    <w:pStyle w:val="Odstavekseznama"/>
                    <w:numPr>
                      <w:ilvl w:val="0"/>
                      <w:numId w:val="39"/>
                    </w:numPr>
                    <w:rPr>
                      <w:rFonts w:cs="Arial"/>
                    </w:rPr>
                  </w:pPr>
                  <w:r>
                    <w:rPr>
                      <w:rFonts w:cs="Arial"/>
                    </w:rPr>
                    <w:t xml:space="preserve">da </w:t>
                  </w:r>
                  <w:r w:rsidR="00B36908" w:rsidRPr="00296EDB">
                    <w:rPr>
                      <w:rFonts w:cs="Arial"/>
                    </w:rPr>
                    <w:t>v celoti prevzema odgovornost za vso, pri izvajanju del na objektu, eventualno nastalo materialno in nematerialno škodo iz naslova nesreč pri delu njegovih delavcev ali delavcev njegovih 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rsidR="00B36908" w:rsidRPr="00296EDB" w:rsidRDefault="00867352" w:rsidP="00B36908">
                  <w:pPr>
                    <w:pStyle w:val="Odstavekseznama"/>
                    <w:numPr>
                      <w:ilvl w:val="0"/>
                      <w:numId w:val="39"/>
                    </w:numPr>
                    <w:rPr>
                      <w:rFonts w:cs="Arial"/>
                    </w:rPr>
                  </w:pPr>
                  <w:r>
                    <w:rPr>
                      <w:rFonts w:cs="Arial"/>
                    </w:rPr>
                    <w:t xml:space="preserve">da </w:t>
                  </w:r>
                  <w:r w:rsidR="00B36908" w:rsidRPr="00296EDB">
                    <w:rPr>
                      <w:rFonts w:cs="Arial"/>
                    </w:rPr>
                    <w:t>jamči naročniku, da zaradi kakršnihkoli zahtevkov drugih ali tretjih oseb, ki bi izvirali iz izvajalčeve sfere, ne bo utrpel nobene škode ali stroškov in nobenega sodnega postopka ter se zavezuje povrniti naročniku vso škodo in vse stroške, ki bi mu iz tega naslova nastali;</w:t>
                  </w:r>
                </w:p>
                <w:p w:rsidR="00B36908" w:rsidRDefault="00867352" w:rsidP="00B36908">
                  <w:pPr>
                    <w:pStyle w:val="Odstavekseznama"/>
                    <w:numPr>
                      <w:ilvl w:val="0"/>
                      <w:numId w:val="39"/>
                    </w:numPr>
                    <w:rPr>
                      <w:rFonts w:cs="Arial"/>
                    </w:rPr>
                  </w:pPr>
                  <w:r>
                    <w:rPr>
                      <w:rFonts w:cs="Arial"/>
                    </w:rPr>
                    <w:t xml:space="preserve">da </w:t>
                  </w:r>
                  <w:r w:rsidR="00B36908" w:rsidRPr="00296EDB">
                    <w:rPr>
                      <w:rFonts w:cs="Arial"/>
                    </w:rPr>
                    <w:t>bo ves čas trajanja te pogodbe zagotovil, da izpolnjuje pogoje za izvedbo naročila, ki so bili zahtevani v razpisni dokumentaciji.</w:t>
                  </w:r>
                </w:p>
                <w:p w:rsidR="00B36908" w:rsidRPr="00296EDB" w:rsidRDefault="00B36908" w:rsidP="005A6B96">
                  <w:pPr>
                    <w:pStyle w:val="Odstavekseznama"/>
                    <w:rPr>
                      <w:rFonts w:cs="Arial"/>
                    </w:rPr>
                  </w:pPr>
                </w:p>
              </w:tc>
            </w:tr>
          </w:tbl>
          <w:p w:rsidR="00B36908" w:rsidRPr="00F36D05" w:rsidRDefault="00B36908" w:rsidP="005A6B96">
            <w:pPr>
              <w:rPr>
                <w:rFonts w:cs="Arial"/>
              </w:rPr>
            </w:pPr>
          </w:p>
        </w:tc>
      </w:tr>
    </w:tbl>
    <w:p w:rsidR="00B36908" w:rsidRPr="00F36D05" w:rsidRDefault="00B36908" w:rsidP="00B36908">
      <w:pPr>
        <w:spacing w:before="225" w:after="225"/>
        <w:rPr>
          <w:rFonts w:cs="Arial"/>
        </w:rPr>
      </w:pPr>
      <w:r w:rsidRPr="00F36D05">
        <w:rPr>
          <w:rFonts w:cs="Arial"/>
          <w:b/>
          <w:bCs/>
          <w:color w:val="000000"/>
        </w:rPr>
        <w:lastRenderedPageBreak/>
        <w:t>VII. SKRBNIKI POGODBE</w:t>
      </w:r>
    </w:p>
    <w:p w:rsidR="00B36908" w:rsidRPr="00F36D05" w:rsidRDefault="00B36908" w:rsidP="00B36908">
      <w:pPr>
        <w:jc w:val="center"/>
        <w:rPr>
          <w:rFonts w:cs="Arial"/>
        </w:rPr>
      </w:pPr>
      <w:r w:rsidRPr="00F36D05">
        <w:rPr>
          <w:rFonts w:cs="Arial"/>
          <w:b/>
          <w:bCs/>
          <w:color w:val="000000"/>
        </w:rPr>
        <w:t>14.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B36908" w:rsidRDefault="00B36908" w:rsidP="005A6B96">
            <w:pPr>
              <w:spacing w:before="225" w:after="225"/>
              <w:rPr>
                <w:rFonts w:cs="Arial"/>
              </w:rPr>
            </w:pPr>
            <w:r w:rsidRPr="00B36908">
              <w:rPr>
                <w:rFonts w:cs="Arial"/>
              </w:rPr>
              <w:t>Skrbnika pogodbe s strani naročnika  sta ______________</w:t>
            </w:r>
          </w:p>
          <w:p w:rsidR="00B36908" w:rsidRPr="00296EDB" w:rsidRDefault="00B36908" w:rsidP="005A6B96">
            <w:pPr>
              <w:spacing w:before="225" w:after="225"/>
              <w:rPr>
                <w:rFonts w:cs="Arial"/>
              </w:rPr>
            </w:pPr>
            <w:r w:rsidRPr="00B36908">
              <w:rPr>
                <w:rFonts w:cs="Arial"/>
              </w:rPr>
              <w:t>Predstavnik naročnika je pooblaščen, da zastopa naročnika v vseh vprašanjih, ki se nanašajo na dobavo, dogovorjeno s to pogodbo.</w:t>
            </w:r>
          </w:p>
          <w:p w:rsidR="00B36908" w:rsidRPr="00296EDB" w:rsidRDefault="00B36908" w:rsidP="005A6B96">
            <w:pPr>
              <w:spacing w:before="225" w:after="225"/>
              <w:rPr>
                <w:rFonts w:cs="Arial"/>
              </w:rPr>
            </w:pPr>
            <w:r w:rsidRPr="00296EDB">
              <w:rPr>
                <w:rFonts w:cs="Arial"/>
              </w:rPr>
              <w:t>Pooblaščeni predstavnik izvajalca je _______________</w:t>
            </w:r>
          </w:p>
          <w:p w:rsidR="00B36908" w:rsidRPr="00296EDB" w:rsidRDefault="00B36908" w:rsidP="005A6B96">
            <w:pPr>
              <w:spacing w:before="225" w:after="225"/>
              <w:rPr>
                <w:rFonts w:cs="Arial"/>
              </w:rPr>
            </w:pPr>
            <w:r w:rsidRPr="00296EDB">
              <w:rPr>
                <w:rFonts w:cs="Arial"/>
              </w:rPr>
              <w:t xml:space="preserve">Pooblaščeni predstavnik izvajalca je pooblaščen, da zastopa izvajalca v vseh vprašanjih, ki se nanašajo </w:t>
            </w:r>
            <w:r w:rsidR="00867352">
              <w:rPr>
                <w:rFonts w:cs="Arial"/>
              </w:rPr>
              <w:t xml:space="preserve">na </w:t>
            </w:r>
            <w:r w:rsidRPr="00296EDB">
              <w:rPr>
                <w:rFonts w:cs="Arial"/>
              </w:rPr>
              <w:t>dobavo po tej pogodbi.</w:t>
            </w:r>
          </w:p>
        </w:tc>
      </w:tr>
    </w:tbl>
    <w:p w:rsidR="00B36908" w:rsidRPr="00F36D05" w:rsidRDefault="00B36908" w:rsidP="00B36908">
      <w:pPr>
        <w:spacing w:before="225" w:after="225"/>
        <w:rPr>
          <w:rFonts w:cs="Arial"/>
        </w:rPr>
      </w:pPr>
      <w:r w:rsidRPr="00F36D05">
        <w:rPr>
          <w:rFonts w:cs="Arial"/>
          <w:b/>
          <w:bCs/>
          <w:color w:val="000000"/>
        </w:rPr>
        <w:t>VIII. POGODBENA KAZEN</w:t>
      </w:r>
    </w:p>
    <w:p w:rsidR="00B36908" w:rsidRPr="00F36D05" w:rsidRDefault="00B36908" w:rsidP="00B36908">
      <w:pPr>
        <w:jc w:val="center"/>
        <w:rPr>
          <w:rFonts w:cs="Arial"/>
        </w:rPr>
      </w:pPr>
      <w:r w:rsidRPr="00F36D05">
        <w:rPr>
          <w:rFonts w:cs="Arial"/>
          <w:b/>
          <w:bCs/>
          <w:color w:val="000000"/>
        </w:rPr>
        <w:t>15.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Če se izvajalec po svoji krivdi pri izvedbi ne drži dogovorjenih rokov, sme naročnik za vsak dan zamude zahtevati plačilo pogodbene kazni v višini 1 odstotka od vrednosti celotne dobave z DDV, vendar skupaj ne več kot 10% celotne pogodbene vrednosti.</w:t>
            </w:r>
          </w:p>
          <w:p w:rsidR="00B36908" w:rsidRPr="00F36D05" w:rsidRDefault="00B36908" w:rsidP="005A6B96">
            <w:pPr>
              <w:spacing w:before="225" w:after="225"/>
              <w:rPr>
                <w:rFonts w:cs="Arial"/>
              </w:rPr>
            </w:pPr>
            <w:r w:rsidRPr="00F36D05">
              <w:rPr>
                <w:rFonts w:cs="Arial"/>
                <w:color w:val="000000"/>
              </w:rPr>
              <w:lastRenderedPageBreak/>
              <w:t xml:space="preserve">Pogodbena kazen se </w:t>
            </w:r>
            <w:r w:rsidR="00867352">
              <w:rPr>
                <w:rFonts w:cs="Arial"/>
                <w:color w:val="000000"/>
              </w:rPr>
              <w:t>pobota</w:t>
            </w:r>
            <w:r w:rsidRPr="00F36D05">
              <w:rPr>
                <w:rFonts w:cs="Arial"/>
                <w:color w:val="000000"/>
              </w:rPr>
              <w:t xml:space="preserve"> pri plačilu za opravljeno dobavo.</w:t>
            </w:r>
          </w:p>
          <w:p w:rsidR="00B36908" w:rsidRPr="00F36D05" w:rsidRDefault="00B36908" w:rsidP="005A6B96">
            <w:pPr>
              <w:spacing w:before="225" w:after="225"/>
              <w:rPr>
                <w:rFonts w:cs="Arial"/>
              </w:rPr>
            </w:pPr>
            <w:r w:rsidRPr="00F36D05">
              <w:rPr>
                <w:rFonts w:cs="Arial"/>
                <w:color w:val="00000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B36908" w:rsidRPr="00F36D05" w:rsidRDefault="00B36908" w:rsidP="00B36908">
      <w:pPr>
        <w:spacing w:before="225" w:after="225"/>
        <w:rPr>
          <w:rFonts w:cs="Arial"/>
        </w:rPr>
      </w:pPr>
      <w:r w:rsidRPr="00F36D05">
        <w:rPr>
          <w:rFonts w:cs="Arial"/>
          <w:b/>
          <w:bCs/>
          <w:color w:val="000000"/>
        </w:rPr>
        <w:lastRenderedPageBreak/>
        <w:t>IX. PREVZEM</w:t>
      </w:r>
    </w:p>
    <w:p w:rsidR="00B36908" w:rsidRDefault="00B36908" w:rsidP="00B36908">
      <w:pPr>
        <w:jc w:val="center"/>
        <w:rPr>
          <w:rFonts w:cs="Arial"/>
          <w:b/>
          <w:bCs/>
          <w:color w:val="000000"/>
        </w:rPr>
      </w:pPr>
    </w:p>
    <w:p w:rsidR="00B36908" w:rsidRPr="00F36D05" w:rsidRDefault="00B36908" w:rsidP="00B36908">
      <w:pPr>
        <w:jc w:val="center"/>
        <w:rPr>
          <w:rFonts w:cs="Arial"/>
        </w:rPr>
      </w:pPr>
      <w:r w:rsidRPr="00F36D05">
        <w:rPr>
          <w:rFonts w:cs="Arial"/>
          <w:b/>
          <w:bCs/>
          <w:color w:val="000000"/>
        </w:rPr>
        <w:t>16.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Po uspešni dobavi ter montaži, zagonu ter preizkusu doseganja pogodbeno tehnično – tehnoloških parametrov in funkcionalnega delovanja, kadar je to vključeno v dobavo, izvajalec in naročnik opravita primopredajo opreme ter o tem sestavita pisni zapisnik.</w:t>
            </w:r>
          </w:p>
          <w:p w:rsidR="00B36908" w:rsidRPr="00F36D05" w:rsidRDefault="00B36908" w:rsidP="005A6B96">
            <w:pPr>
              <w:spacing w:before="225" w:after="225"/>
              <w:rPr>
                <w:rFonts w:cs="Arial"/>
                <w:color w:val="000000"/>
              </w:rPr>
            </w:pPr>
            <w:r w:rsidRPr="00F36D05">
              <w:rPr>
                <w:rFonts w:cs="Arial"/>
                <w:color w:val="000000"/>
              </w:rPr>
              <w:t>Izvajalec lahko na podlagi podpisanega končnega primopredajnega zapisnika (pisno potrjenega s strani predstavnikov obeh pogodbenih strank) naročniku izstavi račun za dobavljeno, nameščeno in delujočo opremo.</w:t>
            </w:r>
          </w:p>
          <w:p w:rsidR="00B36908" w:rsidRPr="00F36D05" w:rsidRDefault="00B36908" w:rsidP="00867352">
            <w:pPr>
              <w:spacing w:before="225" w:after="225"/>
              <w:rPr>
                <w:rFonts w:cs="Arial"/>
              </w:rPr>
            </w:pPr>
            <w:r w:rsidRPr="00F36D05">
              <w:rPr>
                <w:rFonts w:cs="Arial"/>
              </w:rPr>
              <w:t>Vsi dokumenti v zvezi z izvedbo pogodbenih del morajo biti v slovenskem jeziku. V primeru ugotovljenih pomanjkljivosti posameznih dokumentov s strani naročnika je izvajalec dolžan pomanjkljivosti odpraviti v roku, ki ga bo določil naročnik.</w:t>
            </w:r>
          </w:p>
        </w:tc>
      </w:tr>
    </w:tbl>
    <w:p w:rsidR="00B36908" w:rsidRPr="00F36D05" w:rsidRDefault="00B36908" w:rsidP="00B36908">
      <w:pPr>
        <w:spacing w:before="225" w:after="225"/>
        <w:rPr>
          <w:rFonts w:cs="Arial"/>
        </w:rPr>
      </w:pPr>
      <w:r w:rsidRPr="00F36D05">
        <w:rPr>
          <w:rFonts w:cs="Arial"/>
          <w:b/>
          <w:bCs/>
          <w:color w:val="000000"/>
        </w:rPr>
        <w:t>X. ODPRAVA NAPAK IN GARANCIJSKA DOBA</w:t>
      </w:r>
    </w:p>
    <w:p w:rsidR="00B36908" w:rsidRPr="00F36D05" w:rsidRDefault="00B36908" w:rsidP="00B36908">
      <w:pPr>
        <w:jc w:val="center"/>
        <w:rPr>
          <w:rFonts w:cs="Arial"/>
        </w:rPr>
      </w:pPr>
      <w:r w:rsidRPr="00F36D05">
        <w:rPr>
          <w:rFonts w:cs="Arial"/>
          <w:b/>
          <w:bCs/>
          <w:color w:val="000000"/>
        </w:rPr>
        <w:t>17. člen</w:t>
      </w:r>
    </w:p>
    <w:tbl>
      <w:tblPr>
        <w:tblStyle w:val="NormalTablePHPDOCX"/>
        <w:tblW w:w="0" w:type="auto"/>
        <w:tblInd w:w="108" w:type="dxa"/>
        <w:tblLook w:val="04A0" w:firstRow="1" w:lastRow="0" w:firstColumn="1" w:lastColumn="0" w:noHBand="0" w:noVBand="1"/>
      </w:tblPr>
      <w:tblGrid>
        <w:gridCol w:w="8964"/>
      </w:tblGrid>
      <w:tr w:rsidR="00B36908" w:rsidRPr="00005C55" w:rsidTr="005A6B96">
        <w:trPr>
          <w:trHeight w:val="3433"/>
        </w:trPr>
        <w:tc>
          <w:tcPr>
            <w:tcW w:w="0" w:type="auto"/>
            <w:tcMar>
              <w:top w:w="0" w:type="auto"/>
              <w:bottom w:w="0" w:type="auto"/>
            </w:tcMar>
          </w:tcPr>
          <w:p w:rsidR="00B36908" w:rsidRPr="000D6F42" w:rsidRDefault="00B36908" w:rsidP="005A6B96">
            <w:pPr>
              <w:spacing w:before="225" w:after="225"/>
              <w:rPr>
                <w:rFonts w:cs="Arial"/>
              </w:rPr>
            </w:pPr>
            <w:r w:rsidRPr="000D6F42">
              <w:rPr>
                <w:rFonts w:cs="Arial"/>
              </w:rPr>
              <w:t>Splošni garancijski rok za kakovost vseh izvedenih del iz te pogodbe je 5 let (tudi za dela podizvajalcev) in začne veljati z dnem primopredaje objekta naročniku.</w:t>
            </w:r>
          </w:p>
          <w:p w:rsidR="00B36908" w:rsidRPr="000D6F42" w:rsidRDefault="00B36908" w:rsidP="005A6B96">
            <w:pPr>
              <w:spacing w:before="225" w:after="225"/>
              <w:rPr>
                <w:rFonts w:cs="Arial"/>
              </w:rPr>
            </w:pPr>
            <w:r w:rsidRPr="000D6F42">
              <w:rPr>
                <w:rFonts w:cs="Arial"/>
              </w:rPr>
              <w:t>Za ključne komponente sončne elektrarne veljajo garancijski roki proizvajalcev oz. najmanj:</w:t>
            </w:r>
          </w:p>
          <w:p w:rsidR="00B36908" w:rsidRPr="000D6F42" w:rsidRDefault="00B36908" w:rsidP="00B36908">
            <w:pPr>
              <w:pStyle w:val="Odstavekseznama"/>
              <w:numPr>
                <w:ilvl w:val="0"/>
                <w:numId w:val="23"/>
              </w:numPr>
              <w:spacing w:before="225" w:after="225"/>
              <w:rPr>
                <w:rFonts w:cs="Arial"/>
              </w:rPr>
            </w:pPr>
            <w:r w:rsidRPr="000D6F42">
              <w:rPr>
                <w:rFonts w:cs="Arial"/>
              </w:rPr>
              <w:t xml:space="preserve">garancijski rok na izhodno moč </w:t>
            </w:r>
            <w:proofErr w:type="spellStart"/>
            <w:r w:rsidRPr="000D6F42">
              <w:rPr>
                <w:rFonts w:cs="Arial"/>
              </w:rPr>
              <w:t>fotonapetostnih</w:t>
            </w:r>
            <w:proofErr w:type="spellEnd"/>
            <w:r w:rsidRPr="000D6F42">
              <w:rPr>
                <w:rFonts w:cs="Arial"/>
              </w:rPr>
              <w:t xml:space="preserve"> modulov najmanj 20 let, </w:t>
            </w:r>
          </w:p>
          <w:p w:rsidR="00B36908" w:rsidRPr="000D6F42" w:rsidRDefault="00B36908" w:rsidP="00B36908">
            <w:pPr>
              <w:pStyle w:val="Odstavekseznama"/>
              <w:numPr>
                <w:ilvl w:val="0"/>
                <w:numId w:val="23"/>
              </w:numPr>
              <w:spacing w:before="225" w:after="225"/>
              <w:rPr>
                <w:rFonts w:cs="Arial"/>
              </w:rPr>
            </w:pPr>
            <w:r w:rsidRPr="000D6F42">
              <w:rPr>
                <w:rFonts w:cs="Arial"/>
              </w:rPr>
              <w:t xml:space="preserve">garancijski rok na proizvod </w:t>
            </w:r>
            <w:proofErr w:type="spellStart"/>
            <w:r w:rsidRPr="000D6F42">
              <w:rPr>
                <w:rFonts w:cs="Arial"/>
              </w:rPr>
              <w:t>fotonapetostnega</w:t>
            </w:r>
            <w:proofErr w:type="spellEnd"/>
            <w:r w:rsidRPr="000D6F42">
              <w:rPr>
                <w:rFonts w:cs="Arial"/>
              </w:rPr>
              <w:t xml:space="preserve"> modula najmanj 15 let</w:t>
            </w:r>
            <w:r w:rsidR="00867352">
              <w:rPr>
                <w:rFonts w:cs="Arial"/>
              </w:rPr>
              <w:t>,</w:t>
            </w:r>
          </w:p>
          <w:p w:rsidR="00B36908" w:rsidRPr="000D6F42" w:rsidRDefault="00B36908" w:rsidP="00B36908">
            <w:pPr>
              <w:pStyle w:val="Odstavekseznama"/>
              <w:numPr>
                <w:ilvl w:val="0"/>
                <w:numId w:val="23"/>
              </w:numPr>
              <w:spacing w:before="225" w:after="225"/>
              <w:rPr>
                <w:rFonts w:cs="Arial"/>
              </w:rPr>
            </w:pPr>
            <w:r w:rsidRPr="000D6F42">
              <w:rPr>
                <w:rFonts w:ascii="CIDFont+F1" w:hAnsi="CIDFont+F1"/>
              </w:rPr>
              <w:t>garancijski rok na proizvod za razsmernik najmanj 10 let</w:t>
            </w:r>
            <w:r w:rsidR="00867352">
              <w:rPr>
                <w:rFonts w:ascii="CIDFont+F1" w:hAnsi="CIDFont+F1"/>
              </w:rPr>
              <w:t>,</w:t>
            </w:r>
          </w:p>
          <w:p w:rsidR="00B36908" w:rsidRPr="000D6F42" w:rsidRDefault="00B36908" w:rsidP="00B36908">
            <w:pPr>
              <w:pStyle w:val="Odstavekseznama"/>
              <w:numPr>
                <w:ilvl w:val="0"/>
                <w:numId w:val="23"/>
              </w:numPr>
              <w:spacing w:before="225" w:after="225"/>
              <w:rPr>
                <w:rFonts w:cs="Arial"/>
              </w:rPr>
            </w:pPr>
            <w:r w:rsidRPr="000D6F42">
              <w:rPr>
                <w:rFonts w:ascii="CIDFont+F1" w:hAnsi="CIDFont+F1"/>
              </w:rPr>
              <w:t xml:space="preserve">garancijski rok na proizvod za </w:t>
            </w:r>
            <w:proofErr w:type="spellStart"/>
            <w:r w:rsidRPr="000D6F42">
              <w:rPr>
                <w:rFonts w:ascii="CIDFont+F1" w:hAnsi="CIDFont+F1"/>
              </w:rPr>
              <w:t>optimizator</w:t>
            </w:r>
            <w:proofErr w:type="spellEnd"/>
            <w:r w:rsidRPr="000D6F42">
              <w:rPr>
                <w:rFonts w:ascii="CIDFont+F1" w:hAnsi="CIDFont+F1"/>
              </w:rPr>
              <w:t xml:space="preserve"> moči najmanj 20 let</w:t>
            </w:r>
            <w:r w:rsidR="00867352">
              <w:rPr>
                <w:rFonts w:ascii="CIDFont+F1" w:hAnsi="CIDFont+F1"/>
              </w:rPr>
              <w:t>.</w:t>
            </w:r>
          </w:p>
          <w:p w:rsidR="00B36908" w:rsidRPr="000D6F42" w:rsidRDefault="00B36908" w:rsidP="005A6B96">
            <w:pPr>
              <w:spacing w:before="225" w:after="225"/>
              <w:rPr>
                <w:rFonts w:ascii="CIDFont+F1" w:hAnsi="CIDFont+F1" w:cs="Calibri"/>
              </w:rPr>
            </w:pPr>
            <w:r w:rsidRPr="000D6F42">
              <w:rPr>
                <w:rFonts w:ascii="CIDFont+F1" w:hAnsi="CIDFont+F1"/>
              </w:rPr>
              <w:t>Za vso ostalo vgrajeno opremo, materiale oziroma proizvode veljajo garancijski roki proizvajalcev.</w:t>
            </w:r>
          </w:p>
          <w:p w:rsidR="00B36908" w:rsidRPr="000D6F42" w:rsidRDefault="00B36908" w:rsidP="005A6B96">
            <w:pPr>
              <w:spacing w:before="225" w:after="225"/>
              <w:rPr>
                <w:rFonts w:ascii="CIDFont+F1" w:hAnsi="CIDFont+F1"/>
              </w:rPr>
            </w:pPr>
            <w:r w:rsidRPr="000D6F42">
              <w:rPr>
                <w:rFonts w:ascii="CIDFont+F1" w:hAnsi="CIDFont+F1"/>
              </w:rPr>
              <w:t>Garancijski rok za tesnjenje strehe na mestih sidranja oz. ob stikih z napravo je minimalno 10 let od uspešnega kvalitativnega pregleda in primopredaje objekta.</w:t>
            </w:r>
          </w:p>
          <w:p w:rsidR="00B36908" w:rsidRPr="00005C55" w:rsidRDefault="00B36908" w:rsidP="005A6B96">
            <w:pPr>
              <w:spacing w:before="225" w:after="225"/>
              <w:rPr>
                <w:rFonts w:cs="Arial"/>
              </w:rPr>
            </w:pPr>
            <w:r w:rsidRPr="00005C55">
              <w:rPr>
                <w:rFonts w:cs="Arial"/>
              </w:rPr>
              <w:t>Garancija je vezana na normalne pogoje uporabe in primerno ter strokovno vzdrževanje.</w:t>
            </w:r>
          </w:p>
          <w:p w:rsidR="00B36908" w:rsidRPr="00005C55" w:rsidRDefault="00B36908" w:rsidP="005A6B96">
            <w:pPr>
              <w:spacing w:before="225" w:after="225"/>
              <w:rPr>
                <w:rFonts w:cs="Arial"/>
              </w:rPr>
            </w:pPr>
            <w:r w:rsidRPr="00005C55">
              <w:rPr>
                <w:rFonts w:cs="Arial"/>
              </w:rPr>
              <w:t>Izvajalec je naročniku dolžan ne glede na proces ugotovitve in odprave napake zagotoviti funkcionalnost opreme.</w:t>
            </w:r>
          </w:p>
          <w:p w:rsidR="00B36908" w:rsidRPr="00005C55" w:rsidRDefault="00B36908" w:rsidP="005A6B96">
            <w:pPr>
              <w:spacing w:before="225" w:after="225"/>
              <w:rPr>
                <w:rFonts w:cs="Arial"/>
              </w:rPr>
            </w:pPr>
            <w:r w:rsidRPr="00005C55">
              <w:rPr>
                <w:rFonts w:cs="Arial"/>
              </w:rPr>
              <w:lastRenderedPageBreak/>
              <w:t>Če je napaka bistvena in vpliva na rabo ter je povzročena po krivdi izvajalca ali njegovih podizvajalcev in kooperantov, je izvajalec dolžan naročniku nadomestiti vso nastalo škodo.</w:t>
            </w:r>
          </w:p>
          <w:p w:rsidR="00B36908" w:rsidRPr="00005C55" w:rsidRDefault="00B36908" w:rsidP="005A6B96">
            <w:pPr>
              <w:spacing w:before="225" w:after="225"/>
              <w:rPr>
                <w:rFonts w:cs="Arial"/>
              </w:rPr>
            </w:pPr>
            <w:r w:rsidRPr="00005C55">
              <w:rPr>
                <w:rFonts w:cs="Arial"/>
              </w:rPr>
              <w:t>Za celotno garancijsko obdobje je zahtevana dosegljivost izvajalca v rednem delovnem času</w:t>
            </w:r>
            <w:r w:rsidR="00533FE0">
              <w:rPr>
                <w:rFonts w:cs="Arial"/>
              </w:rPr>
              <w:t>,</w:t>
            </w:r>
            <w:r w:rsidRPr="00005C55">
              <w:rPr>
                <w:rFonts w:cs="Arial"/>
              </w:rPr>
              <w:t xml:space="preserve"> in sicer vsak delovni dan od 8. do 16. ure. Prav tako je zahtevana odzivnost izvajalca</w:t>
            </w:r>
            <w:r w:rsidR="00533FE0">
              <w:rPr>
                <w:rFonts w:cs="Arial"/>
              </w:rPr>
              <w:t>,</w:t>
            </w:r>
            <w:r w:rsidRPr="00005C55">
              <w:rPr>
                <w:rFonts w:cs="Arial"/>
              </w:rPr>
              <w:t xml:space="preserve"> in sicer se zahteva odzivnost najkasneje v odzivnem času največ 72 ur od poziva naročnika. Odzivni čas je maksimalni čas, ki preteče od trenutka, ko naročnik izvajalcu pošlje zahtevek (preko elektronske pošte, navadne pošte ali ga o tem obvesti preko drugih sredstev komunikacije) za odpravo napake do trenutka, ko izvajalec prične z reševanjem napake. </w:t>
            </w:r>
          </w:p>
          <w:p w:rsidR="00B36908" w:rsidRPr="00005C55" w:rsidRDefault="00B36908" w:rsidP="005A6B96">
            <w:pPr>
              <w:spacing w:before="225" w:after="225"/>
              <w:rPr>
                <w:rFonts w:cs="Arial"/>
              </w:rPr>
            </w:pPr>
            <w:r w:rsidRPr="00005C55">
              <w:rPr>
                <w:rFonts w:cs="Arial"/>
              </w:rPr>
              <w:t>V primeru pomanjkljive izvedbe del, ki ne ustrezajo s pogodbo zahtevani kvaliteti ali obsegu, je dolžan izvajalec taka dela ponovno izvesti v celoti na svoj strošek in riziko. Izvajalec je dolžan odpraviti napake, ki so predmet garancije, na svoje stroške in na vsakokratni poziv naročnika in to v roku, ki mu ga v pozivu določi naročnik ali v naknadno sporazumno določenem roku.</w:t>
            </w:r>
          </w:p>
          <w:p w:rsidR="00B36908" w:rsidRPr="00005C55" w:rsidRDefault="00B36908" w:rsidP="005A6B96">
            <w:pPr>
              <w:spacing w:before="225" w:after="225"/>
              <w:rPr>
                <w:rFonts w:cs="Arial"/>
              </w:rPr>
            </w:pPr>
            <w:r w:rsidRPr="00005C55">
              <w:rPr>
                <w:rFonts w:cs="Arial"/>
              </w:rPr>
              <w:t xml:space="preserve">Če se izvajalec ne odzove na odpravo napak v določenem roku, priskrbi naročnik drugega </w:t>
            </w:r>
            <w:r w:rsidR="00533FE0">
              <w:rPr>
                <w:rFonts w:cs="Arial"/>
              </w:rPr>
              <w:t>izvajalca in stroške popravila s</w:t>
            </w:r>
            <w:r w:rsidRPr="00005C55">
              <w:rPr>
                <w:rFonts w:cs="Arial"/>
              </w:rPr>
              <w:t xml:space="preserve"> 3 % režijskim pribitkom in vso nastalo škodo zaračuna izvajalcu. V kolikor izvajalec teh zaračunanih stroškov ne plača, se lahko naročnik poplača iz danega finančnega zavarovanja za odpravo napak v garancijski dobi, ali pobota svoje terjatve z drugimi morebitnimi obveznostmi, ki bi jih imel naročnik do izvajalca.</w:t>
            </w:r>
          </w:p>
          <w:p w:rsidR="00B36908" w:rsidRPr="00005C55" w:rsidRDefault="00B36908" w:rsidP="005A6B96">
            <w:pPr>
              <w:spacing w:before="225" w:after="225"/>
              <w:rPr>
                <w:rFonts w:cs="Arial"/>
              </w:rPr>
            </w:pPr>
            <w:r w:rsidRPr="00005C55">
              <w:rPr>
                <w:rFonts w:cs="Arial"/>
              </w:rPr>
              <w:t>Smiselno enako velja za odpravo napak oziroma sanacijo nekvalitetno izvedenih del, ki jih naročnik graja med samim izvajanjem del izvajalca oziroma preden je začela teči garancijska doba.</w:t>
            </w:r>
          </w:p>
        </w:tc>
      </w:tr>
    </w:tbl>
    <w:p w:rsidR="00B36908" w:rsidRPr="00F36D05" w:rsidRDefault="00B36908" w:rsidP="00B36908">
      <w:pPr>
        <w:jc w:val="center"/>
        <w:rPr>
          <w:rFonts w:cs="Arial"/>
        </w:rPr>
      </w:pPr>
      <w:r w:rsidRPr="00F36D05">
        <w:rPr>
          <w:rFonts w:cs="Arial"/>
          <w:b/>
          <w:bCs/>
          <w:color w:val="000000"/>
        </w:rPr>
        <w:lastRenderedPageBreak/>
        <w:t>18.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Za vse dobavljeno blago bo izvajalec v okviru garancijske dobe in v okviru svoje pogo</w:t>
            </w:r>
            <w:r w:rsidR="00533FE0">
              <w:rPr>
                <w:rFonts w:cs="Arial"/>
                <w:color w:val="000000"/>
              </w:rPr>
              <w:t xml:space="preserve">dbene obveznosti iz te pogodbe </w:t>
            </w:r>
            <w:r w:rsidRPr="00F36D05">
              <w:rPr>
                <w:rFonts w:cs="Arial"/>
                <w:color w:val="000000"/>
              </w:rPr>
              <w:t>izvedel odpravo napak.</w:t>
            </w:r>
          </w:p>
          <w:p w:rsidR="00B36908" w:rsidRPr="00F36D05" w:rsidRDefault="00B36908" w:rsidP="005A6B96">
            <w:pPr>
              <w:spacing w:before="225" w:after="225"/>
              <w:rPr>
                <w:rFonts w:cs="Arial"/>
              </w:rPr>
            </w:pPr>
            <w:r w:rsidRPr="00F36D05">
              <w:rPr>
                <w:rFonts w:cs="Arial"/>
                <w:color w:val="000000"/>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B36908" w:rsidRPr="00F36D05" w:rsidRDefault="00B36908" w:rsidP="005A6B96">
            <w:pPr>
              <w:spacing w:before="225" w:after="225"/>
              <w:rPr>
                <w:rFonts w:cs="Arial"/>
              </w:rPr>
            </w:pPr>
            <w:r w:rsidRPr="00F36D05">
              <w:rPr>
                <w:rFonts w:cs="Arial"/>
                <w:color w:val="000000"/>
              </w:rPr>
              <w:t>Za zamenjane dele v garancijski dobi prične teči nov garancijski rok z dnem zamenjave.</w:t>
            </w:r>
          </w:p>
        </w:tc>
      </w:tr>
    </w:tbl>
    <w:p w:rsidR="00B36908" w:rsidRPr="00F36D05" w:rsidRDefault="00B36908" w:rsidP="00B36908">
      <w:pPr>
        <w:jc w:val="center"/>
        <w:rPr>
          <w:rFonts w:cs="Arial"/>
        </w:rPr>
      </w:pPr>
      <w:r w:rsidRPr="00F36D05">
        <w:rPr>
          <w:rFonts w:cs="Arial"/>
          <w:b/>
          <w:bCs/>
          <w:color w:val="000000"/>
        </w:rPr>
        <w:t>19.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6B7A0A" w:rsidRDefault="00B36908" w:rsidP="005A6B96">
            <w:pPr>
              <w:spacing w:before="225" w:after="225"/>
              <w:rPr>
                <w:rFonts w:cs="Arial"/>
                <w:color w:val="000000"/>
              </w:rPr>
            </w:pPr>
            <w:r w:rsidRPr="006B7A0A">
              <w:rPr>
                <w:rFonts w:cs="Arial"/>
                <w:color w:val="000000"/>
              </w:rPr>
              <w:t xml:space="preserve">Izvajalec zagotavlja rezervne dele in redni servis opreme še najmanj 10 let po vgradnji opreme. </w:t>
            </w:r>
          </w:p>
          <w:p w:rsidR="00B36908" w:rsidRDefault="00B36908" w:rsidP="005A6B96">
            <w:pPr>
              <w:spacing w:before="225" w:after="225"/>
              <w:rPr>
                <w:rFonts w:cs="Arial"/>
                <w:color w:val="000000"/>
              </w:rPr>
            </w:pPr>
            <w:r w:rsidRPr="006B7A0A">
              <w:rPr>
                <w:rFonts w:cs="Arial"/>
                <w:color w:val="000000"/>
              </w:rPr>
              <w:t>Izvajalec se zavezuje, da bo na zahtevo naročnika (po predhodnem naročilu) izvedel tudi vsa potrebna redna vzdrževalna dela na objektu v času garancijske dobe naprav in zagotavljal nadzor nad delovanjem naprave.</w:t>
            </w:r>
            <w:r w:rsidRPr="00F36D05">
              <w:rPr>
                <w:rFonts w:cs="Arial"/>
                <w:color w:val="000000"/>
              </w:rPr>
              <w:t xml:space="preserve"> </w:t>
            </w:r>
          </w:p>
          <w:p w:rsidR="00533FE0" w:rsidRPr="00F36D05" w:rsidRDefault="00533FE0" w:rsidP="005A6B96">
            <w:pPr>
              <w:spacing w:before="225" w:after="225"/>
              <w:rPr>
                <w:rFonts w:cs="Arial"/>
              </w:rPr>
            </w:pPr>
          </w:p>
        </w:tc>
      </w:tr>
    </w:tbl>
    <w:p w:rsidR="00B36908" w:rsidRPr="00F36D05" w:rsidRDefault="00B36908" w:rsidP="00B36908">
      <w:pPr>
        <w:jc w:val="center"/>
        <w:rPr>
          <w:rFonts w:cs="Arial"/>
        </w:rPr>
      </w:pPr>
      <w:r w:rsidRPr="00F36D05">
        <w:rPr>
          <w:rFonts w:cs="Arial"/>
          <w:b/>
          <w:bCs/>
          <w:color w:val="000000"/>
        </w:rPr>
        <w:lastRenderedPageBreak/>
        <w:t>20.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Morebitne skrite napake se obravnavajo v skladu z določili zakona, ki ureja obligacijska razmerja.</w:t>
            </w:r>
          </w:p>
        </w:tc>
      </w:tr>
    </w:tbl>
    <w:p w:rsidR="00B36908" w:rsidRPr="00F36D05" w:rsidRDefault="00B36908" w:rsidP="00B36908">
      <w:pPr>
        <w:jc w:val="center"/>
        <w:rPr>
          <w:rFonts w:cs="Arial"/>
        </w:rPr>
      </w:pPr>
      <w:r w:rsidRPr="00F36D05">
        <w:rPr>
          <w:rFonts w:cs="Arial"/>
          <w:b/>
          <w:bCs/>
          <w:color w:val="000000"/>
        </w:rPr>
        <w:t>21.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2D5C38" w:rsidRDefault="00B36908" w:rsidP="005A6B96">
            <w:pPr>
              <w:spacing w:before="225" w:after="225"/>
              <w:rPr>
                <w:rFonts w:cs="Arial"/>
                <w:b/>
              </w:rPr>
            </w:pPr>
            <w:r w:rsidRPr="002D5C38">
              <w:rPr>
                <w:rFonts w:cs="Arial"/>
                <w:b/>
                <w:color w:val="000000"/>
              </w:rPr>
              <w:t xml:space="preserve">ZAVAROVANJE ZA DOBRO IZVEDBO </w:t>
            </w:r>
          </w:p>
          <w:p w:rsidR="00B36908" w:rsidRPr="001E6259" w:rsidRDefault="00B36908" w:rsidP="005A6B96">
            <w:pPr>
              <w:tabs>
                <w:tab w:val="num" w:pos="720"/>
              </w:tabs>
              <w:rPr>
                <w:rFonts w:cs="Arial"/>
              </w:rPr>
            </w:pPr>
            <w:r w:rsidRPr="00646A22">
              <w:rPr>
                <w:rFonts w:cs="Arial"/>
              </w:rPr>
              <w:t>Izvajalec je dolžan najkasneje v roku 10 dni po sklenitvi pogodbe</w:t>
            </w:r>
            <w:r w:rsidRPr="00646A22">
              <w:rPr>
                <w:rFonts w:cs="Arial"/>
                <w:color w:val="000000"/>
              </w:rPr>
              <w:t xml:space="preserve"> oziroma aneksa</w:t>
            </w:r>
            <w:r w:rsidRPr="001E6259">
              <w:rPr>
                <w:rFonts w:cs="Arial"/>
                <w:color w:val="000000"/>
              </w:rPr>
              <w:t xml:space="preserve"> </w:t>
            </w:r>
            <w:r>
              <w:rPr>
                <w:rFonts w:cs="Arial"/>
              </w:rPr>
              <w:t>izročiti</w:t>
            </w:r>
            <w:r w:rsidRPr="001E6259">
              <w:rPr>
                <w:rFonts w:cs="Arial"/>
              </w:rPr>
              <w:t xml:space="preserve"> naročniku finančno zavarovanje za dobro izvedbo del v višini 10% (deset odstotkov) sku</w:t>
            </w:r>
            <w:r>
              <w:rPr>
                <w:rFonts w:cs="Arial"/>
              </w:rPr>
              <w:t xml:space="preserve">pne vrednosti pogodbenih del </w:t>
            </w:r>
            <w:r w:rsidRPr="001E6259">
              <w:rPr>
                <w:rFonts w:cs="Arial"/>
              </w:rPr>
              <w:t>z DDV oziroma vrednosti del iz</w:t>
            </w:r>
            <w:r>
              <w:rPr>
                <w:rFonts w:cs="Arial"/>
              </w:rPr>
              <w:t xml:space="preserve"> aneksa z veljavnostjo vsaj še 3</w:t>
            </w:r>
            <w:r w:rsidRPr="001E6259">
              <w:rPr>
                <w:rFonts w:cs="Arial"/>
              </w:rPr>
              <w:t>0 dni po roku za dokončanje del po tej pogodbi, kot jamstvo za kvalitetno in pravočasno izvršitev del in jo naročnik lahko vnovči:</w:t>
            </w:r>
          </w:p>
          <w:p w:rsidR="00B36908" w:rsidRPr="001E6259" w:rsidRDefault="00B36908" w:rsidP="00B36908">
            <w:pPr>
              <w:numPr>
                <w:ilvl w:val="1"/>
                <w:numId w:val="28"/>
              </w:numPr>
              <w:rPr>
                <w:rFonts w:cs="Arial"/>
              </w:rPr>
            </w:pPr>
            <w:r w:rsidRPr="001E6259">
              <w:rPr>
                <w:rFonts w:cs="Arial"/>
              </w:rPr>
              <w:t>če izvajalec svojih obveznosti do naročnika ne izpolni skladno s pogodbo, v dogovorjeni kvaliteti, obsegu in roku ter v skladu z dokumentacijo v zvezi z oddajo javnega naročila in ponudbeno dokumentacijo;</w:t>
            </w:r>
          </w:p>
          <w:p w:rsidR="00B36908" w:rsidRPr="001E6259" w:rsidRDefault="00B36908" w:rsidP="00B36908">
            <w:pPr>
              <w:numPr>
                <w:ilvl w:val="1"/>
                <w:numId w:val="28"/>
              </w:numPr>
              <w:rPr>
                <w:rFonts w:cs="Arial"/>
              </w:rPr>
            </w:pPr>
            <w:r w:rsidRPr="001E6259">
              <w:rPr>
                <w:rFonts w:cs="Arial"/>
              </w:rPr>
              <w:t>v primeru nekvalitetne izvedbe del in dobave nekvalitetnih in neustreznih materialov in opreme po pogodbi,</w:t>
            </w:r>
          </w:p>
          <w:p w:rsidR="00B36908" w:rsidRPr="001E6259" w:rsidRDefault="00B36908" w:rsidP="00B36908">
            <w:pPr>
              <w:numPr>
                <w:ilvl w:val="1"/>
                <w:numId w:val="28"/>
              </w:numPr>
              <w:rPr>
                <w:rFonts w:cs="Arial"/>
              </w:rPr>
            </w:pPr>
            <w:r w:rsidRPr="001E6259">
              <w:rPr>
                <w:rFonts w:cs="Arial"/>
              </w:rPr>
              <w:t>če izvajalec po svoji krivdi odstopi od pogodbe,</w:t>
            </w:r>
          </w:p>
          <w:p w:rsidR="00B36908" w:rsidRPr="001E6259" w:rsidRDefault="00B36908" w:rsidP="00B36908">
            <w:pPr>
              <w:numPr>
                <w:ilvl w:val="1"/>
                <w:numId w:val="28"/>
              </w:numPr>
              <w:rPr>
                <w:rFonts w:cs="Arial"/>
              </w:rPr>
            </w:pPr>
            <w:r w:rsidRPr="001E6259">
              <w:rPr>
                <w:rFonts w:cs="Arial"/>
              </w:rPr>
              <w:t>če naročnik po krivdi izvajalca odstopi od pogodbe,</w:t>
            </w:r>
          </w:p>
          <w:p w:rsidR="00B36908" w:rsidRPr="001E6259" w:rsidRDefault="00B36908" w:rsidP="00B36908">
            <w:pPr>
              <w:numPr>
                <w:ilvl w:val="1"/>
                <w:numId w:val="28"/>
              </w:numPr>
              <w:rPr>
                <w:rFonts w:cs="Arial"/>
              </w:rPr>
            </w:pPr>
            <w:r w:rsidRPr="001E6259">
              <w:rPr>
                <w:rFonts w:cs="Arial"/>
              </w:rPr>
              <w:t>če naročnik med izvajanjem del ugotovi, da dela dejansko izvaja subjekt, ki ni izvajalec, priglašeni podizvajalec ali partner v skupnem nastopu (kadar ponudnik oddaja ponudbo v skupnem nastopu);</w:t>
            </w:r>
          </w:p>
          <w:p w:rsidR="00B36908" w:rsidRPr="001E6259" w:rsidRDefault="00B36908" w:rsidP="00B36908">
            <w:pPr>
              <w:numPr>
                <w:ilvl w:val="1"/>
                <w:numId w:val="28"/>
              </w:numPr>
              <w:rPr>
                <w:rFonts w:cs="Arial"/>
              </w:rPr>
            </w:pPr>
            <w:r w:rsidRPr="001E6259">
              <w:rPr>
                <w:rFonts w:cs="Arial"/>
              </w:rPr>
              <w:t>če izvajalec naročniku povzroči škodo, ki je ne povrne v roku 8 dni po pozivu naročnika,</w:t>
            </w:r>
          </w:p>
          <w:p w:rsidR="00B36908" w:rsidRPr="001E6259" w:rsidRDefault="00B36908" w:rsidP="00B36908">
            <w:pPr>
              <w:numPr>
                <w:ilvl w:val="1"/>
                <w:numId w:val="28"/>
              </w:numPr>
              <w:rPr>
                <w:rFonts w:cs="Arial"/>
              </w:rPr>
            </w:pPr>
            <w:r w:rsidRPr="001E6259">
              <w:rPr>
                <w:rFonts w:cs="Arial"/>
              </w:rPr>
              <w:t>če izvajalec naročniku poda zavajajoče ali lažne informacije, podatke ali dokumente, zaradi česar mora naročnik javno naročilo razveljaviti ali modificirati,</w:t>
            </w:r>
          </w:p>
          <w:p w:rsidR="00B36908" w:rsidRPr="001E6259" w:rsidRDefault="00B36908" w:rsidP="00B36908">
            <w:pPr>
              <w:numPr>
                <w:ilvl w:val="1"/>
                <w:numId w:val="28"/>
              </w:numPr>
              <w:rPr>
                <w:rFonts w:cs="Arial"/>
              </w:rPr>
            </w:pPr>
            <w:r w:rsidRPr="001E6259">
              <w:rPr>
                <w:rFonts w:cs="Arial"/>
              </w:rPr>
              <w:t>če izvajalec v roku, ki ga določi naročnik, ne odpravi morebitnih pomanjkljivosti,</w:t>
            </w:r>
          </w:p>
          <w:p w:rsidR="00B36908" w:rsidRPr="001E6259" w:rsidRDefault="00B36908" w:rsidP="00B36908">
            <w:pPr>
              <w:numPr>
                <w:ilvl w:val="1"/>
                <w:numId w:val="28"/>
              </w:numPr>
              <w:rPr>
                <w:rFonts w:cs="Arial"/>
              </w:rPr>
            </w:pPr>
            <w:r w:rsidRPr="001E6259">
              <w:rPr>
                <w:rFonts w:cs="Arial"/>
              </w:rPr>
              <w:t>če izvajalec naročniku v roku ne izroči vsebinsko ustrezne police za zavarovanje splošne civilne odgovornosti,</w:t>
            </w:r>
          </w:p>
          <w:p w:rsidR="00B36908" w:rsidRPr="001E6259" w:rsidRDefault="00B36908" w:rsidP="00B36908">
            <w:pPr>
              <w:numPr>
                <w:ilvl w:val="1"/>
                <w:numId w:val="28"/>
              </w:numPr>
              <w:rPr>
                <w:rFonts w:cs="Arial"/>
              </w:rPr>
            </w:pPr>
            <w:r w:rsidRPr="001E6259">
              <w:rPr>
                <w:rFonts w:cs="Arial"/>
              </w:rPr>
              <w:t>če izvajalec naročniku ne predloži ustreznega finančnega zavarovanja za odpravo napak v garancijskem roku,</w:t>
            </w:r>
          </w:p>
          <w:p w:rsidR="00B36908" w:rsidRPr="001E6259" w:rsidRDefault="00B36908" w:rsidP="00B36908">
            <w:pPr>
              <w:numPr>
                <w:ilvl w:val="1"/>
                <w:numId w:val="28"/>
              </w:numPr>
              <w:rPr>
                <w:rFonts w:cs="Arial"/>
              </w:rPr>
            </w:pPr>
            <w:r w:rsidRPr="001E6259">
              <w:rPr>
                <w:rFonts w:cs="Arial"/>
              </w:rPr>
              <w:t>za poravnavo stroškov in škode, ki bi nastala z nepravočasno izvedbo del,</w:t>
            </w:r>
          </w:p>
          <w:p w:rsidR="00B36908" w:rsidRDefault="00B36908" w:rsidP="00B36908">
            <w:pPr>
              <w:numPr>
                <w:ilvl w:val="1"/>
                <w:numId w:val="28"/>
              </w:numPr>
              <w:rPr>
                <w:rFonts w:cs="Arial"/>
              </w:rPr>
            </w:pPr>
            <w:r w:rsidRPr="001E6259">
              <w:rPr>
                <w:rFonts w:cs="Arial"/>
              </w:rPr>
              <w:t>če izvajalec ne dostavi podaljšanja veljavnosti finančnega zavarovanja do roka, ki se opredeli v aneksu k pogodbi v primeru sporazumnega podaljšanja roka;</w:t>
            </w:r>
          </w:p>
          <w:p w:rsidR="00B36908" w:rsidRDefault="00B36908" w:rsidP="00B36908">
            <w:pPr>
              <w:numPr>
                <w:ilvl w:val="1"/>
                <w:numId w:val="28"/>
              </w:numPr>
              <w:rPr>
                <w:rFonts w:cs="Arial"/>
              </w:rPr>
            </w:pPr>
            <w:r w:rsidRPr="001E6259">
              <w:rPr>
                <w:rFonts w:cs="Arial"/>
              </w:rPr>
              <w:t>v drugih primerih, kot to določa pogodba v primeru nepravočasnega oz. neažurnega izv</w:t>
            </w:r>
            <w:r>
              <w:rPr>
                <w:rFonts w:cs="Arial"/>
              </w:rPr>
              <w:t>ajanja del v smislu te pogodbe.</w:t>
            </w:r>
          </w:p>
          <w:p w:rsidR="00B36908" w:rsidRPr="001E6259" w:rsidRDefault="00B36908" w:rsidP="005A6B96">
            <w:pPr>
              <w:ind w:left="1440"/>
              <w:rPr>
                <w:rFonts w:cs="Arial"/>
              </w:rPr>
            </w:pPr>
          </w:p>
        </w:tc>
      </w:tr>
    </w:tbl>
    <w:p w:rsidR="00B36908" w:rsidRPr="00F36D05" w:rsidRDefault="00B36908" w:rsidP="00B36908">
      <w:pPr>
        <w:jc w:val="center"/>
        <w:rPr>
          <w:rFonts w:cs="Arial"/>
        </w:rPr>
      </w:pPr>
      <w:r w:rsidRPr="00F36D05">
        <w:rPr>
          <w:rFonts w:cs="Arial"/>
          <w:b/>
          <w:bCs/>
          <w:color w:val="000000"/>
        </w:rPr>
        <w:t>22.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2D5C38" w:rsidRDefault="00B36908" w:rsidP="005A6B96">
            <w:pPr>
              <w:spacing w:before="225" w:after="225"/>
              <w:rPr>
                <w:rFonts w:cs="Arial"/>
                <w:b/>
                <w:color w:val="000000"/>
              </w:rPr>
            </w:pPr>
            <w:r w:rsidRPr="002D5C38">
              <w:rPr>
                <w:rFonts w:cs="Arial"/>
                <w:b/>
                <w:color w:val="000000"/>
              </w:rPr>
              <w:t xml:space="preserve">ZAVAROVANJE ZA ODPRAVO NAPAK  </w:t>
            </w:r>
          </w:p>
          <w:p w:rsidR="00B36908" w:rsidRDefault="00B36908" w:rsidP="005A6B96">
            <w:pPr>
              <w:spacing w:before="225" w:after="225"/>
              <w:rPr>
                <w:rFonts w:cs="Arial"/>
                <w:color w:val="000000"/>
              </w:rPr>
            </w:pPr>
            <w:r w:rsidRPr="00F36D05">
              <w:rPr>
                <w:rFonts w:cs="Arial"/>
                <w:color w:val="000000"/>
              </w:rPr>
              <w:t>Izvajalec je dolža</w:t>
            </w:r>
            <w:r>
              <w:rPr>
                <w:rFonts w:cs="Arial"/>
                <w:color w:val="000000"/>
              </w:rPr>
              <w:t xml:space="preserve">n ob primopredaji izvedenih del, </w:t>
            </w:r>
            <w:r w:rsidRPr="001E6259">
              <w:rPr>
                <w:rFonts w:cs="Arial"/>
                <w:color w:val="000000"/>
              </w:rPr>
              <w:t>kot jamstvo za odpravo pomanjkljivosti, reklamiranih v garancijskem roku, najkasneje 20 dni po podpisu zapisnika o končnem prevz</w:t>
            </w:r>
            <w:r>
              <w:rPr>
                <w:rFonts w:cs="Arial"/>
                <w:color w:val="000000"/>
              </w:rPr>
              <w:t>emu vseh pogodbenih del, izročiti</w:t>
            </w:r>
            <w:r w:rsidRPr="001E6259">
              <w:rPr>
                <w:rFonts w:cs="Arial"/>
                <w:color w:val="000000"/>
              </w:rPr>
              <w:t xml:space="preserve"> naročniku finančno zavarovanje za odpravo napak v garancijskem roku v višini 5% (pet odstotkov) od realizirane vrednosti pogodbe z DDV.</w:t>
            </w:r>
          </w:p>
          <w:p w:rsidR="00B36908" w:rsidRPr="00F36D05" w:rsidRDefault="00B36908" w:rsidP="005A6B96">
            <w:pPr>
              <w:spacing w:before="225" w:after="225"/>
              <w:rPr>
                <w:rFonts w:cs="Arial"/>
              </w:rPr>
            </w:pPr>
            <w:r w:rsidRPr="00F36D05">
              <w:rPr>
                <w:rFonts w:cs="Arial"/>
                <w:color w:val="000000"/>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B36908" w:rsidRPr="00F36D05" w:rsidRDefault="00B36908" w:rsidP="00B36908">
      <w:pPr>
        <w:spacing w:before="225" w:after="225"/>
        <w:rPr>
          <w:rFonts w:cs="Arial"/>
        </w:rPr>
      </w:pPr>
      <w:r w:rsidRPr="00F36D05">
        <w:rPr>
          <w:rFonts w:cs="Arial"/>
          <w:b/>
          <w:bCs/>
          <w:color w:val="000000"/>
        </w:rPr>
        <w:lastRenderedPageBreak/>
        <w:t>XI. ODSTOP OD POGODBE</w:t>
      </w:r>
    </w:p>
    <w:p w:rsidR="00B36908" w:rsidRPr="00F36D05" w:rsidRDefault="00B36908" w:rsidP="00B36908">
      <w:pPr>
        <w:jc w:val="center"/>
        <w:rPr>
          <w:rFonts w:cs="Arial"/>
        </w:rPr>
      </w:pPr>
      <w:r w:rsidRPr="00F36D05">
        <w:rPr>
          <w:rFonts w:cs="Arial"/>
          <w:b/>
          <w:bCs/>
          <w:color w:val="000000"/>
        </w:rPr>
        <w:t>23.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Če pride do prekinitve del oziroma do razdrtja pogodbe po krivdi ene od pogodbenih strank, nosi nastale stroške tista pogodbena stranka, ki je povzročila prekinitev dela ali razdrtje pogodbe.</w:t>
            </w:r>
          </w:p>
          <w:p w:rsidR="00B36908" w:rsidRPr="00F36D05" w:rsidRDefault="00B36908" w:rsidP="005A6B96">
            <w:pPr>
              <w:spacing w:before="225" w:after="225"/>
              <w:rPr>
                <w:rFonts w:cs="Arial"/>
              </w:rPr>
            </w:pPr>
            <w:r w:rsidRPr="00F36D05">
              <w:rPr>
                <w:rFonts w:cs="Arial"/>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B36908" w:rsidRPr="00F36D05" w:rsidTr="005A6B96">
              <w:tc>
                <w:tcPr>
                  <w:tcW w:w="0" w:type="auto"/>
                  <w:tcMar>
                    <w:top w:w="0" w:type="auto"/>
                    <w:bottom w:w="0" w:type="auto"/>
                  </w:tcMar>
                </w:tcPr>
                <w:p w:rsidR="00B36908" w:rsidRPr="00F36D05" w:rsidRDefault="00B36908" w:rsidP="00B36908">
                  <w:pPr>
                    <w:numPr>
                      <w:ilvl w:val="0"/>
                      <w:numId w:val="34"/>
                    </w:numPr>
                    <w:rPr>
                      <w:rFonts w:cs="Arial"/>
                      <w:color w:val="000000"/>
                    </w:rPr>
                  </w:pPr>
                  <w:r w:rsidRPr="00F36D05">
                    <w:rPr>
                      <w:rFonts w:cs="Arial"/>
                      <w:color w:val="000000"/>
                    </w:rPr>
                    <w:t>pride izvajalec v takšno finančno situacijo, ki bi mu onemogočila izvedbo pogodbenih obveznosti;</w:t>
                  </w:r>
                </w:p>
                <w:p w:rsidR="00B36908" w:rsidRPr="00F36D05" w:rsidRDefault="00B36908" w:rsidP="00B36908">
                  <w:pPr>
                    <w:numPr>
                      <w:ilvl w:val="0"/>
                      <w:numId w:val="34"/>
                    </w:numPr>
                    <w:rPr>
                      <w:rFonts w:cs="Arial"/>
                      <w:color w:val="000000"/>
                    </w:rPr>
                  </w:pPr>
                  <w:r w:rsidRPr="00F36D05">
                    <w:rPr>
                      <w:rFonts w:cs="Arial"/>
                      <w:color w:val="000000"/>
                    </w:rPr>
                    <w:t>izvajalec po svoji krivdi v roku 14 dni od veljavnosti pogodbe in uvedbe v delo ne prične z delom;</w:t>
                  </w:r>
                </w:p>
                <w:p w:rsidR="00B36908" w:rsidRPr="00F36D05" w:rsidRDefault="00B36908" w:rsidP="00B36908">
                  <w:pPr>
                    <w:numPr>
                      <w:ilvl w:val="0"/>
                      <w:numId w:val="34"/>
                    </w:numPr>
                    <w:rPr>
                      <w:rFonts w:cs="Arial"/>
                      <w:color w:val="000000"/>
                    </w:rPr>
                  </w:pPr>
                  <w:r w:rsidRPr="00F36D05">
                    <w:rPr>
                      <w:rFonts w:cs="Arial"/>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B36908" w:rsidRPr="00F36D05" w:rsidRDefault="00B36908" w:rsidP="005A6B96">
            <w:pPr>
              <w:spacing w:before="225" w:after="225"/>
              <w:rPr>
                <w:rFonts w:cs="Arial"/>
              </w:rPr>
            </w:pPr>
            <w:r w:rsidRPr="00F36D05">
              <w:rPr>
                <w:rFonts w:cs="Arial"/>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B36908" w:rsidRPr="00F36D05" w:rsidTr="005A6B96">
              <w:tc>
                <w:tcPr>
                  <w:tcW w:w="0" w:type="auto"/>
                  <w:tcMar>
                    <w:top w:w="0" w:type="auto"/>
                    <w:bottom w:w="0" w:type="auto"/>
                  </w:tcMar>
                </w:tcPr>
                <w:p w:rsidR="00B36908" w:rsidRPr="00F36D05" w:rsidRDefault="00B36908" w:rsidP="00B36908">
                  <w:pPr>
                    <w:numPr>
                      <w:ilvl w:val="0"/>
                      <w:numId w:val="35"/>
                    </w:numPr>
                    <w:rPr>
                      <w:rFonts w:cs="Arial"/>
                      <w:color w:val="000000"/>
                    </w:rPr>
                  </w:pPr>
                  <w:r w:rsidRPr="00F36D05">
                    <w:rPr>
                      <w:rFonts w:cs="Arial"/>
                      <w:color w:val="000000"/>
                    </w:rPr>
                    <w:t>javno naročilo je bilo bistveno spremenjeno, kar terja nov postopek javnega naročanja;</w:t>
                  </w:r>
                </w:p>
                <w:p w:rsidR="00B36908" w:rsidRPr="00F36D05" w:rsidRDefault="00B36908" w:rsidP="00B36908">
                  <w:pPr>
                    <w:numPr>
                      <w:ilvl w:val="0"/>
                      <w:numId w:val="35"/>
                    </w:numPr>
                    <w:rPr>
                      <w:rFonts w:cs="Arial"/>
                      <w:color w:val="000000"/>
                    </w:rPr>
                  </w:pPr>
                  <w:r w:rsidRPr="00F36D05">
                    <w:rPr>
                      <w:rFonts w:cs="Arial"/>
                      <w:color w:val="000000"/>
                    </w:rPr>
                    <w:t>v času oddaje javnega naročila je bil izvajalec v enem od položajev, zaradi katerega bi ga naročnik moral izključiti iz postopka javnega naročanja, pa s tem dejstvom naročnik ni bil seznanjen v postopku javnega naročanja;</w:t>
                  </w:r>
                </w:p>
                <w:p w:rsidR="00B36908" w:rsidRPr="00F36D05" w:rsidRDefault="00B36908" w:rsidP="00AE591D">
                  <w:pPr>
                    <w:numPr>
                      <w:ilvl w:val="0"/>
                      <w:numId w:val="35"/>
                    </w:numPr>
                    <w:rPr>
                      <w:rFonts w:cs="Arial"/>
                      <w:color w:val="000000"/>
                    </w:rPr>
                  </w:pPr>
                  <w:r w:rsidRPr="00F36D05">
                    <w:rPr>
                      <w:rFonts w:cs="Arial"/>
                      <w:color w:val="000000"/>
                    </w:rPr>
                    <w:t>zaradi</w:t>
                  </w:r>
                  <w:r w:rsidR="00AE591D">
                    <w:rPr>
                      <w:rFonts w:cs="Arial"/>
                      <w:color w:val="000000"/>
                    </w:rPr>
                    <w:t xml:space="preserve"> hudih kršitev obveznosti iz Pogodbe o Evropski uniji (UL C 202, 7. 6. 2016)</w:t>
                  </w:r>
                  <w:r w:rsidRPr="00F36D05">
                    <w:rPr>
                      <w:rFonts w:cs="Arial"/>
                      <w:color w:val="000000"/>
                    </w:rPr>
                    <w:t xml:space="preserve">, </w:t>
                  </w:r>
                  <w:r w:rsidR="00AE591D">
                    <w:rPr>
                      <w:rFonts w:cs="Arial"/>
                      <w:color w:val="000000"/>
                    </w:rPr>
                    <w:t>Pogodbe o delovanju Evropske unije (</w:t>
                  </w:r>
                  <w:r w:rsidR="00AE591D" w:rsidRPr="00AE591D">
                    <w:rPr>
                      <w:rFonts w:cs="Arial"/>
                      <w:color w:val="000000"/>
                    </w:rPr>
                    <w:t>UL C 202, 7. 6. 2016</w:t>
                  </w:r>
                  <w:r w:rsidR="00AE591D">
                    <w:rPr>
                      <w:rFonts w:cs="Arial"/>
                      <w:color w:val="000000"/>
                    </w:rPr>
                    <w:t>; v nadaljevanju PDEV)</w:t>
                  </w:r>
                  <w:r w:rsidRPr="00F36D05">
                    <w:rPr>
                      <w:rFonts w:cs="Arial"/>
                      <w:color w:val="000000"/>
                    </w:rPr>
                    <w:t xml:space="preserve"> in tega zakona, ki jih je po postopku v skladu z 258. členom PDEU ugotovilo Sodišče Evropske unije, javno naročilo ne bi smelo biti oddano izvajalcu.</w:t>
                  </w:r>
                </w:p>
              </w:tc>
            </w:tr>
          </w:tbl>
          <w:p w:rsidR="00B36908" w:rsidRPr="00F36D05" w:rsidRDefault="00B36908" w:rsidP="005A6B96">
            <w:pPr>
              <w:spacing w:before="225" w:after="225"/>
              <w:rPr>
                <w:rFonts w:cs="Arial"/>
              </w:rPr>
            </w:pPr>
            <w:r w:rsidRPr="00F36D05">
              <w:rPr>
                <w:rFonts w:cs="Arial"/>
                <w:color w:val="000000"/>
              </w:rPr>
              <w:t>Odstop od pogodbe učinkuje z dnem, ko izvajalec prejme pisno izjavo naročnika o odstopu.</w:t>
            </w:r>
          </w:p>
          <w:p w:rsidR="00B36908" w:rsidRPr="00F36D05" w:rsidRDefault="00B36908" w:rsidP="005A6B96">
            <w:pPr>
              <w:spacing w:before="225" w:after="225"/>
              <w:rPr>
                <w:rFonts w:cs="Arial"/>
                <w:color w:val="000000"/>
              </w:rPr>
            </w:pPr>
            <w:r w:rsidRPr="00F36D05">
              <w:rPr>
                <w:rFonts w:cs="Arial"/>
                <w:color w:val="000000"/>
              </w:rPr>
              <w:t>Naročnik bo istočasno z odstopom od pogodbe pričel s postopki za unovčenje zavarovanja za dobro izvedbo pogodbenih obveznosti.</w:t>
            </w:r>
          </w:p>
          <w:p w:rsidR="00B36908" w:rsidRPr="00F36D05" w:rsidRDefault="00B36908" w:rsidP="005A6B96">
            <w:pPr>
              <w:spacing w:before="225" w:after="225"/>
              <w:rPr>
                <w:rFonts w:cs="Arial"/>
              </w:rPr>
            </w:pPr>
            <w:r w:rsidRPr="00F36D05">
              <w:rPr>
                <w:rFonts w:cs="Arial"/>
              </w:rPr>
              <w:t>Naročnik lahko med izvajanjem pogodbe tudi odstopi od pogodbe v primeru, da ne pridobi sredstev za sofinanciranje investicije, pri čemer pa je dolžan izvajalcu plačati za vsa že izvedena dela in v primeru, da je izvajalec že dobavil (naročniku ali na skladišče) opremo za potrebe naročnika, tudi vrednost te opreme, ki jo je dolžan izvajalec predhodno predati naročniku.</w:t>
            </w:r>
          </w:p>
        </w:tc>
      </w:tr>
    </w:tbl>
    <w:p w:rsidR="00B36908" w:rsidRDefault="00B36908" w:rsidP="00B36908">
      <w:pPr>
        <w:spacing w:before="225" w:after="225"/>
        <w:rPr>
          <w:rFonts w:cs="Arial"/>
          <w:b/>
          <w:bCs/>
          <w:color w:val="000000"/>
        </w:rPr>
      </w:pPr>
      <w:r w:rsidRPr="00F36D05">
        <w:rPr>
          <w:rFonts w:cs="Arial"/>
          <w:b/>
          <w:bCs/>
          <w:color w:val="000000"/>
        </w:rPr>
        <w:t>XII. SOCIALNA KLAVZULA IN RAZVEZNI POGOJ</w:t>
      </w:r>
    </w:p>
    <w:p w:rsidR="001F0529" w:rsidRPr="00F36D05" w:rsidRDefault="001F0529" w:rsidP="00B36908">
      <w:pPr>
        <w:spacing w:before="225" w:after="225"/>
        <w:rPr>
          <w:rFonts w:cs="Arial"/>
        </w:rPr>
      </w:pPr>
    </w:p>
    <w:p w:rsidR="00B36908" w:rsidRPr="00F36D05" w:rsidRDefault="00B36908" w:rsidP="00B36908">
      <w:pPr>
        <w:jc w:val="center"/>
        <w:rPr>
          <w:rFonts w:cs="Arial"/>
        </w:rPr>
      </w:pPr>
      <w:r w:rsidRPr="00F36D05">
        <w:rPr>
          <w:rFonts w:cs="Arial"/>
          <w:b/>
          <w:bCs/>
          <w:color w:val="000000"/>
        </w:rPr>
        <w:lastRenderedPageBreak/>
        <w:t>24.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36908" w:rsidRPr="00F36D05" w:rsidRDefault="00B36908" w:rsidP="005A6B96">
            <w:pPr>
              <w:spacing w:before="225" w:after="225"/>
              <w:rPr>
                <w:rFonts w:cs="Arial"/>
              </w:rPr>
            </w:pPr>
            <w:r w:rsidRPr="00F36D05">
              <w:rPr>
                <w:rFonts w:cs="Arial"/>
                <w:color w:val="00000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36D05">
              <w:rPr>
                <w:rFonts w:cs="Arial"/>
                <w:color w:val="000000"/>
              </w:rPr>
              <w:t>podizvajanje</w:t>
            </w:r>
            <w:proofErr w:type="spellEnd"/>
            <w:r w:rsidRPr="00F36D05">
              <w:rPr>
                <w:rFonts w:cs="Arial"/>
                <w:color w:val="00000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621967">
              <w:rPr>
                <w:rFonts w:cs="Arial"/>
                <w:color w:val="000000"/>
              </w:rPr>
              <w:t>ZJN-3</w:t>
            </w:r>
            <w:r w:rsidRPr="00F36D05">
              <w:rPr>
                <w:rFonts w:cs="Arial"/>
                <w:color w:val="000000"/>
              </w:rPr>
              <w:t xml:space="preserve"> pravočasno predlaganega novega podizvajalca zavrne, se razvezni pogoj uresniči pod pogojem, da je od seznanitve naročnika s kršitvijo in do izteka veljavnosti pogodbe še najmanj šest mesecev. </w:t>
            </w:r>
          </w:p>
          <w:p w:rsidR="00B36908" w:rsidRPr="00F36D05" w:rsidRDefault="00B36908" w:rsidP="005A6B96">
            <w:pPr>
              <w:spacing w:before="225" w:after="225"/>
              <w:rPr>
                <w:rFonts w:cs="Arial"/>
              </w:rPr>
            </w:pPr>
            <w:r w:rsidRPr="00F36D05">
              <w:rPr>
                <w:rFonts w:cs="Arial"/>
                <w:color w:val="00000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rsidR="00B36908" w:rsidRPr="00F36D05" w:rsidRDefault="00B36908" w:rsidP="00B36908">
      <w:pPr>
        <w:spacing w:before="225" w:after="225"/>
        <w:rPr>
          <w:rFonts w:cs="Arial"/>
        </w:rPr>
      </w:pPr>
      <w:r w:rsidRPr="00F36D05">
        <w:rPr>
          <w:rFonts w:cs="Arial"/>
          <w:b/>
          <w:bCs/>
          <w:color w:val="000000"/>
        </w:rPr>
        <w:t>XIII. REVIZIJSKA SLED</w:t>
      </w:r>
    </w:p>
    <w:p w:rsidR="00B36908" w:rsidRPr="00F36D05" w:rsidRDefault="00B36908" w:rsidP="00B36908">
      <w:pPr>
        <w:jc w:val="center"/>
        <w:rPr>
          <w:rFonts w:cs="Arial"/>
        </w:rPr>
      </w:pPr>
      <w:r w:rsidRPr="00F36D05">
        <w:rPr>
          <w:rFonts w:cs="Arial"/>
          <w:b/>
          <w:bCs/>
          <w:color w:val="000000"/>
        </w:rPr>
        <w:t>25.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Vsa dokumentacija, povezana z izvedbo projekta, mora biti hranjena na način, da zagotavlja revizijsko sled dobave blaga.</w:t>
            </w:r>
          </w:p>
          <w:p w:rsidR="00B36908" w:rsidRPr="00F36D05" w:rsidRDefault="00B36908" w:rsidP="005A6B96">
            <w:pPr>
              <w:spacing w:before="225" w:after="225"/>
              <w:rPr>
                <w:rFonts w:cs="Arial"/>
              </w:rPr>
            </w:pPr>
            <w:r w:rsidRPr="00F36D05">
              <w:rPr>
                <w:rFonts w:cs="Arial"/>
                <w:color w:val="000000"/>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B36908" w:rsidRPr="00F36D05" w:rsidRDefault="00B36908" w:rsidP="005A6B96">
            <w:pPr>
              <w:spacing w:before="225" w:after="225"/>
              <w:rPr>
                <w:rFonts w:cs="Arial"/>
              </w:rPr>
            </w:pPr>
            <w:r w:rsidRPr="00F36D05">
              <w:rPr>
                <w:rFonts w:cs="Arial"/>
                <w:color w:val="000000"/>
              </w:rPr>
              <w:t>Izvajalec se zavezuje, da bo zagotovil dostop do celotne dokumentacije v zvezi z dobavo ministrstvu, organu upravljanja, organu za potrjevanje, revizijskemu organu in drugim nadzornim organom</w:t>
            </w:r>
            <w:r w:rsidR="00621967">
              <w:rPr>
                <w:rFonts w:cs="Arial"/>
                <w:color w:val="000000"/>
              </w:rPr>
              <w:t>,</w:t>
            </w:r>
            <w:r w:rsidRPr="00F36D05">
              <w:rPr>
                <w:rFonts w:cs="Arial"/>
                <w:color w:val="000000"/>
              </w:rPr>
              <w:t xml:space="preserve"> vključenim v izvajanje, upravljanje, nadzor ali revizijo javnega razpisa </w:t>
            </w:r>
            <w:r w:rsidRPr="00F36D05">
              <w:rPr>
                <w:rFonts w:cs="Arial"/>
                <w:color w:val="000000"/>
              </w:rPr>
              <w:lastRenderedPageBreak/>
              <w:t>ter njihovim pooblaščencem, in sicer tudi po izpolnitvi pogodbenih obveznosti oziroma po poteku pogodbe o izvedbi dobave.</w:t>
            </w:r>
          </w:p>
          <w:p w:rsidR="00B36908" w:rsidRPr="00F36D05" w:rsidRDefault="00B36908" w:rsidP="005A6B96">
            <w:pPr>
              <w:spacing w:before="225" w:after="225"/>
              <w:rPr>
                <w:rFonts w:cs="Arial"/>
              </w:rPr>
            </w:pPr>
            <w:r w:rsidRPr="00F36D05">
              <w:rPr>
                <w:rFonts w:cs="Arial"/>
                <w:color w:val="00000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w:t>
            </w:r>
            <w:r w:rsidR="00621967">
              <w:rPr>
                <w:rFonts w:cs="Arial"/>
                <w:color w:val="000000"/>
              </w:rPr>
              <w:t>,</w:t>
            </w:r>
            <w:r w:rsidRPr="00F36D05">
              <w:rPr>
                <w:rFonts w:cs="Arial"/>
                <w:color w:val="000000"/>
              </w:rPr>
              <w:t xml:space="preserve"> povezanih s shranjenimi podatki in informacijami ter sistemi za zbiranje, obdelovanje in arhiviranje podatkov.</w:t>
            </w:r>
          </w:p>
          <w:p w:rsidR="00B36908" w:rsidRPr="00F36D05" w:rsidRDefault="00B36908" w:rsidP="005A6B96">
            <w:pPr>
              <w:spacing w:before="225" w:after="225"/>
              <w:rPr>
                <w:rFonts w:cs="Arial"/>
              </w:rPr>
            </w:pPr>
            <w:r w:rsidRPr="00F36D05">
              <w:rPr>
                <w:rFonts w:cs="Arial"/>
                <w:color w:val="000000"/>
              </w:rPr>
              <w:t>Informacije, ki jih revizijska sled vključuje, morajo biti takšne, da dokazujejo nespornost shranjene informacije. Njihov nastanek in hramba morata zagotavljati njihovo nespornost in uporabnost v vsem času hranjenja informacij.</w:t>
            </w:r>
          </w:p>
        </w:tc>
      </w:tr>
    </w:tbl>
    <w:p w:rsidR="00B36908" w:rsidRPr="00F36D05" w:rsidRDefault="00B36908" w:rsidP="00B36908">
      <w:pPr>
        <w:spacing w:before="225" w:after="225"/>
        <w:rPr>
          <w:rFonts w:cs="Arial"/>
        </w:rPr>
      </w:pPr>
      <w:r w:rsidRPr="00F36D05">
        <w:rPr>
          <w:rFonts w:cs="Arial"/>
          <w:b/>
          <w:bCs/>
          <w:color w:val="000000"/>
        </w:rPr>
        <w:lastRenderedPageBreak/>
        <w:t>XIV. PROTIKORUPCIJSKA KLAVZULA</w:t>
      </w:r>
    </w:p>
    <w:p w:rsidR="00B36908" w:rsidRPr="00F36D05" w:rsidRDefault="00B36908" w:rsidP="00B36908">
      <w:pPr>
        <w:jc w:val="center"/>
        <w:rPr>
          <w:rFonts w:cs="Arial"/>
        </w:rPr>
      </w:pPr>
      <w:r w:rsidRPr="00F36D05">
        <w:rPr>
          <w:rFonts w:cs="Arial"/>
          <w:b/>
          <w:bCs/>
          <w:color w:val="000000"/>
        </w:rPr>
        <w:t>26.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B36908" w:rsidRPr="00F36D05" w:rsidTr="005A6B96">
              <w:tc>
                <w:tcPr>
                  <w:tcW w:w="0" w:type="auto"/>
                  <w:tcMar>
                    <w:top w:w="0" w:type="auto"/>
                    <w:bottom w:w="0" w:type="auto"/>
                  </w:tcMar>
                </w:tcPr>
                <w:p w:rsidR="00B36908" w:rsidRPr="00F36D05" w:rsidRDefault="00B36908" w:rsidP="00B36908">
                  <w:pPr>
                    <w:numPr>
                      <w:ilvl w:val="0"/>
                      <w:numId w:val="36"/>
                    </w:numPr>
                    <w:rPr>
                      <w:rFonts w:cs="Arial"/>
                      <w:color w:val="000000"/>
                    </w:rPr>
                  </w:pPr>
                  <w:r w:rsidRPr="00F36D05">
                    <w:rPr>
                      <w:rFonts w:cs="Arial"/>
                      <w:color w:val="000000"/>
                    </w:rPr>
                    <w:t>pridobitev posla ali</w:t>
                  </w:r>
                </w:p>
                <w:p w:rsidR="00B36908" w:rsidRPr="00F36D05" w:rsidRDefault="00B36908" w:rsidP="00B36908">
                  <w:pPr>
                    <w:numPr>
                      <w:ilvl w:val="0"/>
                      <w:numId w:val="36"/>
                    </w:numPr>
                    <w:rPr>
                      <w:rFonts w:cs="Arial"/>
                      <w:color w:val="000000"/>
                    </w:rPr>
                  </w:pPr>
                  <w:r w:rsidRPr="00F36D05">
                    <w:rPr>
                      <w:rFonts w:cs="Arial"/>
                      <w:color w:val="000000"/>
                    </w:rPr>
                    <w:t>za sklenitev posla pod ugodnejšimi pogoji ali</w:t>
                  </w:r>
                </w:p>
                <w:p w:rsidR="00B36908" w:rsidRPr="00F36D05" w:rsidRDefault="00B36908" w:rsidP="00B36908">
                  <w:pPr>
                    <w:numPr>
                      <w:ilvl w:val="0"/>
                      <w:numId w:val="36"/>
                    </w:numPr>
                    <w:rPr>
                      <w:rFonts w:cs="Arial"/>
                      <w:color w:val="000000"/>
                    </w:rPr>
                  </w:pPr>
                  <w:r w:rsidRPr="00F36D05">
                    <w:rPr>
                      <w:rFonts w:cs="Arial"/>
                      <w:color w:val="000000"/>
                    </w:rPr>
                    <w:t>za opustitev dolžnega nadzora nad izvajanjem pogodbenih obveznosti ali</w:t>
                  </w:r>
                </w:p>
                <w:p w:rsidR="00B36908" w:rsidRPr="00F36D05" w:rsidRDefault="00B36908" w:rsidP="00B36908">
                  <w:pPr>
                    <w:numPr>
                      <w:ilvl w:val="0"/>
                      <w:numId w:val="36"/>
                    </w:numPr>
                    <w:rPr>
                      <w:rFonts w:cs="Arial"/>
                      <w:color w:val="000000"/>
                    </w:rPr>
                  </w:pPr>
                  <w:r w:rsidRPr="00F36D05">
                    <w:rPr>
                      <w:rFonts w:cs="Arial"/>
                      <w:color w:val="00000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B36908" w:rsidRPr="00F36D05" w:rsidRDefault="00B36908" w:rsidP="005A6B96">
            <w:pPr>
              <w:spacing w:before="225" w:after="225"/>
              <w:rPr>
                <w:rFonts w:cs="Arial"/>
              </w:rPr>
            </w:pPr>
            <w:r w:rsidRPr="00F36D05">
              <w:rPr>
                <w:rFonts w:cs="Arial"/>
                <w:color w:val="000000"/>
              </w:rPr>
              <w:t>je pogodba nična.</w:t>
            </w:r>
          </w:p>
        </w:tc>
      </w:tr>
    </w:tbl>
    <w:p w:rsidR="00B36908" w:rsidRPr="00F36D05" w:rsidRDefault="00B36908" w:rsidP="00B36908">
      <w:pPr>
        <w:spacing w:before="225" w:after="225"/>
        <w:rPr>
          <w:rFonts w:cs="Arial"/>
        </w:rPr>
      </w:pPr>
      <w:r w:rsidRPr="00F36D05">
        <w:rPr>
          <w:rFonts w:cs="Arial"/>
          <w:b/>
          <w:bCs/>
          <w:color w:val="000000"/>
        </w:rPr>
        <w:t>XV. REŠEVANJE SPOROV</w:t>
      </w:r>
    </w:p>
    <w:p w:rsidR="00B36908" w:rsidRPr="00F36D05" w:rsidRDefault="00B36908" w:rsidP="00B36908">
      <w:pPr>
        <w:jc w:val="center"/>
        <w:rPr>
          <w:rFonts w:cs="Arial"/>
        </w:rPr>
      </w:pPr>
      <w:r w:rsidRPr="00F36D05">
        <w:rPr>
          <w:rFonts w:cs="Arial"/>
          <w:b/>
          <w:bCs/>
          <w:color w:val="000000"/>
        </w:rPr>
        <w:t>27.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B36908" w:rsidRPr="00F36D05" w:rsidRDefault="00B36908" w:rsidP="00B36908">
      <w:pPr>
        <w:spacing w:before="225" w:after="225"/>
        <w:rPr>
          <w:rFonts w:cs="Arial"/>
        </w:rPr>
      </w:pPr>
      <w:r w:rsidRPr="00F36D05">
        <w:rPr>
          <w:rFonts w:cs="Arial"/>
          <w:b/>
          <w:bCs/>
          <w:color w:val="000000"/>
        </w:rPr>
        <w:t>XVI. KONČNE DOLOČBE</w:t>
      </w:r>
    </w:p>
    <w:p w:rsidR="00B36908" w:rsidRPr="00F36D05" w:rsidRDefault="00B36908" w:rsidP="00B36908">
      <w:pPr>
        <w:jc w:val="center"/>
        <w:rPr>
          <w:rFonts w:cs="Arial"/>
        </w:rPr>
      </w:pPr>
      <w:r w:rsidRPr="00F36D05">
        <w:rPr>
          <w:rFonts w:cs="Arial"/>
          <w:b/>
          <w:bCs/>
          <w:color w:val="000000"/>
        </w:rPr>
        <w:t>28.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Pr="00F36D05" w:rsidRDefault="00B36908" w:rsidP="005A6B96">
            <w:pPr>
              <w:spacing w:before="225" w:after="225"/>
              <w:rPr>
                <w:rFonts w:cs="Arial"/>
              </w:rPr>
            </w:pPr>
            <w:r w:rsidRPr="00F36D05">
              <w:rPr>
                <w:rFonts w:cs="Arial"/>
                <w:color w:val="000000"/>
              </w:rPr>
              <w:t>Če katerakoli od določb je ali postane neveljavna, to ne vpliva na ostale pogodbene določbe. Neveljavna določba se nadomesti z veljavno, ki mora čim bolj ustrezati namenu, ki ga je zasledovala neveljavna določba.</w:t>
            </w:r>
          </w:p>
          <w:p w:rsidR="00B36908" w:rsidRPr="00F36D05" w:rsidRDefault="00B36908" w:rsidP="005A6B96">
            <w:pPr>
              <w:spacing w:before="225" w:after="225"/>
              <w:rPr>
                <w:rFonts w:cs="Arial"/>
              </w:rPr>
            </w:pPr>
            <w:r w:rsidRPr="00F36D05">
              <w:rPr>
                <w:rFonts w:cs="Arial"/>
                <w:color w:val="000000"/>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rsidR="00B36908" w:rsidRPr="00F36D05" w:rsidRDefault="00B36908" w:rsidP="00B36908">
      <w:pPr>
        <w:jc w:val="center"/>
        <w:rPr>
          <w:rFonts w:cs="Arial"/>
        </w:rPr>
      </w:pPr>
      <w:r w:rsidRPr="00F36D05">
        <w:rPr>
          <w:rFonts w:cs="Arial"/>
          <w:b/>
          <w:bCs/>
          <w:color w:val="000000"/>
        </w:rPr>
        <w:lastRenderedPageBreak/>
        <w:t>29. člen</w:t>
      </w:r>
    </w:p>
    <w:tbl>
      <w:tblPr>
        <w:tblStyle w:val="NormalTablePHPDOCX"/>
        <w:tblW w:w="0" w:type="auto"/>
        <w:tblInd w:w="108" w:type="dxa"/>
        <w:tblLook w:val="04A0" w:firstRow="1" w:lastRow="0" w:firstColumn="1" w:lastColumn="0" w:noHBand="0" w:noVBand="1"/>
      </w:tblPr>
      <w:tblGrid>
        <w:gridCol w:w="8964"/>
      </w:tblGrid>
      <w:tr w:rsidR="00B36908" w:rsidRPr="00F36D05" w:rsidTr="005A6B96">
        <w:tc>
          <w:tcPr>
            <w:tcW w:w="0" w:type="auto"/>
            <w:tcMar>
              <w:top w:w="0" w:type="auto"/>
              <w:bottom w:w="0" w:type="auto"/>
            </w:tcMar>
          </w:tcPr>
          <w:p w:rsidR="00B36908" w:rsidRDefault="00B36908" w:rsidP="005A6B96">
            <w:pPr>
              <w:rPr>
                <w:rFonts w:cs="Arial"/>
              </w:rPr>
            </w:pPr>
          </w:p>
          <w:p w:rsidR="00B36908" w:rsidRDefault="00B36908" w:rsidP="005A6B96">
            <w:pPr>
              <w:rPr>
                <w:rFonts w:cs="Arial"/>
              </w:rPr>
            </w:pPr>
            <w:r w:rsidRPr="0006393A">
              <w:rPr>
                <w:rFonts w:cs="Arial"/>
              </w:rPr>
              <w:t xml:space="preserve">Pogodba je sklenjena, ko jo podpišeta obe pogodbeni stranki, in pod </w:t>
            </w:r>
            <w:proofErr w:type="spellStart"/>
            <w:r w:rsidRPr="0006393A">
              <w:rPr>
                <w:rFonts w:cs="Arial"/>
              </w:rPr>
              <w:t>odložnim</w:t>
            </w:r>
            <w:proofErr w:type="spellEnd"/>
            <w:r w:rsidRPr="0006393A">
              <w:rPr>
                <w:rFonts w:cs="Arial"/>
              </w:rPr>
              <w:t xml:space="preserve"> pogojem, da je naročniku predloženo finančno zavarovanje za dobro izvedbo pogodbenih obveznosti, in velja za čas veljavnosti, kot je opredeljeno v pogodbi.</w:t>
            </w:r>
          </w:p>
          <w:p w:rsidR="00B36908" w:rsidRPr="00F36D05" w:rsidRDefault="00B36908" w:rsidP="005A6B96">
            <w:pPr>
              <w:spacing w:before="225" w:after="225"/>
              <w:rPr>
                <w:rFonts w:cs="Arial"/>
                <w:color w:val="000000"/>
              </w:rPr>
            </w:pPr>
            <w:r w:rsidRPr="00F36D05">
              <w:rPr>
                <w:rFonts w:cs="Arial"/>
                <w:color w:val="000000"/>
              </w:rPr>
              <w:t xml:space="preserve">Pogodba je sestavljena in podpisana v štirih (4) enakih izvodih, od katerih vsaka pogodbena stranka prejme po dva (2) izvoda. </w:t>
            </w:r>
          </w:p>
          <w:p w:rsidR="00B36908" w:rsidRPr="00F36D05" w:rsidRDefault="00B36908" w:rsidP="005A6B96">
            <w:pPr>
              <w:spacing w:before="225" w:after="225"/>
              <w:rPr>
                <w:rFonts w:cs="Arial"/>
              </w:rPr>
            </w:pPr>
          </w:p>
          <w:p w:rsidR="00B36908" w:rsidRPr="001E6259" w:rsidRDefault="00B36908" w:rsidP="005A6B96">
            <w:pPr>
              <w:ind w:left="510" w:hanging="510"/>
              <w:rPr>
                <w:rFonts w:cs="Arial"/>
              </w:rPr>
            </w:pPr>
          </w:p>
          <w:tbl>
            <w:tblPr>
              <w:tblW w:w="0" w:type="dxa"/>
              <w:tblInd w:w="108" w:type="dxa"/>
              <w:tblLook w:val="04A0" w:firstRow="1" w:lastRow="0" w:firstColumn="1" w:lastColumn="0" w:noHBand="0" w:noVBand="1"/>
            </w:tblPr>
            <w:tblGrid>
              <w:gridCol w:w="4431"/>
              <w:gridCol w:w="4209"/>
            </w:tblGrid>
            <w:tr w:rsidR="00B36908" w:rsidRPr="001E6259" w:rsidTr="005A6B96">
              <w:trPr>
                <w:trHeight w:val="480"/>
              </w:trPr>
              <w:tc>
                <w:tcPr>
                  <w:tcW w:w="4678" w:type="dxa"/>
                </w:tcPr>
                <w:p w:rsidR="00B36908" w:rsidRPr="001E6259" w:rsidRDefault="00B36908" w:rsidP="005A6B96">
                  <w:pPr>
                    <w:spacing w:line="256" w:lineRule="auto"/>
                    <w:rPr>
                      <w:rFonts w:cs="Arial"/>
                    </w:rPr>
                  </w:pPr>
                  <w:r w:rsidRPr="001E6259">
                    <w:rPr>
                      <w:rFonts w:cs="Arial"/>
                    </w:rPr>
                    <w:t xml:space="preserve">Podpisano dne ……………….. </w:t>
                  </w:r>
                </w:p>
                <w:p w:rsidR="00B36908" w:rsidRPr="001E6259" w:rsidRDefault="00B36908" w:rsidP="005A6B96">
                  <w:pPr>
                    <w:spacing w:line="256" w:lineRule="auto"/>
                    <w:rPr>
                      <w:rFonts w:cs="Arial"/>
                    </w:rPr>
                  </w:pPr>
                  <w:r w:rsidRPr="001E6259">
                    <w:rPr>
                      <w:rFonts w:cs="Arial"/>
                    </w:rPr>
                    <w:t>Številka:………………………</w:t>
                  </w:r>
                </w:p>
                <w:p w:rsidR="00B36908" w:rsidRPr="001E6259" w:rsidRDefault="00B36908" w:rsidP="005A6B96">
                  <w:pPr>
                    <w:spacing w:line="256" w:lineRule="auto"/>
                    <w:rPr>
                      <w:rFonts w:cs="Arial"/>
                    </w:rPr>
                  </w:pPr>
                </w:p>
              </w:tc>
              <w:tc>
                <w:tcPr>
                  <w:tcW w:w="4678" w:type="dxa"/>
                </w:tcPr>
                <w:p w:rsidR="00B36908" w:rsidRPr="001E6259" w:rsidRDefault="00B36908" w:rsidP="005A6B96">
                  <w:pPr>
                    <w:spacing w:line="256" w:lineRule="auto"/>
                    <w:jc w:val="center"/>
                    <w:rPr>
                      <w:rFonts w:cs="Arial"/>
                    </w:rPr>
                  </w:pPr>
                  <w:r w:rsidRPr="001E6259">
                    <w:rPr>
                      <w:rFonts w:cs="Arial"/>
                    </w:rPr>
                    <w:t>Podpisano dne ………………</w:t>
                  </w:r>
                </w:p>
                <w:p w:rsidR="00B36908" w:rsidRDefault="00B36908" w:rsidP="005A6B96">
                  <w:pPr>
                    <w:spacing w:line="256" w:lineRule="auto"/>
                    <w:rPr>
                      <w:rFonts w:cs="Arial"/>
                    </w:rPr>
                  </w:pPr>
                  <w:r>
                    <w:rPr>
                      <w:rFonts w:cs="Arial"/>
                    </w:rPr>
                    <w:t xml:space="preserve">         </w:t>
                  </w:r>
                  <w:r w:rsidRPr="001E6259">
                    <w:rPr>
                      <w:rFonts w:cs="Arial"/>
                    </w:rPr>
                    <w:t xml:space="preserve">Številka: </w:t>
                  </w:r>
                  <w:r w:rsidRPr="00B36908">
                    <w:rPr>
                      <w:rFonts w:cs="Arial"/>
                    </w:rPr>
                    <w:t>3510-3/2025 O701</w:t>
                  </w:r>
                </w:p>
                <w:p w:rsidR="00B36908" w:rsidRDefault="00B36908" w:rsidP="005A6B96">
                  <w:pPr>
                    <w:spacing w:line="256" w:lineRule="auto"/>
                    <w:rPr>
                      <w:rFonts w:cs="Arial"/>
                    </w:rPr>
                  </w:pPr>
                  <w:r>
                    <w:rPr>
                      <w:rFonts w:cs="Arial"/>
                    </w:rPr>
                    <w:t xml:space="preserve">                        </w:t>
                  </w:r>
                </w:p>
                <w:p w:rsidR="00B36908" w:rsidRPr="001E6259" w:rsidRDefault="00B36908" w:rsidP="005A6B96">
                  <w:pPr>
                    <w:spacing w:line="256" w:lineRule="auto"/>
                    <w:rPr>
                      <w:rFonts w:cs="Arial"/>
                    </w:rPr>
                  </w:pPr>
                </w:p>
              </w:tc>
            </w:tr>
            <w:tr w:rsidR="00B36908" w:rsidRPr="001E6259" w:rsidTr="005A6B96">
              <w:tc>
                <w:tcPr>
                  <w:tcW w:w="4678" w:type="dxa"/>
                  <w:hideMark/>
                </w:tcPr>
                <w:p w:rsidR="00B36908" w:rsidRPr="001E6259" w:rsidRDefault="00B36908" w:rsidP="005A6B96">
                  <w:pPr>
                    <w:spacing w:line="256" w:lineRule="auto"/>
                    <w:jc w:val="center"/>
                    <w:rPr>
                      <w:rFonts w:cs="Arial"/>
                      <w:b/>
                    </w:rPr>
                  </w:pPr>
                  <w:r w:rsidRPr="001E6259">
                    <w:rPr>
                      <w:rFonts w:cs="Arial"/>
                      <w:b/>
                    </w:rPr>
                    <w:t>IZVAJALEC:</w:t>
                  </w:r>
                </w:p>
              </w:tc>
              <w:tc>
                <w:tcPr>
                  <w:tcW w:w="4678" w:type="dxa"/>
                  <w:hideMark/>
                </w:tcPr>
                <w:p w:rsidR="00B36908" w:rsidRPr="001E6259" w:rsidRDefault="00B36908" w:rsidP="005A6B96">
                  <w:pPr>
                    <w:spacing w:line="256" w:lineRule="auto"/>
                    <w:jc w:val="center"/>
                    <w:rPr>
                      <w:rFonts w:cs="Arial"/>
                      <w:b/>
                    </w:rPr>
                  </w:pPr>
                  <w:r w:rsidRPr="001E6259">
                    <w:rPr>
                      <w:rFonts w:cs="Arial"/>
                      <w:b/>
                    </w:rPr>
                    <w:t>NAROČNIK:</w:t>
                  </w:r>
                </w:p>
              </w:tc>
            </w:tr>
            <w:tr w:rsidR="00B36908" w:rsidRPr="001E6259" w:rsidTr="005A6B96">
              <w:tc>
                <w:tcPr>
                  <w:tcW w:w="4678" w:type="dxa"/>
                </w:tcPr>
                <w:p w:rsidR="00B36908" w:rsidRPr="001E6259" w:rsidRDefault="00B36908" w:rsidP="005A6B96">
                  <w:pPr>
                    <w:spacing w:line="256" w:lineRule="auto"/>
                    <w:jc w:val="center"/>
                    <w:rPr>
                      <w:rFonts w:cs="Arial"/>
                      <w:b/>
                    </w:rPr>
                  </w:pPr>
                </w:p>
              </w:tc>
              <w:tc>
                <w:tcPr>
                  <w:tcW w:w="4678" w:type="dxa"/>
                  <w:hideMark/>
                </w:tcPr>
                <w:p w:rsidR="00B36908" w:rsidRPr="001E6259" w:rsidRDefault="00B36908" w:rsidP="005A6B96">
                  <w:pPr>
                    <w:spacing w:line="256" w:lineRule="auto"/>
                    <w:jc w:val="center"/>
                    <w:rPr>
                      <w:rFonts w:cs="Arial"/>
                      <w:b/>
                    </w:rPr>
                  </w:pPr>
                  <w:r w:rsidRPr="001E6259">
                    <w:rPr>
                      <w:rFonts w:cs="Arial"/>
                      <w:b/>
                    </w:rPr>
                    <w:t>Mestna občina Krško</w:t>
                  </w:r>
                </w:p>
              </w:tc>
            </w:tr>
            <w:tr w:rsidR="00B36908" w:rsidRPr="001E6259" w:rsidTr="005A6B96">
              <w:tc>
                <w:tcPr>
                  <w:tcW w:w="4678" w:type="dxa"/>
                </w:tcPr>
                <w:p w:rsidR="00B36908" w:rsidRPr="001E6259" w:rsidRDefault="00B36908" w:rsidP="005A6B96">
                  <w:pPr>
                    <w:spacing w:line="256" w:lineRule="auto"/>
                    <w:jc w:val="center"/>
                    <w:rPr>
                      <w:rFonts w:cs="Arial"/>
                      <w:b/>
                    </w:rPr>
                  </w:pPr>
                </w:p>
              </w:tc>
              <w:tc>
                <w:tcPr>
                  <w:tcW w:w="4678" w:type="dxa"/>
                  <w:hideMark/>
                </w:tcPr>
                <w:p w:rsidR="00B36908" w:rsidRPr="001E6259" w:rsidRDefault="00B36908" w:rsidP="005A6B96">
                  <w:pPr>
                    <w:spacing w:line="256" w:lineRule="auto"/>
                    <w:jc w:val="center"/>
                    <w:rPr>
                      <w:rFonts w:cs="Arial"/>
                    </w:rPr>
                  </w:pPr>
                  <w:r w:rsidRPr="001E6259">
                    <w:rPr>
                      <w:rFonts w:cs="Arial"/>
                      <w:bCs/>
                    </w:rPr>
                    <w:t>Janez Kerin</w:t>
                  </w:r>
                </w:p>
              </w:tc>
            </w:tr>
            <w:tr w:rsidR="00B36908" w:rsidRPr="001E6259" w:rsidTr="005A6B96">
              <w:tc>
                <w:tcPr>
                  <w:tcW w:w="4678" w:type="dxa"/>
                </w:tcPr>
                <w:p w:rsidR="00B36908" w:rsidRPr="001E6259" w:rsidRDefault="00B36908" w:rsidP="005A6B96">
                  <w:pPr>
                    <w:spacing w:line="256" w:lineRule="auto"/>
                    <w:jc w:val="center"/>
                    <w:rPr>
                      <w:rFonts w:cs="Arial"/>
                    </w:rPr>
                  </w:pPr>
                </w:p>
              </w:tc>
              <w:tc>
                <w:tcPr>
                  <w:tcW w:w="4678" w:type="dxa"/>
                  <w:hideMark/>
                </w:tcPr>
                <w:p w:rsidR="00B36908" w:rsidRPr="001E6259" w:rsidRDefault="00B36908" w:rsidP="005A6B96">
                  <w:pPr>
                    <w:spacing w:line="256" w:lineRule="auto"/>
                    <w:jc w:val="center"/>
                    <w:rPr>
                      <w:rFonts w:cs="Arial"/>
                      <w:bCs/>
                    </w:rPr>
                  </w:pPr>
                  <w:r w:rsidRPr="001E6259">
                    <w:rPr>
                      <w:rFonts w:cs="Arial"/>
                      <w:bCs/>
                    </w:rPr>
                    <w:t xml:space="preserve">župan </w:t>
                  </w:r>
                </w:p>
              </w:tc>
            </w:tr>
          </w:tbl>
          <w:p w:rsidR="00B36908" w:rsidRPr="00F36D05" w:rsidRDefault="00B36908" w:rsidP="005A6B96">
            <w:pPr>
              <w:spacing w:before="225" w:after="225"/>
              <w:rPr>
                <w:rFonts w:cs="Arial"/>
              </w:rPr>
            </w:pPr>
          </w:p>
        </w:tc>
      </w:tr>
    </w:tbl>
    <w:p w:rsidR="00B36908" w:rsidRPr="00F36D05" w:rsidRDefault="00B36908" w:rsidP="00B36908">
      <w:pPr>
        <w:spacing w:before="975" w:after="225"/>
        <w:rPr>
          <w:rFonts w:cs="Arial"/>
        </w:rPr>
      </w:pPr>
    </w:p>
    <w:p w:rsidR="00C37B7B" w:rsidRPr="003F5EDA" w:rsidRDefault="00C37B7B" w:rsidP="00B369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sectPr w:rsidR="00C37B7B" w:rsidRPr="003F5EDA" w:rsidSect="00C94F2B">
      <w:headerReference w:type="default" r:id="rId23"/>
      <w:footerReference w:type="default" r:id="rId24"/>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B96" w:rsidRDefault="005A6B96" w:rsidP="00CC3642">
      <w:r>
        <w:separator/>
      </w:r>
    </w:p>
  </w:endnote>
  <w:endnote w:type="continuationSeparator" w:id="0">
    <w:p w:rsidR="005A6B96" w:rsidRDefault="005A6B96"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IDFont+F1">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Default="005A6B96" w:rsidP="00BF790B">
    <w:pPr>
      <w:pStyle w:val="Noga"/>
      <w:tabs>
        <w:tab w:val="left" w:pos="3890"/>
      </w:tabs>
    </w:pPr>
    <w:r>
      <w:tab/>
    </w:r>
  </w:p>
  <w:p w:rsidR="005A6B96" w:rsidRDefault="005A6B96" w:rsidP="00BF790B">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Pr="00234C56" w:rsidRDefault="005A6B96" w:rsidP="00234C5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Pr="005C0A24" w:rsidRDefault="005A6B96"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5A6B96" w:rsidRPr="005C0A24" w:rsidRDefault="005A6B96" w:rsidP="00BF790B">
    <w:pPr>
      <w:tabs>
        <w:tab w:val="center" w:pos="4536"/>
        <w:tab w:val="right" w:pos="9072"/>
      </w:tabs>
      <w:jc w:val="right"/>
      <w:rPr>
        <w:rFonts w:asciiTheme="minorHAnsi" w:hAnsiTheme="minorHAnsi"/>
        <w:i/>
      </w:rPr>
    </w:pPr>
  </w:p>
  <w:p w:rsidR="005A6B96" w:rsidRPr="005C0A24" w:rsidRDefault="005A6B96"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5A6B96" w:rsidRDefault="005A6B9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Default="005A6B96" w:rsidP="00C94F2B">
    <w:pPr>
      <w:pStyle w:val="Noga"/>
      <w:jc w:val="center"/>
      <w:rPr>
        <w:rFonts w:eastAsiaTheme="minorEastAsia" w:cs="Arial"/>
        <w:kern w:val="24"/>
        <w:sz w:val="14"/>
        <w:szCs w:val="14"/>
      </w:rPr>
    </w:pPr>
  </w:p>
  <w:p w:rsidR="005A6B96" w:rsidRDefault="005A6B96" w:rsidP="00C94F2B">
    <w:pPr>
      <w:pStyle w:val="Noga"/>
      <w:jc w:val="center"/>
      <w:rPr>
        <w:rFonts w:eastAsiaTheme="minorEastAsia" w:cs="Arial"/>
        <w:kern w:val="24"/>
        <w:sz w:val="14"/>
        <w:szCs w:val="14"/>
      </w:rPr>
    </w:pPr>
  </w:p>
  <w:p w:rsidR="005A6B96" w:rsidRDefault="005A6B96" w:rsidP="00C94F2B">
    <w:pPr>
      <w:pStyle w:val="Noga"/>
      <w:jc w:val="center"/>
      <w:rPr>
        <w:rFonts w:eastAsiaTheme="minorEastAsia" w:cs="Arial"/>
        <w:kern w:val="24"/>
        <w:sz w:val="14"/>
        <w:szCs w:val="14"/>
      </w:rPr>
    </w:pPr>
  </w:p>
  <w:p w:rsidR="005A6B96" w:rsidRPr="0042320A" w:rsidRDefault="005A6B96" w:rsidP="00C94F2B">
    <w:pPr>
      <w:pStyle w:val="Noga"/>
      <w:jc w:val="center"/>
    </w:pPr>
  </w:p>
  <w:p w:rsidR="005A6B96" w:rsidRPr="00447800" w:rsidRDefault="005A6B96" w:rsidP="00C94F2B">
    <w:pPr>
      <w:pStyle w:val="Noga"/>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B96" w:rsidRDefault="005A6B96" w:rsidP="00CC3642">
      <w:r>
        <w:separator/>
      </w:r>
    </w:p>
  </w:footnote>
  <w:footnote w:type="continuationSeparator" w:id="0">
    <w:p w:rsidR="005A6B96" w:rsidRDefault="005A6B96" w:rsidP="00CC3642">
      <w:r>
        <w:continuationSeparator/>
      </w:r>
    </w:p>
  </w:footnote>
  <w:footnote w:id="1">
    <w:p w:rsidR="005A6B96" w:rsidRDefault="005A6B96" w:rsidP="00AE000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Default="005A6B96" w:rsidP="00D936AE">
    <w:pPr>
      <w:pStyle w:val="Glava"/>
      <w:jc w:val="center"/>
    </w:pPr>
    <w:r w:rsidRPr="00744874">
      <w:rPr>
        <w:noProof/>
        <w:lang w:eastAsia="sl-SI"/>
      </w:rPr>
      <w:drawing>
        <wp:inline distT="0" distB="0" distL="0" distR="0" wp14:anchorId="5EE58297" wp14:editId="25CFCFD2">
          <wp:extent cx="809625" cy="866775"/>
          <wp:effectExtent l="0" t="0" r="9525" b="9525"/>
          <wp:docPr id="2" name="Slika 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r>
      <w:rPr>
        <w:rFonts w:ascii="Times New Roman" w:eastAsia="Times New Roman" w:hAnsi="Times New Roman" w:cs="Times New Roman"/>
        <w:noProof/>
        <w:sz w:val="24"/>
        <w:szCs w:val="20"/>
        <w:lang w:eastAsia="sl-SI"/>
      </w:rPr>
      <w:t xml:space="preserve">  </w:t>
    </w:r>
    <w:r>
      <w:rPr>
        <w:noProof/>
        <w:lang w:eastAsia="sl-SI"/>
      </w:rPr>
      <w:drawing>
        <wp:inline distT="0" distB="0" distL="0" distR="0" wp14:anchorId="4B8617DA">
          <wp:extent cx="1877695" cy="359410"/>
          <wp:effectExtent l="0" t="0" r="825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7695" cy="359410"/>
                  </a:xfrm>
                  <a:prstGeom prst="rect">
                    <a:avLst/>
                  </a:prstGeom>
                  <a:noFill/>
                </pic:spPr>
              </pic:pic>
            </a:graphicData>
          </a:graphic>
        </wp:inline>
      </w:drawing>
    </w:r>
    <w:r>
      <w:rPr>
        <w:rFonts w:ascii="Times New Roman" w:eastAsia="Times New Roman" w:hAnsi="Times New Roman" w:cs="Times New Roman"/>
        <w:noProof/>
        <w:sz w:val="24"/>
        <w:szCs w:val="20"/>
        <w:lang w:eastAsia="sl-SI"/>
      </w:rPr>
      <w:t xml:space="preserve">  </w:t>
    </w:r>
    <w:r w:rsidRPr="00D936AE">
      <w:rPr>
        <w:rFonts w:ascii="Times New Roman" w:eastAsia="Times New Roman" w:hAnsi="Times New Roman" w:cs="Times New Roman"/>
        <w:noProof/>
        <w:sz w:val="24"/>
        <w:szCs w:val="20"/>
        <w:lang w:eastAsia="sl-SI"/>
      </w:rPr>
      <w:drawing>
        <wp:inline distT="0" distB="0" distL="0" distR="0" wp14:anchorId="088073D6" wp14:editId="42E896A2">
          <wp:extent cx="1487805" cy="450850"/>
          <wp:effectExtent l="0" t="0" r="0" b="635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7805" cy="450850"/>
                  </a:xfrm>
                  <a:prstGeom prst="rect">
                    <a:avLst/>
                  </a:prstGeom>
                  <a:noFill/>
                </pic:spPr>
              </pic:pic>
            </a:graphicData>
          </a:graphic>
        </wp:inline>
      </w:drawing>
    </w:r>
  </w:p>
  <w:p w:rsidR="005A6B96" w:rsidRDefault="005A6B96" w:rsidP="00BF790B">
    <w:pPr>
      <w:pStyle w:val="Glava"/>
      <w:jc w:val="center"/>
    </w:pPr>
  </w:p>
  <w:p w:rsidR="005A6B96" w:rsidRDefault="005A6B96" w:rsidP="00BF790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Default="005A6B96" w:rsidP="0003286E">
    <w:pPr>
      <w:pStyle w:val="Glava"/>
      <w:jc w:val="center"/>
      <w:rPr>
        <w:noProof/>
      </w:rPr>
    </w:pPr>
    <w:r w:rsidRPr="00744874">
      <w:rPr>
        <w:noProof/>
        <w:lang w:eastAsia="sl-SI"/>
      </w:rPr>
      <w:drawing>
        <wp:inline distT="0" distB="0" distL="0" distR="0" wp14:anchorId="523FBE13" wp14:editId="726BCB78">
          <wp:extent cx="809625" cy="866775"/>
          <wp:effectExtent l="0" t="0" r="9525" b="9525"/>
          <wp:docPr id="77" name="Slika 77"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r>
      <w:rPr>
        <w:noProof/>
      </w:rPr>
      <w:t xml:space="preserve">   </w:t>
    </w:r>
    <w:r>
      <w:rPr>
        <w:noProof/>
        <w:lang w:eastAsia="sl-SI"/>
      </w:rPr>
      <w:drawing>
        <wp:inline distT="0" distB="0" distL="0" distR="0" wp14:anchorId="0DAEF20D">
          <wp:extent cx="1877695" cy="359410"/>
          <wp:effectExtent l="0" t="0" r="8255"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7695" cy="359410"/>
                  </a:xfrm>
                  <a:prstGeom prst="rect">
                    <a:avLst/>
                  </a:prstGeom>
                  <a:noFill/>
                </pic:spPr>
              </pic:pic>
            </a:graphicData>
          </a:graphic>
        </wp:inline>
      </w:drawing>
    </w:r>
    <w:r>
      <w:rPr>
        <w:noProof/>
      </w:rPr>
      <w:t xml:space="preserve">  </w:t>
    </w:r>
    <w:r>
      <w:rPr>
        <w:noProof/>
        <w:lang w:eastAsia="sl-SI"/>
      </w:rPr>
      <w:drawing>
        <wp:inline distT="0" distB="0" distL="0" distR="0" wp14:anchorId="42A32A7F">
          <wp:extent cx="1487805" cy="450850"/>
          <wp:effectExtent l="0" t="0" r="0" b="635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7805" cy="450850"/>
                  </a:xfrm>
                  <a:prstGeom prst="rect">
                    <a:avLst/>
                  </a:prstGeom>
                  <a:noFill/>
                </pic:spPr>
              </pic:pic>
            </a:graphicData>
          </a:graphic>
        </wp:inline>
      </w:drawing>
    </w:r>
  </w:p>
  <w:p w:rsidR="005A6B96" w:rsidRPr="004D474B" w:rsidRDefault="005A6B96" w:rsidP="0003286E">
    <w:pPr>
      <w:pStyle w:val="Glava"/>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Default="005A6B96" w:rsidP="00BF790B">
    <w:pPr>
      <w:pStyle w:val="Glava"/>
      <w:jc w:val="center"/>
      <w:rPr>
        <w:noProof/>
      </w:rPr>
    </w:pPr>
    <w:r>
      <w:rPr>
        <w:noProof/>
        <w:lang w:eastAsia="sl-SI"/>
      </w:rPr>
      <w:drawing>
        <wp:inline distT="0" distB="0" distL="0" distR="0" wp14:anchorId="43323256">
          <wp:extent cx="810895" cy="865505"/>
          <wp:effectExtent l="0" t="0" r="825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865505"/>
                  </a:xfrm>
                  <a:prstGeom prst="rect">
                    <a:avLst/>
                  </a:prstGeom>
                  <a:noFill/>
                </pic:spPr>
              </pic:pic>
            </a:graphicData>
          </a:graphic>
        </wp:inline>
      </w:drawing>
    </w:r>
    <w:r>
      <w:rPr>
        <w:noProof/>
      </w:rPr>
      <w:t xml:space="preserve">   </w:t>
    </w:r>
    <w:r>
      <w:rPr>
        <w:noProof/>
        <w:lang w:eastAsia="sl-SI"/>
      </w:rPr>
      <w:drawing>
        <wp:inline distT="0" distB="0" distL="0" distR="0" wp14:anchorId="2219C0D0">
          <wp:extent cx="1877695" cy="359410"/>
          <wp:effectExtent l="0" t="0" r="8255" b="254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7695" cy="359410"/>
                  </a:xfrm>
                  <a:prstGeom prst="rect">
                    <a:avLst/>
                  </a:prstGeom>
                  <a:noFill/>
                </pic:spPr>
              </pic:pic>
            </a:graphicData>
          </a:graphic>
        </wp:inline>
      </w:drawing>
    </w:r>
    <w:r>
      <w:rPr>
        <w:noProof/>
      </w:rPr>
      <w:t xml:space="preserve"> </w:t>
    </w:r>
    <w:r>
      <w:rPr>
        <w:noProof/>
        <w:lang w:eastAsia="sl-SI"/>
      </w:rPr>
      <w:drawing>
        <wp:inline distT="0" distB="0" distL="0" distR="0" wp14:anchorId="41C7A966">
          <wp:extent cx="1487805" cy="450850"/>
          <wp:effectExtent l="0" t="0" r="0" b="635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7805" cy="450850"/>
                  </a:xfrm>
                  <a:prstGeom prst="rect">
                    <a:avLst/>
                  </a:prstGeom>
                  <a:noFill/>
                </pic:spPr>
              </pic:pic>
            </a:graphicData>
          </a:graphic>
        </wp:inline>
      </w:drawing>
    </w:r>
    <w:r>
      <w:rPr>
        <w:noProof/>
      </w:rPr>
      <w:t xml:space="preserve"> </w:t>
    </w:r>
  </w:p>
  <w:p w:rsidR="005A6B96" w:rsidRPr="004D474B" w:rsidRDefault="005A6B96" w:rsidP="00357FA8">
    <w:pPr>
      <w:pStyle w:val="Glava"/>
      <w:jc w:val="center"/>
      <w:rPr>
        <w:noProof/>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96" w:rsidRDefault="005A6B96" w:rsidP="00ED294F">
    <w:pPr>
      <w:pStyle w:val="Glava"/>
      <w:jc w:val="center"/>
    </w:pPr>
    <w:r>
      <w:rPr>
        <w:noProof/>
        <w:lang w:eastAsia="sl-SI"/>
      </w:rPr>
      <w:drawing>
        <wp:inline distT="0" distB="0" distL="0" distR="0" wp14:anchorId="6DD9124D">
          <wp:extent cx="810895" cy="865505"/>
          <wp:effectExtent l="0" t="0" r="825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865505"/>
                  </a:xfrm>
                  <a:prstGeom prst="rect">
                    <a:avLst/>
                  </a:prstGeom>
                  <a:noFill/>
                </pic:spPr>
              </pic:pic>
            </a:graphicData>
          </a:graphic>
        </wp:inline>
      </w:drawing>
    </w:r>
    <w:r>
      <w:rPr>
        <w:noProof/>
        <w:lang w:eastAsia="sl-SI"/>
      </w:rPr>
      <w:t xml:space="preserve">     </w:t>
    </w:r>
    <w:r>
      <w:rPr>
        <w:noProof/>
        <w:lang w:eastAsia="sl-SI"/>
      </w:rPr>
      <w:drawing>
        <wp:inline distT="0" distB="0" distL="0" distR="0" wp14:anchorId="5009558A">
          <wp:extent cx="1877695" cy="359410"/>
          <wp:effectExtent l="0" t="0" r="8255" b="254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7695" cy="359410"/>
                  </a:xfrm>
                  <a:prstGeom prst="rect">
                    <a:avLst/>
                  </a:prstGeom>
                  <a:noFill/>
                </pic:spPr>
              </pic:pic>
            </a:graphicData>
          </a:graphic>
        </wp:inline>
      </w:drawing>
    </w:r>
    <w:r>
      <w:rPr>
        <w:noProof/>
        <w:lang w:eastAsia="sl-SI"/>
      </w:rPr>
      <w:t xml:space="preserve">    </w:t>
    </w:r>
    <w:r>
      <w:rPr>
        <w:noProof/>
        <w:lang w:eastAsia="sl-SI"/>
      </w:rPr>
      <w:drawing>
        <wp:inline distT="0" distB="0" distL="0" distR="0" wp14:anchorId="756DCC56">
          <wp:extent cx="1487805" cy="450850"/>
          <wp:effectExtent l="0" t="0" r="0" b="635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7805" cy="450850"/>
                  </a:xfrm>
                  <a:prstGeom prst="rect">
                    <a:avLst/>
                  </a:prstGeom>
                  <a:noFill/>
                </pic:spPr>
              </pic:pic>
            </a:graphicData>
          </a:graphic>
        </wp:inline>
      </w:drawing>
    </w:r>
  </w:p>
  <w:p w:rsidR="005A6B96" w:rsidRPr="007119C9" w:rsidRDefault="005A6B96" w:rsidP="00D12980">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973FB"/>
    <w:multiLevelType w:val="hybridMultilevel"/>
    <w:tmpl w:val="8656F52E"/>
    <w:lvl w:ilvl="0" w:tplc="42DC6248">
      <w:start w:val="1"/>
      <w:numFmt w:val="bullet"/>
      <w:lvlText w:val="•"/>
      <w:lvlJc w:val="left"/>
      <w:pPr>
        <w:ind w:left="720" w:hanging="360"/>
      </w:pPr>
      <w:rPr>
        <w:rFonts w:ascii="Arial" w:eastAsiaTheme="minorHAnsi" w:hAnsi="Arial" w:cs="Arial" w:hint="default"/>
        <w:sz w:val="18"/>
        <w:szCs w:val="18"/>
      </w:rPr>
    </w:lvl>
    <w:lvl w:ilvl="1" w:tplc="73723620">
      <w:start w:val="1"/>
      <w:numFmt w:val="bullet"/>
      <w:lvlText w:val="o"/>
      <w:lvlJc w:val="left"/>
      <w:pPr>
        <w:ind w:left="1440" w:hanging="360"/>
      </w:pPr>
      <w:rPr>
        <w:rFonts w:ascii="Courier New" w:hAnsi="Courier New" w:cs="Courier New" w:hint="default"/>
      </w:rPr>
    </w:lvl>
    <w:lvl w:ilvl="2" w:tplc="FA90F164">
      <w:start w:val="1"/>
      <w:numFmt w:val="bullet"/>
      <w:lvlText w:val=""/>
      <w:lvlJc w:val="left"/>
      <w:pPr>
        <w:ind w:left="2160" w:hanging="360"/>
      </w:pPr>
      <w:rPr>
        <w:rFonts w:ascii="Wingdings" w:hAnsi="Wingdings" w:cs="Wingdings" w:hint="default"/>
      </w:rPr>
    </w:lvl>
    <w:lvl w:ilvl="3" w:tplc="2370092E">
      <w:start w:val="1"/>
      <w:numFmt w:val="bullet"/>
      <w:lvlText w:val=""/>
      <w:lvlJc w:val="left"/>
      <w:pPr>
        <w:ind w:left="2880" w:hanging="360"/>
      </w:pPr>
      <w:rPr>
        <w:rFonts w:ascii="Symbol" w:hAnsi="Symbol" w:cs="Symbol" w:hint="default"/>
      </w:rPr>
    </w:lvl>
    <w:lvl w:ilvl="4" w:tplc="9AF89F86">
      <w:start w:val="1"/>
      <w:numFmt w:val="bullet"/>
      <w:lvlText w:val="o"/>
      <w:lvlJc w:val="left"/>
      <w:pPr>
        <w:ind w:left="3600" w:hanging="360"/>
      </w:pPr>
      <w:rPr>
        <w:rFonts w:ascii="Courier New" w:hAnsi="Courier New" w:cs="Courier New" w:hint="default"/>
      </w:rPr>
    </w:lvl>
    <w:lvl w:ilvl="5" w:tplc="6E926FA0">
      <w:start w:val="1"/>
      <w:numFmt w:val="bullet"/>
      <w:lvlText w:val=""/>
      <w:lvlJc w:val="left"/>
      <w:pPr>
        <w:ind w:left="4320" w:hanging="360"/>
      </w:pPr>
      <w:rPr>
        <w:rFonts w:ascii="Wingdings" w:hAnsi="Wingdings" w:cs="Wingdings" w:hint="default"/>
      </w:rPr>
    </w:lvl>
    <w:lvl w:ilvl="6" w:tplc="EFE02266">
      <w:start w:val="1"/>
      <w:numFmt w:val="bullet"/>
      <w:lvlText w:val=""/>
      <w:lvlJc w:val="left"/>
      <w:pPr>
        <w:ind w:left="5040" w:hanging="360"/>
      </w:pPr>
      <w:rPr>
        <w:rFonts w:ascii="Symbol" w:hAnsi="Symbol" w:cs="Symbol" w:hint="default"/>
      </w:rPr>
    </w:lvl>
    <w:lvl w:ilvl="7" w:tplc="ED5A421C">
      <w:start w:val="1"/>
      <w:numFmt w:val="bullet"/>
      <w:lvlText w:val="o"/>
      <w:lvlJc w:val="left"/>
      <w:pPr>
        <w:ind w:left="5760" w:hanging="360"/>
      </w:pPr>
      <w:rPr>
        <w:rFonts w:ascii="Courier New" w:hAnsi="Courier New" w:cs="Courier New" w:hint="default"/>
      </w:rPr>
    </w:lvl>
    <w:lvl w:ilvl="8" w:tplc="AF409C6C">
      <w:start w:val="1"/>
      <w:numFmt w:val="bullet"/>
      <w:lvlText w:val=""/>
      <w:lvlJc w:val="left"/>
      <w:pPr>
        <w:ind w:left="6480" w:hanging="360"/>
      </w:pPr>
      <w:rPr>
        <w:rFonts w:ascii="Wingdings" w:hAnsi="Wingdings" w:cs="Wingdings" w:hint="default"/>
      </w:rPr>
    </w:lvl>
  </w:abstractNum>
  <w:abstractNum w:abstractNumId="2" w15:restartNumberingAfterBreak="0">
    <w:nsid w:val="00D62EC2"/>
    <w:multiLevelType w:val="hybridMultilevel"/>
    <w:tmpl w:val="6E52A51E"/>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80292"/>
    <w:multiLevelType w:val="hybridMultilevel"/>
    <w:tmpl w:val="A69AFEAE"/>
    <w:lvl w:ilvl="0" w:tplc="42DC6248">
      <w:start w:val="1"/>
      <w:numFmt w:val="bullet"/>
      <w:lvlText w:val="•"/>
      <w:lvlJc w:val="left"/>
      <w:pPr>
        <w:ind w:left="720" w:hanging="360"/>
      </w:pPr>
      <w:rPr>
        <w:rFonts w:ascii="Arial" w:eastAsiaTheme="minorHAnsi" w:hAnsi="Arial" w:cs="Arial" w:hint="default"/>
        <w:sz w:val="18"/>
        <w:szCs w:val="18"/>
      </w:rPr>
    </w:lvl>
    <w:lvl w:ilvl="1" w:tplc="4C48CB56">
      <w:start w:val="1"/>
      <w:numFmt w:val="bullet"/>
      <w:lvlText w:val="o"/>
      <w:lvlJc w:val="left"/>
      <w:pPr>
        <w:ind w:left="1440" w:hanging="360"/>
      </w:pPr>
      <w:rPr>
        <w:rFonts w:ascii="Courier New" w:hAnsi="Courier New" w:cs="Courier New" w:hint="default"/>
      </w:rPr>
    </w:lvl>
    <w:lvl w:ilvl="2" w:tplc="4B28CE54">
      <w:start w:val="1"/>
      <w:numFmt w:val="bullet"/>
      <w:lvlText w:val=""/>
      <w:lvlJc w:val="left"/>
      <w:pPr>
        <w:ind w:left="2160" w:hanging="360"/>
      </w:pPr>
      <w:rPr>
        <w:rFonts w:ascii="Wingdings" w:hAnsi="Wingdings" w:cs="Wingdings" w:hint="default"/>
      </w:rPr>
    </w:lvl>
    <w:lvl w:ilvl="3" w:tplc="ED0EE398">
      <w:start w:val="1"/>
      <w:numFmt w:val="bullet"/>
      <w:lvlText w:val=""/>
      <w:lvlJc w:val="left"/>
      <w:pPr>
        <w:ind w:left="2880" w:hanging="360"/>
      </w:pPr>
      <w:rPr>
        <w:rFonts w:ascii="Symbol" w:hAnsi="Symbol" w:cs="Symbol" w:hint="default"/>
      </w:rPr>
    </w:lvl>
    <w:lvl w:ilvl="4" w:tplc="BB880818">
      <w:start w:val="1"/>
      <w:numFmt w:val="bullet"/>
      <w:lvlText w:val="o"/>
      <w:lvlJc w:val="left"/>
      <w:pPr>
        <w:ind w:left="3600" w:hanging="360"/>
      </w:pPr>
      <w:rPr>
        <w:rFonts w:ascii="Courier New" w:hAnsi="Courier New" w:cs="Courier New" w:hint="default"/>
      </w:rPr>
    </w:lvl>
    <w:lvl w:ilvl="5" w:tplc="CA0CDEE4">
      <w:start w:val="1"/>
      <w:numFmt w:val="bullet"/>
      <w:lvlText w:val=""/>
      <w:lvlJc w:val="left"/>
      <w:pPr>
        <w:ind w:left="4320" w:hanging="360"/>
      </w:pPr>
      <w:rPr>
        <w:rFonts w:ascii="Wingdings" w:hAnsi="Wingdings" w:cs="Wingdings" w:hint="default"/>
      </w:rPr>
    </w:lvl>
    <w:lvl w:ilvl="6" w:tplc="6B5E53F8">
      <w:start w:val="1"/>
      <w:numFmt w:val="bullet"/>
      <w:lvlText w:val=""/>
      <w:lvlJc w:val="left"/>
      <w:pPr>
        <w:ind w:left="5040" w:hanging="360"/>
      </w:pPr>
      <w:rPr>
        <w:rFonts w:ascii="Symbol" w:hAnsi="Symbol" w:cs="Symbol" w:hint="default"/>
      </w:rPr>
    </w:lvl>
    <w:lvl w:ilvl="7" w:tplc="E1680AFC">
      <w:start w:val="1"/>
      <w:numFmt w:val="bullet"/>
      <w:lvlText w:val="o"/>
      <w:lvlJc w:val="left"/>
      <w:pPr>
        <w:ind w:left="5760" w:hanging="360"/>
      </w:pPr>
      <w:rPr>
        <w:rFonts w:ascii="Courier New" w:hAnsi="Courier New" w:cs="Courier New" w:hint="default"/>
      </w:rPr>
    </w:lvl>
    <w:lvl w:ilvl="8" w:tplc="AE4E64D0">
      <w:start w:val="1"/>
      <w:numFmt w:val="bullet"/>
      <w:lvlText w:val=""/>
      <w:lvlJc w:val="left"/>
      <w:pPr>
        <w:ind w:left="6480" w:hanging="360"/>
      </w:pPr>
      <w:rPr>
        <w:rFonts w:ascii="Wingdings" w:hAnsi="Wingdings" w:cs="Wingdings" w:hint="default"/>
      </w:rPr>
    </w:lvl>
  </w:abstractNum>
  <w:abstractNum w:abstractNumId="4" w15:restartNumberingAfterBreak="0">
    <w:nsid w:val="0AFC1B4A"/>
    <w:multiLevelType w:val="hybridMultilevel"/>
    <w:tmpl w:val="4A6ED786"/>
    <w:lvl w:ilvl="0" w:tplc="EFEAACB2">
      <w:start w:val="1"/>
      <w:numFmt w:val="bullet"/>
      <w:lvlText w:val=""/>
      <w:lvlJc w:val="left"/>
      <w:pPr>
        <w:ind w:left="720" w:hanging="360"/>
      </w:pPr>
      <w:rPr>
        <w:rFonts w:ascii="Symbol" w:hAnsi="Symbol" w:cs="Symbol" w:hint="default"/>
        <w:sz w:val="18"/>
        <w:szCs w:val="18"/>
      </w:rPr>
    </w:lvl>
    <w:lvl w:ilvl="1" w:tplc="D1401576">
      <w:start w:val="1"/>
      <w:numFmt w:val="bullet"/>
      <w:lvlText w:val="o"/>
      <w:lvlJc w:val="left"/>
      <w:pPr>
        <w:ind w:left="1440" w:hanging="360"/>
      </w:pPr>
      <w:rPr>
        <w:rFonts w:ascii="Courier New" w:hAnsi="Courier New" w:cs="Courier New" w:hint="default"/>
      </w:rPr>
    </w:lvl>
    <w:lvl w:ilvl="2" w:tplc="9F1EF3DE">
      <w:start w:val="1"/>
      <w:numFmt w:val="bullet"/>
      <w:lvlText w:val=""/>
      <w:lvlJc w:val="left"/>
      <w:pPr>
        <w:ind w:left="2160" w:hanging="360"/>
      </w:pPr>
      <w:rPr>
        <w:rFonts w:ascii="Wingdings" w:hAnsi="Wingdings" w:cs="Wingdings" w:hint="default"/>
      </w:rPr>
    </w:lvl>
    <w:lvl w:ilvl="3" w:tplc="15F01644">
      <w:start w:val="1"/>
      <w:numFmt w:val="bullet"/>
      <w:lvlText w:val=""/>
      <w:lvlJc w:val="left"/>
      <w:pPr>
        <w:ind w:left="2880" w:hanging="360"/>
      </w:pPr>
      <w:rPr>
        <w:rFonts w:ascii="Symbol" w:hAnsi="Symbol" w:cs="Symbol" w:hint="default"/>
      </w:rPr>
    </w:lvl>
    <w:lvl w:ilvl="4" w:tplc="9814D60A">
      <w:start w:val="1"/>
      <w:numFmt w:val="bullet"/>
      <w:lvlText w:val="o"/>
      <w:lvlJc w:val="left"/>
      <w:pPr>
        <w:ind w:left="3600" w:hanging="360"/>
      </w:pPr>
      <w:rPr>
        <w:rFonts w:ascii="Courier New" w:hAnsi="Courier New" w:cs="Courier New" w:hint="default"/>
      </w:rPr>
    </w:lvl>
    <w:lvl w:ilvl="5" w:tplc="F44C90FC">
      <w:start w:val="1"/>
      <w:numFmt w:val="bullet"/>
      <w:lvlText w:val=""/>
      <w:lvlJc w:val="left"/>
      <w:pPr>
        <w:ind w:left="4320" w:hanging="360"/>
      </w:pPr>
      <w:rPr>
        <w:rFonts w:ascii="Wingdings" w:hAnsi="Wingdings" w:cs="Wingdings" w:hint="default"/>
      </w:rPr>
    </w:lvl>
    <w:lvl w:ilvl="6" w:tplc="7A6874BC">
      <w:start w:val="1"/>
      <w:numFmt w:val="bullet"/>
      <w:lvlText w:val=""/>
      <w:lvlJc w:val="left"/>
      <w:pPr>
        <w:ind w:left="5040" w:hanging="360"/>
      </w:pPr>
      <w:rPr>
        <w:rFonts w:ascii="Symbol" w:hAnsi="Symbol" w:cs="Symbol" w:hint="default"/>
      </w:rPr>
    </w:lvl>
    <w:lvl w:ilvl="7" w:tplc="E4288E04">
      <w:start w:val="1"/>
      <w:numFmt w:val="bullet"/>
      <w:lvlText w:val="o"/>
      <w:lvlJc w:val="left"/>
      <w:pPr>
        <w:ind w:left="5760" w:hanging="360"/>
      </w:pPr>
      <w:rPr>
        <w:rFonts w:ascii="Courier New" w:hAnsi="Courier New" w:cs="Courier New" w:hint="default"/>
      </w:rPr>
    </w:lvl>
    <w:lvl w:ilvl="8" w:tplc="C108F9FE">
      <w:start w:val="1"/>
      <w:numFmt w:val="bullet"/>
      <w:lvlText w:val=""/>
      <w:lvlJc w:val="left"/>
      <w:pPr>
        <w:ind w:left="6480" w:hanging="360"/>
      </w:pPr>
      <w:rPr>
        <w:rFonts w:ascii="Wingdings" w:hAnsi="Wingdings" w:cs="Wingdings" w:hint="default"/>
      </w:rPr>
    </w:lvl>
  </w:abstractNum>
  <w:abstractNum w:abstractNumId="5" w15:restartNumberingAfterBreak="0">
    <w:nsid w:val="0D09409E"/>
    <w:multiLevelType w:val="hybridMultilevel"/>
    <w:tmpl w:val="1F8241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D01AA5"/>
    <w:multiLevelType w:val="hybridMultilevel"/>
    <w:tmpl w:val="0B620E12"/>
    <w:lvl w:ilvl="0" w:tplc="42DC6248">
      <w:start w:val="1"/>
      <w:numFmt w:val="bullet"/>
      <w:lvlText w:val="•"/>
      <w:lvlJc w:val="left"/>
      <w:pPr>
        <w:ind w:left="720" w:hanging="360"/>
      </w:pPr>
      <w:rPr>
        <w:rFonts w:ascii="Arial" w:eastAsiaTheme="minorHAnsi" w:hAnsi="Arial" w:cs="Arial" w:hint="default"/>
        <w:sz w:val="18"/>
        <w:szCs w:val="18"/>
      </w:rPr>
    </w:lvl>
    <w:lvl w:ilvl="1" w:tplc="498CE68A">
      <w:start w:val="1"/>
      <w:numFmt w:val="bullet"/>
      <w:lvlText w:val="o"/>
      <w:lvlJc w:val="left"/>
      <w:pPr>
        <w:ind w:left="1440" w:hanging="360"/>
      </w:pPr>
      <w:rPr>
        <w:rFonts w:ascii="Courier New" w:hAnsi="Courier New" w:cs="Courier New" w:hint="default"/>
      </w:rPr>
    </w:lvl>
    <w:lvl w:ilvl="2" w:tplc="F54C11AA">
      <w:start w:val="1"/>
      <w:numFmt w:val="bullet"/>
      <w:lvlText w:val=""/>
      <w:lvlJc w:val="left"/>
      <w:pPr>
        <w:ind w:left="2160" w:hanging="360"/>
      </w:pPr>
      <w:rPr>
        <w:rFonts w:ascii="Wingdings" w:hAnsi="Wingdings" w:cs="Wingdings" w:hint="default"/>
      </w:rPr>
    </w:lvl>
    <w:lvl w:ilvl="3" w:tplc="211EF120">
      <w:start w:val="1"/>
      <w:numFmt w:val="bullet"/>
      <w:lvlText w:val=""/>
      <w:lvlJc w:val="left"/>
      <w:pPr>
        <w:ind w:left="2880" w:hanging="360"/>
      </w:pPr>
      <w:rPr>
        <w:rFonts w:ascii="Symbol" w:hAnsi="Symbol" w:cs="Symbol" w:hint="default"/>
      </w:rPr>
    </w:lvl>
    <w:lvl w:ilvl="4" w:tplc="FBCAF69A">
      <w:start w:val="1"/>
      <w:numFmt w:val="bullet"/>
      <w:lvlText w:val="o"/>
      <w:lvlJc w:val="left"/>
      <w:pPr>
        <w:ind w:left="3600" w:hanging="360"/>
      </w:pPr>
      <w:rPr>
        <w:rFonts w:ascii="Courier New" w:hAnsi="Courier New" w:cs="Courier New" w:hint="default"/>
      </w:rPr>
    </w:lvl>
    <w:lvl w:ilvl="5" w:tplc="F53C81F2">
      <w:start w:val="1"/>
      <w:numFmt w:val="bullet"/>
      <w:lvlText w:val=""/>
      <w:lvlJc w:val="left"/>
      <w:pPr>
        <w:ind w:left="4320" w:hanging="360"/>
      </w:pPr>
      <w:rPr>
        <w:rFonts w:ascii="Wingdings" w:hAnsi="Wingdings" w:cs="Wingdings" w:hint="default"/>
      </w:rPr>
    </w:lvl>
    <w:lvl w:ilvl="6" w:tplc="A7448818">
      <w:start w:val="1"/>
      <w:numFmt w:val="bullet"/>
      <w:lvlText w:val=""/>
      <w:lvlJc w:val="left"/>
      <w:pPr>
        <w:ind w:left="5040" w:hanging="360"/>
      </w:pPr>
      <w:rPr>
        <w:rFonts w:ascii="Symbol" w:hAnsi="Symbol" w:cs="Symbol" w:hint="default"/>
      </w:rPr>
    </w:lvl>
    <w:lvl w:ilvl="7" w:tplc="AC084932">
      <w:start w:val="1"/>
      <w:numFmt w:val="bullet"/>
      <w:lvlText w:val="o"/>
      <w:lvlJc w:val="left"/>
      <w:pPr>
        <w:ind w:left="5760" w:hanging="360"/>
      </w:pPr>
      <w:rPr>
        <w:rFonts w:ascii="Courier New" w:hAnsi="Courier New" w:cs="Courier New" w:hint="default"/>
      </w:rPr>
    </w:lvl>
    <w:lvl w:ilvl="8" w:tplc="86143772">
      <w:start w:val="1"/>
      <w:numFmt w:val="bullet"/>
      <w:lvlText w:val=""/>
      <w:lvlJc w:val="left"/>
      <w:pPr>
        <w:ind w:left="6480" w:hanging="360"/>
      </w:pPr>
      <w:rPr>
        <w:rFonts w:ascii="Wingdings" w:hAnsi="Wingdings" w:cs="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 w15:restartNumberingAfterBreak="0">
    <w:nsid w:val="12A91982"/>
    <w:multiLevelType w:val="hybridMultilevel"/>
    <w:tmpl w:val="7CFE8BF4"/>
    <w:lvl w:ilvl="0" w:tplc="42DC6248">
      <w:start w:val="1"/>
      <w:numFmt w:val="bullet"/>
      <w:lvlText w:val="•"/>
      <w:lvlJc w:val="left"/>
      <w:pPr>
        <w:ind w:left="720" w:hanging="360"/>
      </w:pPr>
      <w:rPr>
        <w:rFonts w:ascii="Arial" w:eastAsiaTheme="minorHAnsi" w:hAnsi="Arial" w:cs="Arial" w:hint="default"/>
        <w:sz w:val="18"/>
        <w:szCs w:val="18"/>
      </w:rPr>
    </w:lvl>
    <w:lvl w:ilvl="1" w:tplc="FE48B2FC">
      <w:start w:val="1"/>
      <w:numFmt w:val="bullet"/>
      <w:lvlText w:val="o"/>
      <w:lvlJc w:val="left"/>
      <w:pPr>
        <w:ind w:left="1440" w:hanging="360"/>
      </w:pPr>
      <w:rPr>
        <w:rFonts w:ascii="Courier New" w:hAnsi="Courier New" w:cs="Courier New" w:hint="default"/>
      </w:rPr>
    </w:lvl>
    <w:lvl w:ilvl="2" w:tplc="E71223C2">
      <w:start w:val="1"/>
      <w:numFmt w:val="bullet"/>
      <w:lvlText w:val=""/>
      <w:lvlJc w:val="left"/>
      <w:pPr>
        <w:ind w:left="2160" w:hanging="360"/>
      </w:pPr>
      <w:rPr>
        <w:rFonts w:ascii="Wingdings" w:hAnsi="Wingdings" w:cs="Wingdings" w:hint="default"/>
      </w:rPr>
    </w:lvl>
    <w:lvl w:ilvl="3" w:tplc="10888FBE">
      <w:start w:val="1"/>
      <w:numFmt w:val="bullet"/>
      <w:lvlText w:val=""/>
      <w:lvlJc w:val="left"/>
      <w:pPr>
        <w:ind w:left="2880" w:hanging="360"/>
      </w:pPr>
      <w:rPr>
        <w:rFonts w:ascii="Symbol" w:hAnsi="Symbol" w:cs="Symbol" w:hint="default"/>
      </w:rPr>
    </w:lvl>
    <w:lvl w:ilvl="4" w:tplc="DF54418C">
      <w:start w:val="1"/>
      <w:numFmt w:val="bullet"/>
      <w:lvlText w:val="o"/>
      <w:lvlJc w:val="left"/>
      <w:pPr>
        <w:ind w:left="3600" w:hanging="360"/>
      </w:pPr>
      <w:rPr>
        <w:rFonts w:ascii="Courier New" w:hAnsi="Courier New" w:cs="Courier New" w:hint="default"/>
      </w:rPr>
    </w:lvl>
    <w:lvl w:ilvl="5" w:tplc="0F5EFEAC">
      <w:start w:val="1"/>
      <w:numFmt w:val="bullet"/>
      <w:lvlText w:val=""/>
      <w:lvlJc w:val="left"/>
      <w:pPr>
        <w:ind w:left="4320" w:hanging="360"/>
      </w:pPr>
      <w:rPr>
        <w:rFonts w:ascii="Wingdings" w:hAnsi="Wingdings" w:cs="Wingdings" w:hint="default"/>
      </w:rPr>
    </w:lvl>
    <w:lvl w:ilvl="6" w:tplc="9B101A4A">
      <w:start w:val="1"/>
      <w:numFmt w:val="bullet"/>
      <w:lvlText w:val=""/>
      <w:lvlJc w:val="left"/>
      <w:pPr>
        <w:ind w:left="5040" w:hanging="360"/>
      </w:pPr>
      <w:rPr>
        <w:rFonts w:ascii="Symbol" w:hAnsi="Symbol" w:cs="Symbol" w:hint="default"/>
      </w:rPr>
    </w:lvl>
    <w:lvl w:ilvl="7" w:tplc="DDB2B0F6">
      <w:start w:val="1"/>
      <w:numFmt w:val="bullet"/>
      <w:lvlText w:val="o"/>
      <w:lvlJc w:val="left"/>
      <w:pPr>
        <w:ind w:left="5760" w:hanging="360"/>
      </w:pPr>
      <w:rPr>
        <w:rFonts w:ascii="Courier New" w:hAnsi="Courier New" w:cs="Courier New" w:hint="default"/>
      </w:rPr>
    </w:lvl>
    <w:lvl w:ilvl="8" w:tplc="7E82DEFA">
      <w:start w:val="1"/>
      <w:numFmt w:val="bullet"/>
      <w:lvlText w:val=""/>
      <w:lvlJc w:val="left"/>
      <w:pPr>
        <w:ind w:left="6480" w:hanging="360"/>
      </w:pPr>
      <w:rPr>
        <w:rFonts w:ascii="Wingdings" w:hAnsi="Wingdings" w:cs="Wingdings" w:hint="default"/>
      </w:rPr>
    </w:lvl>
  </w:abstractNum>
  <w:abstractNum w:abstractNumId="10"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405B9D"/>
    <w:multiLevelType w:val="hybridMultilevel"/>
    <w:tmpl w:val="B74C4FF4"/>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1F0965"/>
    <w:multiLevelType w:val="hybridMultilevel"/>
    <w:tmpl w:val="1B3A0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4" w15:restartNumberingAfterBreak="0">
    <w:nsid w:val="517F3AB7"/>
    <w:multiLevelType w:val="hybridMultilevel"/>
    <w:tmpl w:val="8E34C8F8"/>
    <w:lvl w:ilvl="0" w:tplc="86F04086">
      <w:start w:val="1"/>
      <w:numFmt w:val="bullet"/>
      <w:lvlText w:val=""/>
      <w:lvlJc w:val="left"/>
      <w:pPr>
        <w:ind w:left="720" w:hanging="360"/>
      </w:pPr>
      <w:rPr>
        <w:rFonts w:ascii="Symbol" w:hAnsi="Symbol" w:cs="Symbol" w:hint="default"/>
        <w:sz w:val="18"/>
        <w:szCs w:val="18"/>
      </w:rPr>
    </w:lvl>
    <w:lvl w:ilvl="1" w:tplc="CEF05A26">
      <w:start w:val="1"/>
      <w:numFmt w:val="bullet"/>
      <w:lvlText w:val="o"/>
      <w:lvlJc w:val="left"/>
      <w:pPr>
        <w:ind w:left="1440" w:hanging="360"/>
      </w:pPr>
      <w:rPr>
        <w:rFonts w:ascii="Courier New" w:hAnsi="Courier New" w:cs="Courier New" w:hint="default"/>
      </w:rPr>
    </w:lvl>
    <w:lvl w:ilvl="2" w:tplc="F60487AE">
      <w:start w:val="1"/>
      <w:numFmt w:val="bullet"/>
      <w:lvlText w:val=""/>
      <w:lvlJc w:val="left"/>
      <w:pPr>
        <w:ind w:left="2160" w:hanging="360"/>
      </w:pPr>
      <w:rPr>
        <w:rFonts w:ascii="Wingdings" w:hAnsi="Wingdings" w:cs="Wingdings" w:hint="default"/>
      </w:rPr>
    </w:lvl>
    <w:lvl w:ilvl="3" w:tplc="9F2838A6">
      <w:start w:val="1"/>
      <w:numFmt w:val="bullet"/>
      <w:lvlText w:val=""/>
      <w:lvlJc w:val="left"/>
      <w:pPr>
        <w:ind w:left="2880" w:hanging="360"/>
      </w:pPr>
      <w:rPr>
        <w:rFonts w:ascii="Symbol" w:hAnsi="Symbol" w:cs="Symbol" w:hint="default"/>
      </w:rPr>
    </w:lvl>
    <w:lvl w:ilvl="4" w:tplc="9D984EAE">
      <w:start w:val="1"/>
      <w:numFmt w:val="bullet"/>
      <w:lvlText w:val="o"/>
      <w:lvlJc w:val="left"/>
      <w:pPr>
        <w:ind w:left="3600" w:hanging="360"/>
      </w:pPr>
      <w:rPr>
        <w:rFonts w:ascii="Courier New" w:hAnsi="Courier New" w:cs="Courier New" w:hint="default"/>
      </w:rPr>
    </w:lvl>
    <w:lvl w:ilvl="5" w:tplc="FD287A50">
      <w:start w:val="1"/>
      <w:numFmt w:val="bullet"/>
      <w:lvlText w:val=""/>
      <w:lvlJc w:val="left"/>
      <w:pPr>
        <w:ind w:left="4320" w:hanging="360"/>
      </w:pPr>
      <w:rPr>
        <w:rFonts w:ascii="Wingdings" w:hAnsi="Wingdings" w:cs="Wingdings" w:hint="default"/>
      </w:rPr>
    </w:lvl>
    <w:lvl w:ilvl="6" w:tplc="C812F08C">
      <w:start w:val="1"/>
      <w:numFmt w:val="bullet"/>
      <w:lvlText w:val=""/>
      <w:lvlJc w:val="left"/>
      <w:pPr>
        <w:ind w:left="5040" w:hanging="360"/>
      </w:pPr>
      <w:rPr>
        <w:rFonts w:ascii="Symbol" w:hAnsi="Symbol" w:cs="Symbol" w:hint="default"/>
      </w:rPr>
    </w:lvl>
    <w:lvl w:ilvl="7" w:tplc="E99E02E0">
      <w:start w:val="1"/>
      <w:numFmt w:val="bullet"/>
      <w:lvlText w:val="o"/>
      <w:lvlJc w:val="left"/>
      <w:pPr>
        <w:ind w:left="5760" w:hanging="360"/>
      </w:pPr>
      <w:rPr>
        <w:rFonts w:ascii="Courier New" w:hAnsi="Courier New" w:cs="Courier New" w:hint="default"/>
      </w:rPr>
    </w:lvl>
    <w:lvl w:ilvl="8" w:tplc="94AACF36">
      <w:start w:val="1"/>
      <w:numFmt w:val="bullet"/>
      <w:lvlText w:val=""/>
      <w:lvlJc w:val="left"/>
      <w:pPr>
        <w:ind w:left="6480" w:hanging="360"/>
      </w:pPr>
      <w:rPr>
        <w:rFonts w:ascii="Wingdings" w:hAnsi="Wingdings" w:cs="Wingdings" w:hint="default"/>
      </w:rPr>
    </w:lvl>
  </w:abstractNum>
  <w:abstractNum w:abstractNumId="25"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4E7F51"/>
    <w:multiLevelType w:val="hybridMultilevel"/>
    <w:tmpl w:val="748C8CA8"/>
    <w:lvl w:ilvl="0" w:tplc="42DC6248">
      <w:start w:val="1"/>
      <w:numFmt w:val="bullet"/>
      <w:lvlText w:val="•"/>
      <w:lvlJc w:val="left"/>
      <w:pPr>
        <w:ind w:left="720" w:hanging="360"/>
      </w:pPr>
      <w:rPr>
        <w:rFonts w:ascii="Arial" w:eastAsiaTheme="minorHAnsi" w:hAnsi="Arial" w:cs="Arial" w:hint="default"/>
        <w:sz w:val="18"/>
        <w:szCs w:val="18"/>
      </w:rPr>
    </w:lvl>
    <w:lvl w:ilvl="1" w:tplc="E3F60E28">
      <w:start w:val="1"/>
      <w:numFmt w:val="bullet"/>
      <w:lvlText w:val="o"/>
      <w:lvlJc w:val="left"/>
      <w:pPr>
        <w:ind w:left="1440" w:hanging="360"/>
      </w:pPr>
      <w:rPr>
        <w:rFonts w:ascii="Courier New" w:hAnsi="Courier New" w:cs="Courier New" w:hint="default"/>
      </w:rPr>
    </w:lvl>
    <w:lvl w:ilvl="2" w:tplc="6DEA020C">
      <w:start w:val="1"/>
      <w:numFmt w:val="bullet"/>
      <w:lvlText w:val=""/>
      <w:lvlJc w:val="left"/>
      <w:pPr>
        <w:ind w:left="2160" w:hanging="360"/>
      </w:pPr>
      <w:rPr>
        <w:rFonts w:ascii="Wingdings" w:hAnsi="Wingdings" w:cs="Wingdings" w:hint="default"/>
      </w:rPr>
    </w:lvl>
    <w:lvl w:ilvl="3" w:tplc="F656FAB0">
      <w:start w:val="1"/>
      <w:numFmt w:val="bullet"/>
      <w:lvlText w:val=""/>
      <w:lvlJc w:val="left"/>
      <w:pPr>
        <w:ind w:left="2880" w:hanging="360"/>
      </w:pPr>
      <w:rPr>
        <w:rFonts w:ascii="Symbol" w:hAnsi="Symbol" w:cs="Symbol" w:hint="default"/>
      </w:rPr>
    </w:lvl>
    <w:lvl w:ilvl="4" w:tplc="ED206F8E">
      <w:start w:val="1"/>
      <w:numFmt w:val="bullet"/>
      <w:lvlText w:val="o"/>
      <w:lvlJc w:val="left"/>
      <w:pPr>
        <w:ind w:left="3600" w:hanging="360"/>
      </w:pPr>
      <w:rPr>
        <w:rFonts w:ascii="Courier New" w:hAnsi="Courier New" w:cs="Courier New" w:hint="default"/>
      </w:rPr>
    </w:lvl>
    <w:lvl w:ilvl="5" w:tplc="26F63330">
      <w:start w:val="1"/>
      <w:numFmt w:val="bullet"/>
      <w:lvlText w:val=""/>
      <w:lvlJc w:val="left"/>
      <w:pPr>
        <w:ind w:left="4320" w:hanging="360"/>
      </w:pPr>
      <w:rPr>
        <w:rFonts w:ascii="Wingdings" w:hAnsi="Wingdings" w:cs="Wingdings" w:hint="default"/>
      </w:rPr>
    </w:lvl>
    <w:lvl w:ilvl="6" w:tplc="0A06E174">
      <w:start w:val="1"/>
      <w:numFmt w:val="bullet"/>
      <w:lvlText w:val=""/>
      <w:lvlJc w:val="left"/>
      <w:pPr>
        <w:ind w:left="5040" w:hanging="360"/>
      </w:pPr>
      <w:rPr>
        <w:rFonts w:ascii="Symbol" w:hAnsi="Symbol" w:cs="Symbol" w:hint="default"/>
      </w:rPr>
    </w:lvl>
    <w:lvl w:ilvl="7" w:tplc="B6AC7022">
      <w:start w:val="1"/>
      <w:numFmt w:val="bullet"/>
      <w:lvlText w:val="o"/>
      <w:lvlJc w:val="left"/>
      <w:pPr>
        <w:ind w:left="5760" w:hanging="360"/>
      </w:pPr>
      <w:rPr>
        <w:rFonts w:ascii="Courier New" w:hAnsi="Courier New" w:cs="Courier New" w:hint="default"/>
      </w:rPr>
    </w:lvl>
    <w:lvl w:ilvl="8" w:tplc="4F167A26">
      <w:start w:val="1"/>
      <w:numFmt w:val="bullet"/>
      <w:lvlText w:val=""/>
      <w:lvlJc w:val="left"/>
      <w:pPr>
        <w:ind w:left="6480" w:hanging="360"/>
      </w:pPr>
      <w:rPr>
        <w:rFonts w:ascii="Wingdings" w:hAnsi="Wingdings" w:cs="Wingdings" w:hint="default"/>
      </w:rPr>
    </w:lvl>
  </w:abstractNum>
  <w:abstractNum w:abstractNumId="29"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F645A24"/>
    <w:multiLevelType w:val="hybridMultilevel"/>
    <w:tmpl w:val="1E309318"/>
    <w:lvl w:ilvl="0" w:tplc="42DC6248">
      <w:start w:val="1"/>
      <w:numFmt w:val="bullet"/>
      <w:lvlText w:val="•"/>
      <w:lvlJc w:val="left"/>
      <w:pPr>
        <w:ind w:left="720" w:hanging="360"/>
      </w:pPr>
      <w:rPr>
        <w:rFonts w:ascii="Arial" w:eastAsiaTheme="minorHAnsi" w:hAnsi="Arial" w:cs="Arial" w:hint="default"/>
        <w:sz w:val="18"/>
        <w:szCs w:val="18"/>
      </w:rPr>
    </w:lvl>
    <w:lvl w:ilvl="1" w:tplc="07E4F742">
      <w:start w:val="1"/>
      <w:numFmt w:val="bullet"/>
      <w:lvlText w:val="o"/>
      <w:lvlJc w:val="left"/>
      <w:pPr>
        <w:ind w:left="1440" w:hanging="360"/>
      </w:pPr>
      <w:rPr>
        <w:rFonts w:ascii="Courier New" w:hAnsi="Courier New" w:cs="Courier New" w:hint="default"/>
      </w:rPr>
    </w:lvl>
    <w:lvl w:ilvl="2" w:tplc="360CC5EA">
      <w:start w:val="1"/>
      <w:numFmt w:val="bullet"/>
      <w:lvlText w:val=""/>
      <w:lvlJc w:val="left"/>
      <w:pPr>
        <w:ind w:left="2160" w:hanging="360"/>
      </w:pPr>
      <w:rPr>
        <w:rFonts w:ascii="Wingdings" w:hAnsi="Wingdings" w:cs="Wingdings" w:hint="default"/>
      </w:rPr>
    </w:lvl>
    <w:lvl w:ilvl="3" w:tplc="2BD624D0">
      <w:start w:val="1"/>
      <w:numFmt w:val="bullet"/>
      <w:lvlText w:val=""/>
      <w:lvlJc w:val="left"/>
      <w:pPr>
        <w:ind w:left="2880" w:hanging="360"/>
      </w:pPr>
      <w:rPr>
        <w:rFonts w:ascii="Symbol" w:hAnsi="Symbol" w:cs="Symbol" w:hint="default"/>
      </w:rPr>
    </w:lvl>
    <w:lvl w:ilvl="4" w:tplc="B706D478">
      <w:start w:val="1"/>
      <w:numFmt w:val="bullet"/>
      <w:lvlText w:val="o"/>
      <w:lvlJc w:val="left"/>
      <w:pPr>
        <w:ind w:left="3600" w:hanging="360"/>
      </w:pPr>
      <w:rPr>
        <w:rFonts w:ascii="Courier New" w:hAnsi="Courier New" w:cs="Courier New" w:hint="default"/>
      </w:rPr>
    </w:lvl>
    <w:lvl w:ilvl="5" w:tplc="A3BE3DBA">
      <w:start w:val="1"/>
      <w:numFmt w:val="bullet"/>
      <w:lvlText w:val=""/>
      <w:lvlJc w:val="left"/>
      <w:pPr>
        <w:ind w:left="4320" w:hanging="360"/>
      </w:pPr>
      <w:rPr>
        <w:rFonts w:ascii="Wingdings" w:hAnsi="Wingdings" w:cs="Wingdings" w:hint="default"/>
      </w:rPr>
    </w:lvl>
    <w:lvl w:ilvl="6" w:tplc="837E0D2C">
      <w:start w:val="1"/>
      <w:numFmt w:val="bullet"/>
      <w:lvlText w:val=""/>
      <w:lvlJc w:val="left"/>
      <w:pPr>
        <w:ind w:left="5040" w:hanging="360"/>
      </w:pPr>
      <w:rPr>
        <w:rFonts w:ascii="Symbol" w:hAnsi="Symbol" w:cs="Symbol" w:hint="default"/>
      </w:rPr>
    </w:lvl>
    <w:lvl w:ilvl="7" w:tplc="B31A8AD0">
      <w:start w:val="1"/>
      <w:numFmt w:val="bullet"/>
      <w:lvlText w:val="o"/>
      <w:lvlJc w:val="left"/>
      <w:pPr>
        <w:ind w:left="5760" w:hanging="360"/>
      </w:pPr>
      <w:rPr>
        <w:rFonts w:ascii="Courier New" w:hAnsi="Courier New" w:cs="Courier New" w:hint="default"/>
      </w:rPr>
    </w:lvl>
    <w:lvl w:ilvl="8" w:tplc="DAB4E960">
      <w:start w:val="1"/>
      <w:numFmt w:val="bullet"/>
      <w:lvlText w:val=""/>
      <w:lvlJc w:val="left"/>
      <w:pPr>
        <w:ind w:left="6480" w:hanging="360"/>
      </w:pPr>
      <w:rPr>
        <w:rFonts w:ascii="Wingdings" w:hAnsi="Wingdings" w:cs="Wingdings" w:hint="default"/>
      </w:rPr>
    </w:lvl>
  </w:abstractNum>
  <w:abstractNum w:abstractNumId="3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CB01A6"/>
    <w:multiLevelType w:val="hybridMultilevel"/>
    <w:tmpl w:val="AEC42A7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404720"/>
    <w:multiLevelType w:val="hybridMultilevel"/>
    <w:tmpl w:val="17BC04E2"/>
    <w:lvl w:ilvl="0" w:tplc="42DC6248">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26"/>
  </w:num>
  <w:num w:numId="4">
    <w:abstractNumId w:val="25"/>
  </w:num>
  <w:num w:numId="5">
    <w:abstractNumId w:val="23"/>
  </w:num>
  <w:num w:numId="6">
    <w:abstractNumId w:val="7"/>
  </w:num>
  <w:num w:numId="7">
    <w:abstractNumId w:val="15"/>
  </w:num>
  <w:num w:numId="8">
    <w:abstractNumId w:val="0"/>
    <w:lvlOverride w:ilvl="0">
      <w:lvl w:ilvl="0">
        <w:start w:val="65535"/>
        <w:numFmt w:val="bullet"/>
        <w:lvlText w:val="•"/>
        <w:legacy w:legacy="1" w:legacySpace="0" w:legacyIndent="274"/>
        <w:lvlJc w:val="left"/>
        <w:rPr>
          <w:rFonts w:ascii="Times New Roman" w:hAnsi="Times New Roman"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hint="default"/>
        </w:rPr>
      </w:lvl>
    </w:lvlOverride>
  </w:num>
  <w:num w:numId="10">
    <w:abstractNumId w:val="32"/>
  </w:num>
  <w:num w:numId="11">
    <w:abstractNumId w:val="33"/>
  </w:num>
  <w:num w:numId="12">
    <w:abstractNumId w:val="14"/>
  </w:num>
  <w:num w:numId="13">
    <w:abstractNumId w:val="27"/>
  </w:num>
  <w:num w:numId="14">
    <w:abstractNumId w:val="20"/>
  </w:num>
  <w:num w:numId="15">
    <w:abstractNumId w:val="38"/>
  </w:num>
  <w:num w:numId="16">
    <w:abstractNumId w:val="21"/>
  </w:num>
  <w:num w:numId="17">
    <w:abstractNumId w:val="37"/>
  </w:num>
  <w:num w:numId="18">
    <w:abstractNumId w:val="29"/>
  </w:num>
  <w:num w:numId="19">
    <w:abstractNumId w:val="12"/>
  </w:num>
  <w:num w:numId="20">
    <w:abstractNumId w:val="35"/>
  </w:num>
  <w:num w:numId="21">
    <w:abstractNumId w:val="8"/>
  </w:num>
  <w:num w:numId="22">
    <w:abstractNumId w:val="5"/>
  </w:num>
  <w:num w:numId="23">
    <w:abstractNumId w:val="16"/>
  </w:num>
  <w:num w:numId="24">
    <w:abstractNumId w:val="39"/>
  </w:num>
  <w:num w:numId="25">
    <w:abstractNumId w:val="19"/>
  </w:num>
  <w:num w:numId="26">
    <w:abstractNumId w:val="17"/>
  </w:num>
  <w:num w:numId="27">
    <w:abstractNumId w:val="11"/>
  </w:num>
  <w:num w:numId="28">
    <w:abstractNumId w:val="18"/>
  </w:num>
  <w:num w:numId="29">
    <w:abstractNumId w:val="24"/>
  </w:num>
  <w:num w:numId="30">
    <w:abstractNumId w:val="4"/>
  </w:num>
  <w:num w:numId="31">
    <w:abstractNumId w:val="1"/>
  </w:num>
  <w:num w:numId="32">
    <w:abstractNumId w:val="28"/>
  </w:num>
  <w:num w:numId="33">
    <w:abstractNumId w:val="31"/>
  </w:num>
  <w:num w:numId="34">
    <w:abstractNumId w:val="6"/>
  </w:num>
  <w:num w:numId="35">
    <w:abstractNumId w:val="9"/>
  </w:num>
  <w:num w:numId="36">
    <w:abstractNumId w:val="3"/>
  </w:num>
  <w:num w:numId="37">
    <w:abstractNumId w:val="13"/>
  </w:num>
  <w:num w:numId="38">
    <w:abstractNumId w:val="34"/>
  </w:num>
  <w:num w:numId="39">
    <w:abstractNumId w:val="2"/>
  </w:num>
  <w:num w:numId="40">
    <w:abstractNumId w:val="22"/>
  </w:num>
  <w:num w:numId="41">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0104"/>
    <w:rsid w:val="00012880"/>
    <w:rsid w:val="0001571E"/>
    <w:rsid w:val="00016C1C"/>
    <w:rsid w:val="00017962"/>
    <w:rsid w:val="00021287"/>
    <w:rsid w:val="00021707"/>
    <w:rsid w:val="0002294F"/>
    <w:rsid w:val="00026A81"/>
    <w:rsid w:val="0003002B"/>
    <w:rsid w:val="00031370"/>
    <w:rsid w:val="0003286E"/>
    <w:rsid w:val="00032B0E"/>
    <w:rsid w:val="000344A6"/>
    <w:rsid w:val="000345AA"/>
    <w:rsid w:val="0003535D"/>
    <w:rsid w:val="00037CF5"/>
    <w:rsid w:val="00042FD6"/>
    <w:rsid w:val="0006444B"/>
    <w:rsid w:val="00074B1F"/>
    <w:rsid w:val="00077101"/>
    <w:rsid w:val="000772AE"/>
    <w:rsid w:val="00081834"/>
    <w:rsid w:val="0008185E"/>
    <w:rsid w:val="00081BE6"/>
    <w:rsid w:val="00084A36"/>
    <w:rsid w:val="0008587F"/>
    <w:rsid w:val="00087F7B"/>
    <w:rsid w:val="00090D96"/>
    <w:rsid w:val="0009360C"/>
    <w:rsid w:val="00096C90"/>
    <w:rsid w:val="00097A38"/>
    <w:rsid w:val="000A5F4A"/>
    <w:rsid w:val="000B23F1"/>
    <w:rsid w:val="000B74A0"/>
    <w:rsid w:val="000D34F3"/>
    <w:rsid w:val="000D407C"/>
    <w:rsid w:val="000D462C"/>
    <w:rsid w:val="000D6A04"/>
    <w:rsid w:val="000E2921"/>
    <w:rsid w:val="000E3473"/>
    <w:rsid w:val="000F3845"/>
    <w:rsid w:val="000F5419"/>
    <w:rsid w:val="000F6591"/>
    <w:rsid w:val="0010055E"/>
    <w:rsid w:val="001006A0"/>
    <w:rsid w:val="0010131F"/>
    <w:rsid w:val="001019C4"/>
    <w:rsid w:val="00102635"/>
    <w:rsid w:val="001026A7"/>
    <w:rsid w:val="001051DC"/>
    <w:rsid w:val="00112FAF"/>
    <w:rsid w:val="001170E0"/>
    <w:rsid w:val="00117D65"/>
    <w:rsid w:val="00120E32"/>
    <w:rsid w:val="00126901"/>
    <w:rsid w:val="00132C5B"/>
    <w:rsid w:val="00133F30"/>
    <w:rsid w:val="00134176"/>
    <w:rsid w:val="00140EFC"/>
    <w:rsid w:val="001447D3"/>
    <w:rsid w:val="001467DC"/>
    <w:rsid w:val="0015092D"/>
    <w:rsid w:val="00154414"/>
    <w:rsid w:val="00154C77"/>
    <w:rsid w:val="0016077A"/>
    <w:rsid w:val="0016758A"/>
    <w:rsid w:val="001740EE"/>
    <w:rsid w:val="001757C0"/>
    <w:rsid w:val="001773AA"/>
    <w:rsid w:val="001829C7"/>
    <w:rsid w:val="001917CA"/>
    <w:rsid w:val="001944D6"/>
    <w:rsid w:val="001A0D61"/>
    <w:rsid w:val="001A4071"/>
    <w:rsid w:val="001B24E7"/>
    <w:rsid w:val="001B2C89"/>
    <w:rsid w:val="001B79E5"/>
    <w:rsid w:val="001B7D9B"/>
    <w:rsid w:val="001C097E"/>
    <w:rsid w:val="001C4FC8"/>
    <w:rsid w:val="001C69E4"/>
    <w:rsid w:val="001D250C"/>
    <w:rsid w:val="001D3253"/>
    <w:rsid w:val="001E7DCA"/>
    <w:rsid w:val="001F0529"/>
    <w:rsid w:val="001F17DC"/>
    <w:rsid w:val="001F52AD"/>
    <w:rsid w:val="001F5AF5"/>
    <w:rsid w:val="00204D33"/>
    <w:rsid w:val="00207232"/>
    <w:rsid w:val="0021555A"/>
    <w:rsid w:val="00221592"/>
    <w:rsid w:val="00224AD3"/>
    <w:rsid w:val="0022574A"/>
    <w:rsid w:val="0022594E"/>
    <w:rsid w:val="002336A6"/>
    <w:rsid w:val="002344BE"/>
    <w:rsid w:val="0023476C"/>
    <w:rsid w:val="00234C56"/>
    <w:rsid w:val="00237508"/>
    <w:rsid w:val="00242062"/>
    <w:rsid w:val="00242885"/>
    <w:rsid w:val="002449AD"/>
    <w:rsid w:val="00245DC0"/>
    <w:rsid w:val="002473B6"/>
    <w:rsid w:val="00250D34"/>
    <w:rsid w:val="00253C01"/>
    <w:rsid w:val="002730AD"/>
    <w:rsid w:val="002740AD"/>
    <w:rsid w:val="002807C0"/>
    <w:rsid w:val="00286405"/>
    <w:rsid w:val="0028668C"/>
    <w:rsid w:val="00290449"/>
    <w:rsid w:val="00292FBE"/>
    <w:rsid w:val="0029630A"/>
    <w:rsid w:val="002977D4"/>
    <w:rsid w:val="002A39E3"/>
    <w:rsid w:val="002A7491"/>
    <w:rsid w:val="002B0DC3"/>
    <w:rsid w:val="002B2C97"/>
    <w:rsid w:val="002B655A"/>
    <w:rsid w:val="002B6A07"/>
    <w:rsid w:val="002B7A2B"/>
    <w:rsid w:val="002C05D3"/>
    <w:rsid w:val="002C5621"/>
    <w:rsid w:val="002C5755"/>
    <w:rsid w:val="002D01A3"/>
    <w:rsid w:val="002D1262"/>
    <w:rsid w:val="002D3A88"/>
    <w:rsid w:val="002D4280"/>
    <w:rsid w:val="002E052C"/>
    <w:rsid w:val="002F1A95"/>
    <w:rsid w:val="002F4FD1"/>
    <w:rsid w:val="002F7C52"/>
    <w:rsid w:val="00302583"/>
    <w:rsid w:val="00302F08"/>
    <w:rsid w:val="0030404B"/>
    <w:rsid w:val="0030572A"/>
    <w:rsid w:val="00306D7A"/>
    <w:rsid w:val="00323649"/>
    <w:rsid w:val="00323D9D"/>
    <w:rsid w:val="00325929"/>
    <w:rsid w:val="00327116"/>
    <w:rsid w:val="00327B27"/>
    <w:rsid w:val="00330A6E"/>
    <w:rsid w:val="00331AF1"/>
    <w:rsid w:val="003422B5"/>
    <w:rsid w:val="00345368"/>
    <w:rsid w:val="00346ADC"/>
    <w:rsid w:val="0035735B"/>
    <w:rsid w:val="00357FA8"/>
    <w:rsid w:val="00360D6C"/>
    <w:rsid w:val="003614CC"/>
    <w:rsid w:val="00362EA6"/>
    <w:rsid w:val="00371442"/>
    <w:rsid w:val="0037370C"/>
    <w:rsid w:val="003763CD"/>
    <w:rsid w:val="0038299A"/>
    <w:rsid w:val="003857F5"/>
    <w:rsid w:val="00393820"/>
    <w:rsid w:val="003954B4"/>
    <w:rsid w:val="00397842"/>
    <w:rsid w:val="003A0884"/>
    <w:rsid w:val="003A189E"/>
    <w:rsid w:val="003A410B"/>
    <w:rsid w:val="003A655C"/>
    <w:rsid w:val="003A6745"/>
    <w:rsid w:val="003B1A6F"/>
    <w:rsid w:val="003C2FE7"/>
    <w:rsid w:val="003C3E94"/>
    <w:rsid w:val="003C50F3"/>
    <w:rsid w:val="003C5ACE"/>
    <w:rsid w:val="003D044E"/>
    <w:rsid w:val="003D1E63"/>
    <w:rsid w:val="003D53CB"/>
    <w:rsid w:val="003E2338"/>
    <w:rsid w:val="003E2989"/>
    <w:rsid w:val="003F5EDA"/>
    <w:rsid w:val="003F7DEC"/>
    <w:rsid w:val="00402EEA"/>
    <w:rsid w:val="00410313"/>
    <w:rsid w:val="004152B2"/>
    <w:rsid w:val="00423A18"/>
    <w:rsid w:val="0043106B"/>
    <w:rsid w:val="00432313"/>
    <w:rsid w:val="00433CE2"/>
    <w:rsid w:val="00436217"/>
    <w:rsid w:val="00437F67"/>
    <w:rsid w:val="0044367E"/>
    <w:rsid w:val="00444BCD"/>
    <w:rsid w:val="004453FF"/>
    <w:rsid w:val="00445F9A"/>
    <w:rsid w:val="00466BCD"/>
    <w:rsid w:val="004705E7"/>
    <w:rsid w:val="004706E8"/>
    <w:rsid w:val="00476423"/>
    <w:rsid w:val="00484FE8"/>
    <w:rsid w:val="0049007C"/>
    <w:rsid w:val="00494F65"/>
    <w:rsid w:val="00497350"/>
    <w:rsid w:val="004A0770"/>
    <w:rsid w:val="004A3DF6"/>
    <w:rsid w:val="004B1285"/>
    <w:rsid w:val="004B51F4"/>
    <w:rsid w:val="004C54A1"/>
    <w:rsid w:val="004D10AB"/>
    <w:rsid w:val="004D53E4"/>
    <w:rsid w:val="004D551C"/>
    <w:rsid w:val="004E4327"/>
    <w:rsid w:val="004E4D94"/>
    <w:rsid w:val="004E59F1"/>
    <w:rsid w:val="004E6796"/>
    <w:rsid w:val="004F0499"/>
    <w:rsid w:val="004F159D"/>
    <w:rsid w:val="004F594D"/>
    <w:rsid w:val="004F7CCD"/>
    <w:rsid w:val="00500096"/>
    <w:rsid w:val="00506967"/>
    <w:rsid w:val="00525055"/>
    <w:rsid w:val="0053339E"/>
    <w:rsid w:val="00533516"/>
    <w:rsid w:val="005339A8"/>
    <w:rsid w:val="00533FE0"/>
    <w:rsid w:val="00534222"/>
    <w:rsid w:val="00535755"/>
    <w:rsid w:val="00535DF3"/>
    <w:rsid w:val="005400C6"/>
    <w:rsid w:val="00540D03"/>
    <w:rsid w:val="005473B5"/>
    <w:rsid w:val="00550308"/>
    <w:rsid w:val="00556642"/>
    <w:rsid w:val="00556ADF"/>
    <w:rsid w:val="00557E16"/>
    <w:rsid w:val="00561EB8"/>
    <w:rsid w:val="00571209"/>
    <w:rsid w:val="00571277"/>
    <w:rsid w:val="005729C3"/>
    <w:rsid w:val="00572B09"/>
    <w:rsid w:val="00572B88"/>
    <w:rsid w:val="0057322F"/>
    <w:rsid w:val="00575F51"/>
    <w:rsid w:val="00580307"/>
    <w:rsid w:val="00582C04"/>
    <w:rsid w:val="00586182"/>
    <w:rsid w:val="00587052"/>
    <w:rsid w:val="005879A9"/>
    <w:rsid w:val="005909FF"/>
    <w:rsid w:val="00590A75"/>
    <w:rsid w:val="00590E25"/>
    <w:rsid w:val="005915C0"/>
    <w:rsid w:val="00593242"/>
    <w:rsid w:val="005939F3"/>
    <w:rsid w:val="005A6B96"/>
    <w:rsid w:val="005A7285"/>
    <w:rsid w:val="005B1449"/>
    <w:rsid w:val="005B2C02"/>
    <w:rsid w:val="005B4283"/>
    <w:rsid w:val="005B4C3E"/>
    <w:rsid w:val="005C77E0"/>
    <w:rsid w:val="005D5819"/>
    <w:rsid w:val="005D68FE"/>
    <w:rsid w:val="005D6DDB"/>
    <w:rsid w:val="005E18B7"/>
    <w:rsid w:val="005E4D72"/>
    <w:rsid w:val="005E7422"/>
    <w:rsid w:val="005F1CF0"/>
    <w:rsid w:val="00600620"/>
    <w:rsid w:val="006014A3"/>
    <w:rsid w:val="006045D4"/>
    <w:rsid w:val="006103DF"/>
    <w:rsid w:val="006116B7"/>
    <w:rsid w:val="006125C9"/>
    <w:rsid w:val="00613146"/>
    <w:rsid w:val="006214A4"/>
    <w:rsid w:val="00621967"/>
    <w:rsid w:val="00623864"/>
    <w:rsid w:val="00624464"/>
    <w:rsid w:val="0062464F"/>
    <w:rsid w:val="00636989"/>
    <w:rsid w:val="00642CE9"/>
    <w:rsid w:val="0064358F"/>
    <w:rsid w:val="00644D18"/>
    <w:rsid w:val="00652563"/>
    <w:rsid w:val="00655819"/>
    <w:rsid w:val="00663496"/>
    <w:rsid w:val="00665489"/>
    <w:rsid w:val="0066604B"/>
    <w:rsid w:val="006710BE"/>
    <w:rsid w:val="00683E71"/>
    <w:rsid w:val="00684493"/>
    <w:rsid w:val="00690EB5"/>
    <w:rsid w:val="00690EFF"/>
    <w:rsid w:val="006944F0"/>
    <w:rsid w:val="006967C3"/>
    <w:rsid w:val="00697D9A"/>
    <w:rsid w:val="006A1E37"/>
    <w:rsid w:val="006A3B45"/>
    <w:rsid w:val="006A55BC"/>
    <w:rsid w:val="006B5E91"/>
    <w:rsid w:val="006B6A99"/>
    <w:rsid w:val="006B7693"/>
    <w:rsid w:val="006C0BCF"/>
    <w:rsid w:val="006C3C72"/>
    <w:rsid w:val="006C54F1"/>
    <w:rsid w:val="006C5E6E"/>
    <w:rsid w:val="006C6567"/>
    <w:rsid w:val="006C7DF7"/>
    <w:rsid w:val="006D1D65"/>
    <w:rsid w:val="006D2E07"/>
    <w:rsid w:val="006D7293"/>
    <w:rsid w:val="006E0483"/>
    <w:rsid w:val="006E40E9"/>
    <w:rsid w:val="006F6067"/>
    <w:rsid w:val="00700785"/>
    <w:rsid w:val="00701C4D"/>
    <w:rsid w:val="00704D8E"/>
    <w:rsid w:val="007119C9"/>
    <w:rsid w:val="007173EB"/>
    <w:rsid w:val="00726CF9"/>
    <w:rsid w:val="00727FDB"/>
    <w:rsid w:val="0073093D"/>
    <w:rsid w:val="00731487"/>
    <w:rsid w:val="007317FE"/>
    <w:rsid w:val="00733283"/>
    <w:rsid w:val="007372A3"/>
    <w:rsid w:val="00740524"/>
    <w:rsid w:val="007413A1"/>
    <w:rsid w:val="00742A26"/>
    <w:rsid w:val="00743CD0"/>
    <w:rsid w:val="007535E2"/>
    <w:rsid w:val="007541ED"/>
    <w:rsid w:val="00754BDB"/>
    <w:rsid w:val="00755ED4"/>
    <w:rsid w:val="007607AE"/>
    <w:rsid w:val="00761BA3"/>
    <w:rsid w:val="0076400F"/>
    <w:rsid w:val="00770A00"/>
    <w:rsid w:val="00775AB6"/>
    <w:rsid w:val="00775DA3"/>
    <w:rsid w:val="00784095"/>
    <w:rsid w:val="00787569"/>
    <w:rsid w:val="0079375F"/>
    <w:rsid w:val="00796B88"/>
    <w:rsid w:val="007A1B33"/>
    <w:rsid w:val="007A7F0B"/>
    <w:rsid w:val="007B08C1"/>
    <w:rsid w:val="007B1820"/>
    <w:rsid w:val="007C2ADF"/>
    <w:rsid w:val="007C313A"/>
    <w:rsid w:val="007C6B86"/>
    <w:rsid w:val="007D5848"/>
    <w:rsid w:val="007D6686"/>
    <w:rsid w:val="007F1123"/>
    <w:rsid w:val="007F14AD"/>
    <w:rsid w:val="007F16B2"/>
    <w:rsid w:val="007F7BA6"/>
    <w:rsid w:val="00805482"/>
    <w:rsid w:val="00810CD3"/>
    <w:rsid w:val="00810FCB"/>
    <w:rsid w:val="00814705"/>
    <w:rsid w:val="00817384"/>
    <w:rsid w:val="00820939"/>
    <w:rsid w:val="0082120B"/>
    <w:rsid w:val="008221DA"/>
    <w:rsid w:val="00832DAF"/>
    <w:rsid w:val="00833F9D"/>
    <w:rsid w:val="0083473C"/>
    <w:rsid w:val="00835AC3"/>
    <w:rsid w:val="00835DD6"/>
    <w:rsid w:val="00835EBA"/>
    <w:rsid w:val="00847EF8"/>
    <w:rsid w:val="00852B83"/>
    <w:rsid w:val="00856283"/>
    <w:rsid w:val="008578C1"/>
    <w:rsid w:val="00867352"/>
    <w:rsid w:val="00867FB4"/>
    <w:rsid w:val="0087111B"/>
    <w:rsid w:val="00875082"/>
    <w:rsid w:val="008759E1"/>
    <w:rsid w:val="00881632"/>
    <w:rsid w:val="00886174"/>
    <w:rsid w:val="00890959"/>
    <w:rsid w:val="00896890"/>
    <w:rsid w:val="00897316"/>
    <w:rsid w:val="008A2388"/>
    <w:rsid w:val="008A3792"/>
    <w:rsid w:val="008A48CA"/>
    <w:rsid w:val="008A5F88"/>
    <w:rsid w:val="008A6291"/>
    <w:rsid w:val="008B3EA3"/>
    <w:rsid w:val="008B63FA"/>
    <w:rsid w:val="008B6E4F"/>
    <w:rsid w:val="008C3DF3"/>
    <w:rsid w:val="008C75CC"/>
    <w:rsid w:val="008D2BE3"/>
    <w:rsid w:val="008E2517"/>
    <w:rsid w:val="008F0990"/>
    <w:rsid w:val="008F0E63"/>
    <w:rsid w:val="008F1D11"/>
    <w:rsid w:val="008F2811"/>
    <w:rsid w:val="008F2F7C"/>
    <w:rsid w:val="009074CC"/>
    <w:rsid w:val="00910375"/>
    <w:rsid w:val="00913AB9"/>
    <w:rsid w:val="00921D77"/>
    <w:rsid w:val="00924867"/>
    <w:rsid w:val="00932852"/>
    <w:rsid w:val="0093479C"/>
    <w:rsid w:val="009366D3"/>
    <w:rsid w:val="00944B86"/>
    <w:rsid w:val="00947F64"/>
    <w:rsid w:val="0095546E"/>
    <w:rsid w:val="00961DA3"/>
    <w:rsid w:val="00962585"/>
    <w:rsid w:val="00963170"/>
    <w:rsid w:val="00965C7B"/>
    <w:rsid w:val="00966032"/>
    <w:rsid w:val="009702AC"/>
    <w:rsid w:val="00976185"/>
    <w:rsid w:val="0097664A"/>
    <w:rsid w:val="00976CCF"/>
    <w:rsid w:val="00982C72"/>
    <w:rsid w:val="0099107D"/>
    <w:rsid w:val="009A4357"/>
    <w:rsid w:val="009A5DCF"/>
    <w:rsid w:val="009A7287"/>
    <w:rsid w:val="009B75EE"/>
    <w:rsid w:val="009C1481"/>
    <w:rsid w:val="009C14E9"/>
    <w:rsid w:val="009C1F45"/>
    <w:rsid w:val="009C3566"/>
    <w:rsid w:val="009C65C6"/>
    <w:rsid w:val="009C7E1F"/>
    <w:rsid w:val="009D2714"/>
    <w:rsid w:val="009D2ED2"/>
    <w:rsid w:val="009D7E55"/>
    <w:rsid w:val="009E6ABB"/>
    <w:rsid w:val="009F0331"/>
    <w:rsid w:val="009F0DD1"/>
    <w:rsid w:val="009F54B1"/>
    <w:rsid w:val="009F5844"/>
    <w:rsid w:val="009F6006"/>
    <w:rsid w:val="00A00707"/>
    <w:rsid w:val="00A02AA6"/>
    <w:rsid w:val="00A06413"/>
    <w:rsid w:val="00A07CC7"/>
    <w:rsid w:val="00A1295D"/>
    <w:rsid w:val="00A134ED"/>
    <w:rsid w:val="00A137CA"/>
    <w:rsid w:val="00A14832"/>
    <w:rsid w:val="00A176C2"/>
    <w:rsid w:val="00A17B63"/>
    <w:rsid w:val="00A209BC"/>
    <w:rsid w:val="00A219DE"/>
    <w:rsid w:val="00A22ABE"/>
    <w:rsid w:val="00A2407B"/>
    <w:rsid w:val="00A24804"/>
    <w:rsid w:val="00A26778"/>
    <w:rsid w:val="00A26C89"/>
    <w:rsid w:val="00A270AD"/>
    <w:rsid w:val="00A309A3"/>
    <w:rsid w:val="00A4072D"/>
    <w:rsid w:val="00A50A5F"/>
    <w:rsid w:val="00A5191E"/>
    <w:rsid w:val="00A51992"/>
    <w:rsid w:val="00A6364A"/>
    <w:rsid w:val="00A705B2"/>
    <w:rsid w:val="00A75ECB"/>
    <w:rsid w:val="00A826F6"/>
    <w:rsid w:val="00A845B7"/>
    <w:rsid w:val="00A86A2A"/>
    <w:rsid w:val="00A947AF"/>
    <w:rsid w:val="00A95015"/>
    <w:rsid w:val="00AA4E10"/>
    <w:rsid w:val="00AA6AB2"/>
    <w:rsid w:val="00AC05B7"/>
    <w:rsid w:val="00AC1378"/>
    <w:rsid w:val="00AC3E66"/>
    <w:rsid w:val="00AD2107"/>
    <w:rsid w:val="00AD6D8C"/>
    <w:rsid w:val="00AE0009"/>
    <w:rsid w:val="00AE13D3"/>
    <w:rsid w:val="00AE5375"/>
    <w:rsid w:val="00AE591D"/>
    <w:rsid w:val="00AF2F28"/>
    <w:rsid w:val="00AF650A"/>
    <w:rsid w:val="00AF7065"/>
    <w:rsid w:val="00B0755C"/>
    <w:rsid w:val="00B11DBA"/>
    <w:rsid w:val="00B12049"/>
    <w:rsid w:val="00B15655"/>
    <w:rsid w:val="00B1644D"/>
    <w:rsid w:val="00B16D04"/>
    <w:rsid w:val="00B21CB9"/>
    <w:rsid w:val="00B234F1"/>
    <w:rsid w:val="00B23CB7"/>
    <w:rsid w:val="00B274F6"/>
    <w:rsid w:val="00B27676"/>
    <w:rsid w:val="00B31290"/>
    <w:rsid w:val="00B32967"/>
    <w:rsid w:val="00B36908"/>
    <w:rsid w:val="00B3744A"/>
    <w:rsid w:val="00B4134E"/>
    <w:rsid w:val="00B41F32"/>
    <w:rsid w:val="00B440D4"/>
    <w:rsid w:val="00B4709C"/>
    <w:rsid w:val="00B5057B"/>
    <w:rsid w:val="00B52457"/>
    <w:rsid w:val="00B5341B"/>
    <w:rsid w:val="00B536CB"/>
    <w:rsid w:val="00B54863"/>
    <w:rsid w:val="00B5780B"/>
    <w:rsid w:val="00B62777"/>
    <w:rsid w:val="00B668DD"/>
    <w:rsid w:val="00B67DE4"/>
    <w:rsid w:val="00B73B65"/>
    <w:rsid w:val="00B74E01"/>
    <w:rsid w:val="00B935B7"/>
    <w:rsid w:val="00B948A1"/>
    <w:rsid w:val="00B95844"/>
    <w:rsid w:val="00BA5F5E"/>
    <w:rsid w:val="00BB3E16"/>
    <w:rsid w:val="00BC1022"/>
    <w:rsid w:val="00BC1CE6"/>
    <w:rsid w:val="00BC2BC9"/>
    <w:rsid w:val="00BC3A2D"/>
    <w:rsid w:val="00BC55E0"/>
    <w:rsid w:val="00BC6551"/>
    <w:rsid w:val="00BD19C7"/>
    <w:rsid w:val="00BD2B0B"/>
    <w:rsid w:val="00BD3A10"/>
    <w:rsid w:val="00BD4006"/>
    <w:rsid w:val="00BE311E"/>
    <w:rsid w:val="00BE543D"/>
    <w:rsid w:val="00BF2135"/>
    <w:rsid w:val="00BF790B"/>
    <w:rsid w:val="00C01BCD"/>
    <w:rsid w:val="00C07870"/>
    <w:rsid w:val="00C07A19"/>
    <w:rsid w:val="00C15558"/>
    <w:rsid w:val="00C15FD7"/>
    <w:rsid w:val="00C212E7"/>
    <w:rsid w:val="00C24F92"/>
    <w:rsid w:val="00C34110"/>
    <w:rsid w:val="00C34624"/>
    <w:rsid w:val="00C37B7B"/>
    <w:rsid w:val="00C47918"/>
    <w:rsid w:val="00C5475C"/>
    <w:rsid w:val="00C55389"/>
    <w:rsid w:val="00C614B4"/>
    <w:rsid w:val="00C61B96"/>
    <w:rsid w:val="00C65286"/>
    <w:rsid w:val="00C6620D"/>
    <w:rsid w:val="00C67458"/>
    <w:rsid w:val="00C72D08"/>
    <w:rsid w:val="00C7489F"/>
    <w:rsid w:val="00C77CC8"/>
    <w:rsid w:val="00C80026"/>
    <w:rsid w:val="00C84BF2"/>
    <w:rsid w:val="00C853E2"/>
    <w:rsid w:val="00C94203"/>
    <w:rsid w:val="00C94F2B"/>
    <w:rsid w:val="00C952E7"/>
    <w:rsid w:val="00C97F01"/>
    <w:rsid w:val="00CA1EF3"/>
    <w:rsid w:val="00CA4272"/>
    <w:rsid w:val="00CA5671"/>
    <w:rsid w:val="00CA69AA"/>
    <w:rsid w:val="00CB0F9B"/>
    <w:rsid w:val="00CB1689"/>
    <w:rsid w:val="00CB411B"/>
    <w:rsid w:val="00CB4F24"/>
    <w:rsid w:val="00CC1DAB"/>
    <w:rsid w:val="00CC3642"/>
    <w:rsid w:val="00CD166F"/>
    <w:rsid w:val="00CD3148"/>
    <w:rsid w:val="00CD376E"/>
    <w:rsid w:val="00CD43BD"/>
    <w:rsid w:val="00CD48E0"/>
    <w:rsid w:val="00CE451C"/>
    <w:rsid w:val="00CE520B"/>
    <w:rsid w:val="00CE7166"/>
    <w:rsid w:val="00D01D9A"/>
    <w:rsid w:val="00D03B99"/>
    <w:rsid w:val="00D0618E"/>
    <w:rsid w:val="00D106F0"/>
    <w:rsid w:val="00D11A95"/>
    <w:rsid w:val="00D121B6"/>
    <w:rsid w:val="00D12980"/>
    <w:rsid w:val="00D12BE4"/>
    <w:rsid w:val="00D14AE6"/>
    <w:rsid w:val="00D15112"/>
    <w:rsid w:val="00D15670"/>
    <w:rsid w:val="00D5583C"/>
    <w:rsid w:val="00D63939"/>
    <w:rsid w:val="00D8510C"/>
    <w:rsid w:val="00D936AE"/>
    <w:rsid w:val="00D959A7"/>
    <w:rsid w:val="00DA1C65"/>
    <w:rsid w:val="00DA4F4F"/>
    <w:rsid w:val="00DA6D02"/>
    <w:rsid w:val="00DB1217"/>
    <w:rsid w:val="00DB2528"/>
    <w:rsid w:val="00DB25CF"/>
    <w:rsid w:val="00DB2B71"/>
    <w:rsid w:val="00DB487C"/>
    <w:rsid w:val="00DC50D0"/>
    <w:rsid w:val="00DC5659"/>
    <w:rsid w:val="00DD11AE"/>
    <w:rsid w:val="00DD16F2"/>
    <w:rsid w:val="00DD2713"/>
    <w:rsid w:val="00DD29D6"/>
    <w:rsid w:val="00DD3F19"/>
    <w:rsid w:val="00DD6686"/>
    <w:rsid w:val="00DD758B"/>
    <w:rsid w:val="00DE3065"/>
    <w:rsid w:val="00DE4FA2"/>
    <w:rsid w:val="00DE537A"/>
    <w:rsid w:val="00DE59FE"/>
    <w:rsid w:val="00DE697F"/>
    <w:rsid w:val="00DE71A1"/>
    <w:rsid w:val="00DF4F3C"/>
    <w:rsid w:val="00DF5A49"/>
    <w:rsid w:val="00DF6636"/>
    <w:rsid w:val="00E04721"/>
    <w:rsid w:val="00E11603"/>
    <w:rsid w:val="00E1240F"/>
    <w:rsid w:val="00E12921"/>
    <w:rsid w:val="00E308E0"/>
    <w:rsid w:val="00E309EA"/>
    <w:rsid w:val="00E30BC9"/>
    <w:rsid w:val="00E34B64"/>
    <w:rsid w:val="00E361F5"/>
    <w:rsid w:val="00E462C8"/>
    <w:rsid w:val="00E50A45"/>
    <w:rsid w:val="00E522E3"/>
    <w:rsid w:val="00E52896"/>
    <w:rsid w:val="00E54322"/>
    <w:rsid w:val="00E62DA9"/>
    <w:rsid w:val="00E64713"/>
    <w:rsid w:val="00E74F0C"/>
    <w:rsid w:val="00E75D86"/>
    <w:rsid w:val="00E773B4"/>
    <w:rsid w:val="00E86EB7"/>
    <w:rsid w:val="00E94B37"/>
    <w:rsid w:val="00EB16A3"/>
    <w:rsid w:val="00EB19A0"/>
    <w:rsid w:val="00EB1C79"/>
    <w:rsid w:val="00EB4CFE"/>
    <w:rsid w:val="00EB5B7B"/>
    <w:rsid w:val="00EB620A"/>
    <w:rsid w:val="00EC666C"/>
    <w:rsid w:val="00EC66D5"/>
    <w:rsid w:val="00ED294F"/>
    <w:rsid w:val="00EE3599"/>
    <w:rsid w:val="00EE3913"/>
    <w:rsid w:val="00EE77A4"/>
    <w:rsid w:val="00EF22D6"/>
    <w:rsid w:val="00F04BC8"/>
    <w:rsid w:val="00F06792"/>
    <w:rsid w:val="00F07254"/>
    <w:rsid w:val="00F10DB7"/>
    <w:rsid w:val="00F11DAE"/>
    <w:rsid w:val="00F11E3A"/>
    <w:rsid w:val="00F25BB2"/>
    <w:rsid w:val="00F30781"/>
    <w:rsid w:val="00F42622"/>
    <w:rsid w:val="00F43A2E"/>
    <w:rsid w:val="00F440BE"/>
    <w:rsid w:val="00F45AB8"/>
    <w:rsid w:val="00F46120"/>
    <w:rsid w:val="00F6203F"/>
    <w:rsid w:val="00F647F7"/>
    <w:rsid w:val="00F659CB"/>
    <w:rsid w:val="00F66F0F"/>
    <w:rsid w:val="00F70C8E"/>
    <w:rsid w:val="00F73DD2"/>
    <w:rsid w:val="00F73F64"/>
    <w:rsid w:val="00F81FD5"/>
    <w:rsid w:val="00F82295"/>
    <w:rsid w:val="00F943C3"/>
    <w:rsid w:val="00F94637"/>
    <w:rsid w:val="00FA0E93"/>
    <w:rsid w:val="00FA2083"/>
    <w:rsid w:val="00FB1B78"/>
    <w:rsid w:val="00FB32F6"/>
    <w:rsid w:val="00FC20C7"/>
    <w:rsid w:val="00FC45DB"/>
    <w:rsid w:val="00FD0662"/>
    <w:rsid w:val="00FD1F8C"/>
    <w:rsid w:val="00FD4CF9"/>
    <w:rsid w:val="00FD6238"/>
    <w:rsid w:val="00FE0C83"/>
    <w:rsid w:val="00FE4604"/>
    <w:rsid w:val="00FE6379"/>
    <w:rsid w:val="00FE69F9"/>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959D93C"/>
  <w15:chartTrackingRefBased/>
  <w15:docId w15:val="{405C17F9-65E9-4D63-8D52-03151D9A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7370C"/>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1"/>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7"/>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ableParagraph">
    <w:name w:val="Table Paragraph"/>
    <w:basedOn w:val="Navaden"/>
    <w:uiPriority w:val="1"/>
    <w:qFormat/>
    <w:rsid w:val="00E1240F"/>
    <w:pPr>
      <w:widowControl w:val="0"/>
      <w:autoSpaceDE w:val="0"/>
      <w:autoSpaceDN w:val="0"/>
      <w:ind w:left="107"/>
      <w:jc w:val="left"/>
    </w:pPr>
    <w:rPr>
      <w:rFonts w:eastAsia="Arial" w:cs="Times New Roman"/>
      <w:lang w:val="sl" w:eastAsia="sl"/>
    </w:rPr>
  </w:style>
  <w:style w:type="paragraph" w:styleId="Telobesedila2">
    <w:name w:val="Body Text 2"/>
    <w:basedOn w:val="Navaden"/>
    <w:link w:val="Telobesedila2Znak"/>
    <w:uiPriority w:val="99"/>
    <w:unhideWhenUsed/>
    <w:rsid w:val="002977D4"/>
    <w:pPr>
      <w:spacing w:after="120" w:line="480" w:lineRule="auto"/>
    </w:pPr>
  </w:style>
  <w:style w:type="character" w:customStyle="1" w:styleId="Telobesedila2Znak">
    <w:name w:val="Telo besedila 2 Znak"/>
    <w:basedOn w:val="Privzetapisavaodstavka"/>
    <w:link w:val="Telobesedila2"/>
    <w:uiPriority w:val="99"/>
    <w:rsid w:val="002977D4"/>
    <w:rPr>
      <w:rFonts w:ascii="Arial" w:hAnsi="Arial"/>
    </w:rPr>
  </w:style>
  <w:style w:type="character" w:customStyle="1" w:styleId="goohl3">
    <w:name w:val="goohl3"/>
    <w:basedOn w:val="Privzetapisavaodstavka"/>
    <w:rsid w:val="007119C9"/>
  </w:style>
  <w:style w:type="character" w:customStyle="1" w:styleId="goohl1">
    <w:name w:val="goohl1"/>
    <w:basedOn w:val="Privzetapisavaodstavka"/>
    <w:rsid w:val="007119C9"/>
  </w:style>
  <w:style w:type="table" w:customStyle="1" w:styleId="NormalTablePHPDOCX">
    <w:name w:val="Normal Table PHPDOCX"/>
    <w:uiPriority w:val="99"/>
    <w:semiHidden/>
    <w:unhideWhenUsed/>
    <w:qFormat/>
    <w:rsid w:val="00B3690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B369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319363">
      <w:bodyDiv w:val="1"/>
      <w:marLeft w:val="0"/>
      <w:marRight w:val="0"/>
      <w:marTop w:val="0"/>
      <w:marBottom w:val="0"/>
      <w:divBdr>
        <w:top w:val="none" w:sz="0" w:space="0" w:color="auto"/>
        <w:left w:val="none" w:sz="0" w:space="0" w:color="auto"/>
        <w:bottom w:val="none" w:sz="0" w:space="0" w:color="auto"/>
        <w:right w:val="none" w:sz="0" w:space="0" w:color="auto"/>
      </w:divBdr>
    </w:div>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4.xml"/><Relationship Id="rId10" Type="http://schemas.openxmlformats.org/officeDocument/2006/relationships/hyperlink" Target="mailto:martina.baznik@krsko.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8.png"/><Relationship Id="rId1" Type="http://schemas.openxmlformats.org/officeDocument/2006/relationships/image" Target="media/image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C76C3-75F8-4501-9E4F-CEA57EB8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59</Pages>
  <Words>17441</Words>
  <Characters>99419</Characters>
  <Application>Microsoft Office Word</Application>
  <DocSecurity>0</DocSecurity>
  <Lines>828</Lines>
  <Paragraphs>233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10</cp:revision>
  <cp:lastPrinted>2024-06-05T12:11:00Z</cp:lastPrinted>
  <dcterms:created xsi:type="dcterms:W3CDTF">2025-06-13T07:35:00Z</dcterms:created>
  <dcterms:modified xsi:type="dcterms:W3CDTF">2025-06-18T11:03:00Z</dcterms:modified>
</cp:coreProperties>
</file>